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BD3" w:rsidRPr="001D2C35" w:rsidRDefault="00615BD3" w:rsidP="001D2C35">
      <w:pPr>
        <w:widowControl w:val="0"/>
        <w:suppressAutoHyphens/>
        <w:rPr>
          <w:rFonts w:ascii="Times New Roman" w:eastAsia="Andale Sans UI" w:hAnsi="Times New Roman" w:cs="Times New Roman"/>
          <w:color w:val="auto"/>
          <w:kern w:val="2"/>
          <w:sz w:val="28"/>
          <w:szCs w:val="28"/>
        </w:rPr>
      </w:pPr>
      <w:bookmarkStart w:id="0" w:name="bookmark0"/>
    </w:p>
    <w:p w:rsidR="00615BD3" w:rsidRPr="001D2C35" w:rsidRDefault="00615BD3" w:rsidP="00615BD3">
      <w:pPr>
        <w:widowControl w:val="0"/>
        <w:suppressAutoHyphens/>
        <w:jc w:val="center"/>
        <w:rPr>
          <w:rFonts w:ascii="Times New Roman" w:eastAsia="Andale Sans UI" w:hAnsi="Times New Roman" w:cs="Times New Roman"/>
          <w:color w:val="auto"/>
          <w:kern w:val="2"/>
          <w:sz w:val="28"/>
          <w:szCs w:val="28"/>
        </w:rPr>
      </w:pPr>
    </w:p>
    <w:tbl>
      <w:tblPr>
        <w:tblW w:w="0" w:type="auto"/>
        <w:tblLayout w:type="fixed"/>
        <w:tblLook w:val="04A0" w:firstRow="1" w:lastRow="0" w:firstColumn="1" w:lastColumn="0" w:noHBand="0" w:noVBand="1"/>
      </w:tblPr>
      <w:tblGrid>
        <w:gridCol w:w="10031"/>
      </w:tblGrid>
      <w:tr w:rsidR="00615BD3" w:rsidRPr="001D2C35" w:rsidTr="00D65E02">
        <w:trPr>
          <w:trHeight w:val="1118"/>
        </w:trPr>
        <w:tc>
          <w:tcPr>
            <w:tcW w:w="10031" w:type="dxa"/>
          </w:tcPr>
          <w:p w:rsidR="00615BD3" w:rsidRPr="001D2C35" w:rsidRDefault="00615BD3" w:rsidP="00615BD3">
            <w:pPr>
              <w:keepNext/>
              <w:widowControl w:val="0"/>
              <w:suppressAutoHyphens/>
              <w:snapToGrid w:val="0"/>
              <w:jc w:val="center"/>
              <w:rPr>
                <w:rFonts w:ascii="Times New Roman" w:eastAsia="Andale Sans UI" w:hAnsi="Times New Roman" w:cs="Times New Roman"/>
                <w:b/>
                <w:bCs/>
                <w:color w:val="auto"/>
                <w:kern w:val="2"/>
                <w:sz w:val="28"/>
                <w:szCs w:val="28"/>
              </w:rPr>
            </w:pPr>
            <w:r w:rsidRPr="001D2C35">
              <w:rPr>
                <w:rFonts w:ascii="Times New Roman" w:eastAsia="Andale Sans UI" w:hAnsi="Times New Roman" w:cs="Times New Roman"/>
                <w:b/>
                <w:bCs/>
                <w:color w:val="auto"/>
                <w:kern w:val="2"/>
                <w:sz w:val="28"/>
                <w:szCs w:val="28"/>
              </w:rPr>
              <w:t xml:space="preserve">АДМИНИСТРАЦИЯ </w:t>
            </w:r>
          </w:p>
          <w:p w:rsidR="00615BD3" w:rsidRPr="001D2C35" w:rsidRDefault="00615BD3" w:rsidP="00615BD3">
            <w:pPr>
              <w:widowControl w:val="0"/>
              <w:suppressAutoHyphens/>
              <w:snapToGrid w:val="0"/>
              <w:jc w:val="center"/>
              <w:rPr>
                <w:rFonts w:ascii="Times New Roman" w:eastAsia="Andale Sans UI" w:hAnsi="Times New Roman" w:cs="Times New Roman"/>
                <w:b/>
                <w:bCs/>
                <w:color w:val="auto"/>
                <w:kern w:val="2"/>
                <w:sz w:val="28"/>
                <w:szCs w:val="28"/>
              </w:rPr>
            </w:pPr>
            <w:r w:rsidRPr="001D2C35">
              <w:rPr>
                <w:rFonts w:ascii="Times New Roman" w:eastAsia="Andale Sans UI" w:hAnsi="Times New Roman" w:cs="Times New Roman"/>
                <w:b/>
                <w:bCs/>
                <w:color w:val="auto"/>
                <w:kern w:val="2"/>
                <w:sz w:val="28"/>
                <w:szCs w:val="28"/>
              </w:rPr>
              <w:t xml:space="preserve">ЦВЕТОЧНЕНСКОГО СЕЛЬСКОГО ПОСЕЛЕНИЯ </w:t>
            </w:r>
          </w:p>
          <w:p w:rsidR="00615BD3" w:rsidRPr="001D2C35" w:rsidRDefault="00615BD3" w:rsidP="00615BD3">
            <w:pPr>
              <w:widowControl w:val="0"/>
              <w:suppressAutoHyphens/>
              <w:snapToGrid w:val="0"/>
              <w:jc w:val="center"/>
              <w:rPr>
                <w:rFonts w:ascii="Times New Roman" w:eastAsia="Andale Sans UI" w:hAnsi="Times New Roman" w:cs="Times New Roman"/>
                <w:b/>
                <w:bCs/>
                <w:color w:val="auto"/>
                <w:kern w:val="2"/>
                <w:sz w:val="28"/>
                <w:szCs w:val="28"/>
              </w:rPr>
            </w:pPr>
            <w:r w:rsidRPr="001D2C35">
              <w:rPr>
                <w:rFonts w:ascii="Times New Roman" w:eastAsia="Andale Sans UI" w:hAnsi="Times New Roman" w:cs="Times New Roman"/>
                <w:b/>
                <w:bCs/>
                <w:color w:val="auto"/>
                <w:kern w:val="2"/>
                <w:sz w:val="28"/>
                <w:szCs w:val="28"/>
              </w:rPr>
              <w:t>БЕЛОГОРСКОГО РАЙОНА</w:t>
            </w:r>
          </w:p>
          <w:p w:rsidR="00615BD3" w:rsidRPr="001D2C35" w:rsidRDefault="00615BD3" w:rsidP="00615BD3">
            <w:pPr>
              <w:widowControl w:val="0"/>
              <w:suppressAutoHyphens/>
              <w:jc w:val="center"/>
              <w:rPr>
                <w:rFonts w:ascii="Times New Roman" w:eastAsia="Andale Sans UI" w:hAnsi="Times New Roman" w:cs="Times New Roman"/>
                <w:b/>
                <w:color w:val="auto"/>
                <w:kern w:val="2"/>
                <w:sz w:val="28"/>
                <w:szCs w:val="28"/>
              </w:rPr>
            </w:pPr>
            <w:r w:rsidRPr="001D2C35">
              <w:rPr>
                <w:rFonts w:ascii="Times New Roman" w:eastAsia="Andale Sans UI" w:hAnsi="Times New Roman" w:cs="Times New Roman"/>
                <w:b/>
                <w:color w:val="auto"/>
                <w:kern w:val="2"/>
                <w:sz w:val="28"/>
                <w:szCs w:val="28"/>
              </w:rPr>
              <w:t>РЕСПУБЛИКИ КРЫМ</w:t>
            </w:r>
          </w:p>
          <w:p w:rsidR="00615BD3" w:rsidRPr="001D2C35" w:rsidRDefault="00615BD3" w:rsidP="00615BD3">
            <w:pPr>
              <w:widowControl w:val="0"/>
              <w:suppressAutoHyphens/>
              <w:jc w:val="center"/>
              <w:rPr>
                <w:rFonts w:ascii="Times New Roman" w:eastAsia="Andale Sans UI" w:hAnsi="Times New Roman" w:cs="Times New Roman"/>
                <w:b/>
                <w:color w:val="auto"/>
                <w:kern w:val="2"/>
                <w:sz w:val="28"/>
                <w:szCs w:val="28"/>
              </w:rPr>
            </w:pPr>
          </w:p>
        </w:tc>
      </w:tr>
      <w:tr w:rsidR="00615BD3" w:rsidRPr="001D2C35" w:rsidTr="00D65E02">
        <w:trPr>
          <w:trHeight w:val="382"/>
        </w:trPr>
        <w:tc>
          <w:tcPr>
            <w:tcW w:w="10031" w:type="dxa"/>
            <w:hideMark/>
          </w:tcPr>
          <w:p w:rsidR="00615BD3" w:rsidRPr="00EB3914" w:rsidRDefault="00615BD3" w:rsidP="00615BD3">
            <w:pPr>
              <w:keepNext/>
              <w:widowControl w:val="0"/>
              <w:suppressAutoHyphens/>
              <w:snapToGrid w:val="0"/>
              <w:jc w:val="center"/>
              <w:rPr>
                <w:rFonts w:ascii="Times New Roman" w:eastAsia="Andale Sans UI" w:hAnsi="Times New Roman" w:cs="Times New Roman"/>
                <w:b/>
                <w:bCs/>
                <w:i/>
                <w:iCs/>
                <w:color w:val="auto"/>
                <w:kern w:val="2"/>
                <w:sz w:val="28"/>
                <w:szCs w:val="28"/>
              </w:rPr>
            </w:pPr>
            <w:r w:rsidRPr="00EB3914">
              <w:rPr>
                <w:rFonts w:ascii="Times New Roman" w:eastAsia="Andale Sans UI" w:hAnsi="Times New Roman" w:cs="Times New Roman"/>
                <w:b/>
                <w:bCs/>
                <w:i/>
                <w:iCs/>
                <w:color w:val="auto"/>
                <w:kern w:val="2"/>
                <w:sz w:val="28"/>
                <w:szCs w:val="28"/>
              </w:rPr>
              <w:t>ПОСТАНОВЛЕНИЕ</w:t>
            </w:r>
          </w:p>
          <w:p w:rsidR="00615BD3" w:rsidRPr="001D2C35" w:rsidRDefault="00615BD3" w:rsidP="00615BD3">
            <w:pPr>
              <w:keepNext/>
              <w:widowControl w:val="0"/>
              <w:suppressAutoHyphens/>
              <w:snapToGrid w:val="0"/>
              <w:jc w:val="center"/>
              <w:rPr>
                <w:rFonts w:ascii="Times New Roman" w:eastAsia="Andale Sans UI" w:hAnsi="Times New Roman" w:cs="Times New Roman"/>
                <w:bCs/>
                <w:iCs/>
                <w:color w:val="auto"/>
                <w:kern w:val="2"/>
                <w:sz w:val="28"/>
                <w:szCs w:val="28"/>
              </w:rPr>
            </w:pPr>
          </w:p>
          <w:p w:rsidR="00615BD3" w:rsidRPr="001D2C35" w:rsidRDefault="00615BD3" w:rsidP="00615BD3">
            <w:pPr>
              <w:keepNext/>
              <w:widowControl w:val="0"/>
              <w:suppressAutoHyphens/>
              <w:snapToGrid w:val="0"/>
              <w:jc w:val="center"/>
              <w:rPr>
                <w:rFonts w:ascii="Times New Roman" w:eastAsia="Andale Sans UI" w:hAnsi="Times New Roman" w:cs="Times New Roman"/>
                <w:b/>
                <w:bCs/>
                <w:iCs/>
                <w:color w:val="auto"/>
                <w:kern w:val="2"/>
                <w:sz w:val="28"/>
                <w:szCs w:val="28"/>
              </w:rPr>
            </w:pPr>
            <w:bookmarkStart w:id="1" w:name="_GoBack"/>
            <w:bookmarkEnd w:id="1"/>
          </w:p>
        </w:tc>
      </w:tr>
      <w:tr w:rsidR="00615BD3" w:rsidRPr="001D2C35" w:rsidTr="00D65E02">
        <w:trPr>
          <w:trHeight w:val="322"/>
        </w:trPr>
        <w:tc>
          <w:tcPr>
            <w:tcW w:w="10031" w:type="dxa"/>
          </w:tcPr>
          <w:p w:rsidR="00615BD3" w:rsidRPr="001D2C35" w:rsidRDefault="00615BD3" w:rsidP="001D2C35">
            <w:pPr>
              <w:widowControl w:val="0"/>
              <w:suppressAutoHyphens/>
              <w:jc w:val="center"/>
              <w:rPr>
                <w:rFonts w:ascii="Times New Roman" w:eastAsia="Andale Sans UI" w:hAnsi="Times New Roman" w:cs="Arial"/>
                <w:b/>
                <w:color w:val="auto"/>
                <w:kern w:val="2"/>
                <w:sz w:val="28"/>
                <w:szCs w:val="28"/>
              </w:rPr>
            </w:pPr>
            <w:r w:rsidRPr="001D2C35">
              <w:rPr>
                <w:rFonts w:ascii="Times New Roman" w:eastAsia="Andale Sans UI" w:hAnsi="Times New Roman" w:cs="Arial"/>
                <w:b/>
                <w:color w:val="auto"/>
                <w:kern w:val="2"/>
                <w:sz w:val="28"/>
                <w:szCs w:val="28"/>
              </w:rPr>
              <w:t xml:space="preserve">22 марта </w:t>
            </w:r>
            <w:r w:rsidR="001D2C35">
              <w:rPr>
                <w:rFonts w:ascii="Times New Roman" w:eastAsia="Andale Sans UI" w:hAnsi="Times New Roman" w:cs="Arial"/>
                <w:b/>
                <w:color w:val="auto"/>
                <w:kern w:val="2"/>
                <w:sz w:val="28"/>
                <w:szCs w:val="28"/>
              </w:rPr>
              <w:t>2018 года</w:t>
            </w:r>
            <w:r w:rsidR="001D2C35">
              <w:rPr>
                <w:rFonts w:ascii="Times New Roman" w:eastAsia="Andale Sans UI" w:hAnsi="Times New Roman" w:cs="Arial"/>
                <w:b/>
                <w:color w:val="auto"/>
                <w:kern w:val="2"/>
                <w:sz w:val="28"/>
                <w:szCs w:val="28"/>
              </w:rPr>
              <w:tab/>
            </w:r>
            <w:r w:rsidRPr="001D2C35">
              <w:rPr>
                <w:rFonts w:ascii="Times New Roman" w:eastAsia="Andale Sans UI" w:hAnsi="Times New Roman" w:cs="Arial"/>
                <w:b/>
                <w:color w:val="auto"/>
                <w:kern w:val="2"/>
                <w:sz w:val="28"/>
                <w:szCs w:val="28"/>
              </w:rPr>
              <w:t xml:space="preserve"> </w:t>
            </w:r>
            <w:proofErr w:type="spellStart"/>
            <w:r w:rsidR="001D2C35">
              <w:rPr>
                <w:rFonts w:ascii="Times New Roman" w:eastAsia="Andale Sans UI" w:hAnsi="Times New Roman" w:cs="Times New Roman"/>
                <w:b/>
                <w:bCs/>
                <w:iCs/>
                <w:color w:val="auto"/>
                <w:kern w:val="2"/>
                <w:sz w:val="28"/>
                <w:szCs w:val="28"/>
              </w:rPr>
              <w:t>с.Цветочное</w:t>
            </w:r>
            <w:proofErr w:type="spellEnd"/>
            <w:r w:rsidR="001D2C35">
              <w:rPr>
                <w:rFonts w:ascii="Times New Roman" w:eastAsia="Andale Sans UI" w:hAnsi="Times New Roman" w:cs="Times New Roman"/>
                <w:b/>
                <w:bCs/>
                <w:iCs/>
                <w:color w:val="auto"/>
                <w:kern w:val="2"/>
                <w:sz w:val="28"/>
                <w:szCs w:val="28"/>
              </w:rPr>
              <w:t xml:space="preserve"> </w:t>
            </w:r>
            <w:r w:rsidRPr="001D2C35">
              <w:rPr>
                <w:rFonts w:ascii="Times New Roman" w:eastAsia="Andale Sans UI" w:hAnsi="Times New Roman" w:cs="Arial"/>
                <w:b/>
                <w:color w:val="auto"/>
                <w:kern w:val="2"/>
                <w:sz w:val="28"/>
                <w:szCs w:val="28"/>
              </w:rPr>
              <w:t>30</w:t>
            </w:r>
            <w:r w:rsidR="001D2C35">
              <w:rPr>
                <w:rFonts w:ascii="Times New Roman" w:eastAsia="Andale Sans UI" w:hAnsi="Times New Roman" w:cs="Arial"/>
                <w:b/>
                <w:color w:val="auto"/>
                <w:kern w:val="2"/>
                <w:sz w:val="28"/>
                <w:szCs w:val="28"/>
              </w:rPr>
              <w:t>-ПА</w:t>
            </w:r>
          </w:p>
        </w:tc>
      </w:tr>
      <w:tr w:rsidR="00615BD3" w:rsidRPr="001D2C35" w:rsidTr="00D65E02">
        <w:trPr>
          <w:trHeight w:val="299"/>
        </w:trPr>
        <w:tc>
          <w:tcPr>
            <w:tcW w:w="10031" w:type="dxa"/>
          </w:tcPr>
          <w:p w:rsidR="00615BD3" w:rsidRPr="001D2C35" w:rsidRDefault="00615BD3" w:rsidP="00615BD3">
            <w:pPr>
              <w:widowControl w:val="0"/>
              <w:suppressAutoHyphens/>
              <w:snapToGrid w:val="0"/>
              <w:jc w:val="both"/>
              <w:rPr>
                <w:rFonts w:ascii="Times New Roman" w:eastAsia="Andale Sans UI" w:hAnsi="Times New Roman" w:cs="Arial"/>
                <w:color w:val="auto"/>
                <w:kern w:val="2"/>
                <w:sz w:val="28"/>
                <w:szCs w:val="28"/>
              </w:rPr>
            </w:pPr>
          </w:p>
        </w:tc>
      </w:tr>
    </w:tbl>
    <w:p w:rsidR="00615BD3" w:rsidRPr="001D2C35" w:rsidRDefault="00615BD3" w:rsidP="00615BD3">
      <w:pPr>
        <w:pStyle w:val="a4"/>
        <w:rPr>
          <w:rFonts w:ascii="Times New Roman" w:hAnsi="Times New Roman" w:cs="Times New Roman"/>
          <w:b/>
          <w:color w:val="auto"/>
          <w:sz w:val="28"/>
          <w:szCs w:val="28"/>
        </w:rPr>
      </w:pPr>
    </w:p>
    <w:p w:rsidR="00615BD3" w:rsidRPr="001D2C35" w:rsidRDefault="00615BD3" w:rsidP="00615BD3">
      <w:pPr>
        <w:pStyle w:val="a4"/>
        <w:ind w:left="-284" w:firstLine="568"/>
        <w:jc w:val="center"/>
        <w:rPr>
          <w:rFonts w:ascii="Times New Roman" w:hAnsi="Times New Roman" w:cs="Times New Roman"/>
          <w:b/>
          <w:color w:val="auto"/>
          <w:sz w:val="28"/>
          <w:szCs w:val="28"/>
        </w:rPr>
      </w:pPr>
      <w:r w:rsidRPr="001D2C35">
        <w:rPr>
          <w:rFonts w:ascii="Times New Roman" w:hAnsi="Times New Roman" w:cs="Times New Roman"/>
          <w:b/>
          <w:color w:val="auto"/>
          <w:sz w:val="28"/>
          <w:szCs w:val="28"/>
        </w:rPr>
        <w:t>Об утверждении Административного регламента</w:t>
      </w:r>
    </w:p>
    <w:p w:rsidR="00615BD3" w:rsidRPr="001D2C35" w:rsidRDefault="00615BD3" w:rsidP="00615BD3">
      <w:pPr>
        <w:pStyle w:val="a4"/>
        <w:ind w:left="-284" w:firstLine="568"/>
        <w:jc w:val="center"/>
        <w:rPr>
          <w:b/>
          <w:color w:val="auto"/>
          <w:sz w:val="28"/>
          <w:szCs w:val="28"/>
        </w:rPr>
      </w:pPr>
      <w:r w:rsidRPr="001D2C35">
        <w:rPr>
          <w:rFonts w:ascii="Times New Roman" w:hAnsi="Times New Roman" w:cs="Times New Roman"/>
          <w:b/>
          <w:color w:val="auto"/>
          <w:sz w:val="28"/>
          <w:szCs w:val="28"/>
        </w:rPr>
        <w:t>предоставления муниципальной услуги «Заключение договора аренды земельных участков, находящихся в муниципальной собственности, без проведения торгов»</w:t>
      </w:r>
    </w:p>
    <w:p w:rsidR="00615BD3" w:rsidRPr="001D2C35" w:rsidRDefault="00615BD3" w:rsidP="00615BD3">
      <w:pPr>
        <w:pStyle w:val="ConsPlusTitle"/>
        <w:jc w:val="center"/>
        <w:rPr>
          <w:rFonts w:ascii="Times New Roman" w:hAnsi="Times New Roman" w:cs="Times New Roman"/>
          <w:sz w:val="28"/>
          <w:szCs w:val="28"/>
          <w:lang w:val="ru-RU"/>
        </w:rPr>
      </w:pPr>
    </w:p>
    <w:p w:rsidR="00615BD3" w:rsidRPr="001D2C35" w:rsidRDefault="00615BD3" w:rsidP="00615BD3">
      <w:pPr>
        <w:pStyle w:val="ConsPlusNormal"/>
        <w:jc w:val="both"/>
        <w:rPr>
          <w:rFonts w:ascii="Times New Roman" w:hAnsi="Times New Roman" w:cs="Times New Roman"/>
          <w:sz w:val="28"/>
          <w:szCs w:val="28"/>
          <w:lang w:val="ru-RU"/>
        </w:rPr>
      </w:pPr>
    </w:p>
    <w:p w:rsidR="00615BD3" w:rsidRPr="001D2C35" w:rsidRDefault="00615BD3" w:rsidP="00615BD3">
      <w:pPr>
        <w:pStyle w:val="2"/>
        <w:shd w:val="clear" w:color="auto" w:fill="auto"/>
        <w:tabs>
          <w:tab w:val="left" w:pos="567"/>
          <w:tab w:val="left" w:pos="913"/>
        </w:tabs>
        <w:spacing w:line="240" w:lineRule="auto"/>
        <w:ind w:right="20" w:firstLine="709"/>
        <w:rPr>
          <w:sz w:val="28"/>
          <w:szCs w:val="28"/>
        </w:rPr>
      </w:pPr>
      <w:r w:rsidRPr="001D2C35">
        <w:rPr>
          <w:sz w:val="28"/>
          <w:szCs w:val="28"/>
        </w:rPr>
        <w:t xml:space="preserve">В соответствии с Федеральным законом от 06.10.2003 № 131-Ф3 «Об общих принципах организации местного самоуправления в Российской Федерации», Гражданским кодексом Российской Федерации; Земельным кодексом Российской Федерации; Федеральным законом от 27.07.2010 № 210-ФЗ «Об организации предоставления государственных и муниципальных услуг»; 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Законом Республики Крым от 31.07.2014 №38-3PK «Об особенностях регулирования имущественных и земельных отношений на территории Республики Крым»; Законом Республики Крым от 15.01.2015 №66-ЗРК/2015 «О предоставлении земельных участков, находящихся в муниципальной или муниципальной собственности, и некоторых вопросах земельных отношений»; Уставом муниципального образования </w:t>
      </w:r>
      <w:proofErr w:type="spellStart"/>
      <w:r w:rsidRPr="001D2C35">
        <w:rPr>
          <w:sz w:val="28"/>
          <w:szCs w:val="28"/>
        </w:rPr>
        <w:t>Цветочненское</w:t>
      </w:r>
      <w:proofErr w:type="spellEnd"/>
      <w:r w:rsidRPr="001D2C35">
        <w:rPr>
          <w:sz w:val="28"/>
          <w:szCs w:val="28"/>
        </w:rPr>
        <w:t xml:space="preserve"> сельское поселение Белогорского района Республики Крым, администрация </w:t>
      </w:r>
      <w:proofErr w:type="spellStart"/>
      <w:r w:rsidRPr="001D2C35">
        <w:rPr>
          <w:sz w:val="28"/>
          <w:szCs w:val="28"/>
        </w:rPr>
        <w:t>Цветочненского</w:t>
      </w:r>
      <w:proofErr w:type="spellEnd"/>
      <w:r w:rsidRPr="001D2C35">
        <w:rPr>
          <w:sz w:val="28"/>
          <w:szCs w:val="28"/>
        </w:rPr>
        <w:t xml:space="preserve"> сельского поселения </w:t>
      </w:r>
    </w:p>
    <w:p w:rsidR="00157A74" w:rsidRPr="001D2C35" w:rsidRDefault="00157A74" w:rsidP="00615BD3">
      <w:pPr>
        <w:pStyle w:val="2"/>
        <w:shd w:val="clear" w:color="auto" w:fill="auto"/>
        <w:tabs>
          <w:tab w:val="left" w:pos="567"/>
          <w:tab w:val="left" w:pos="913"/>
        </w:tabs>
        <w:spacing w:line="240" w:lineRule="auto"/>
        <w:ind w:right="20" w:firstLine="709"/>
        <w:rPr>
          <w:sz w:val="28"/>
          <w:szCs w:val="28"/>
        </w:rPr>
      </w:pPr>
      <w:r w:rsidRPr="001D2C35">
        <w:rPr>
          <w:sz w:val="28"/>
          <w:szCs w:val="28"/>
        </w:rPr>
        <w:t>ПОСТАНОВЛЯЕТ:</w:t>
      </w:r>
    </w:p>
    <w:p w:rsidR="00615BD3" w:rsidRPr="001D2C35" w:rsidRDefault="00615BD3" w:rsidP="00615BD3">
      <w:pPr>
        <w:pStyle w:val="a4"/>
        <w:ind w:firstLine="709"/>
        <w:jc w:val="both"/>
        <w:rPr>
          <w:rFonts w:ascii="Times New Roman" w:hAnsi="Times New Roman" w:cs="Times New Roman"/>
          <w:sz w:val="28"/>
          <w:szCs w:val="28"/>
        </w:rPr>
      </w:pPr>
      <w:r w:rsidRPr="001D2C35">
        <w:rPr>
          <w:rFonts w:ascii="Times New Roman" w:hAnsi="Times New Roman" w:cs="Times New Roman"/>
          <w:sz w:val="28"/>
          <w:szCs w:val="28"/>
        </w:rPr>
        <w:t xml:space="preserve">1. Утвердить </w:t>
      </w:r>
      <w:r w:rsidRPr="001D2C35">
        <w:rPr>
          <w:rFonts w:ascii="Times New Roman" w:hAnsi="Times New Roman" w:cs="Times New Roman"/>
          <w:color w:val="auto"/>
          <w:sz w:val="28"/>
          <w:szCs w:val="28"/>
        </w:rPr>
        <w:t>Административный регламент предоставления муниципальной услуги «Заключение договора аренды земельных участков, находящихся в муниципальной собственности, без проведения торгов</w:t>
      </w:r>
      <w:r w:rsidRPr="001D2C35">
        <w:rPr>
          <w:rFonts w:ascii="Times New Roman" w:hAnsi="Times New Roman" w:cs="Times New Roman"/>
          <w:sz w:val="28"/>
          <w:szCs w:val="28"/>
        </w:rPr>
        <w:t xml:space="preserve"> /Приложение/.</w:t>
      </w:r>
    </w:p>
    <w:p w:rsidR="00615BD3" w:rsidRPr="001D2C35" w:rsidRDefault="00615BD3" w:rsidP="00615BD3">
      <w:pPr>
        <w:pStyle w:val="ConsPlusNormal"/>
        <w:ind w:firstLine="709"/>
        <w:jc w:val="both"/>
        <w:rPr>
          <w:rFonts w:ascii="Times New Roman" w:hAnsi="Times New Roman" w:cs="Times New Roman"/>
          <w:sz w:val="28"/>
          <w:szCs w:val="28"/>
        </w:rPr>
      </w:pPr>
      <w:r w:rsidRPr="001D2C35">
        <w:rPr>
          <w:rFonts w:ascii="Times New Roman" w:hAnsi="Times New Roman" w:cs="Times New Roman"/>
          <w:sz w:val="28"/>
          <w:szCs w:val="28"/>
          <w:lang w:val="ru-RU"/>
        </w:rPr>
        <w:t xml:space="preserve">2. </w:t>
      </w:r>
      <w:proofErr w:type="spellStart"/>
      <w:r w:rsidR="001D2C35">
        <w:rPr>
          <w:rFonts w:ascii="Times New Roman" w:eastAsia="Calibri" w:hAnsi="Times New Roman" w:cs="Times New Roman"/>
          <w:kern w:val="3"/>
          <w:sz w:val="28"/>
          <w:szCs w:val="28"/>
        </w:rPr>
        <w:t>Данное</w:t>
      </w:r>
      <w:proofErr w:type="spellEnd"/>
      <w:r w:rsidR="001D2C35">
        <w:rPr>
          <w:rFonts w:ascii="Times New Roman" w:eastAsia="Calibri" w:hAnsi="Times New Roman" w:cs="Times New Roman"/>
          <w:kern w:val="3"/>
          <w:sz w:val="28"/>
          <w:szCs w:val="28"/>
        </w:rPr>
        <w:t xml:space="preserve"> </w:t>
      </w:r>
      <w:proofErr w:type="spellStart"/>
      <w:r w:rsidR="001D2C35">
        <w:rPr>
          <w:rFonts w:ascii="Times New Roman" w:eastAsia="Calibri" w:hAnsi="Times New Roman" w:cs="Times New Roman"/>
          <w:kern w:val="3"/>
          <w:sz w:val="28"/>
          <w:szCs w:val="28"/>
        </w:rPr>
        <w:t>постановление</w:t>
      </w:r>
      <w:proofErr w:type="spellEnd"/>
      <w:r w:rsidR="001D2C35">
        <w:rPr>
          <w:rFonts w:ascii="Times New Roman" w:eastAsia="Calibri" w:hAnsi="Times New Roman" w:cs="Times New Roman"/>
          <w:kern w:val="3"/>
          <w:sz w:val="28"/>
          <w:szCs w:val="28"/>
        </w:rPr>
        <w:t xml:space="preserve"> </w:t>
      </w:r>
      <w:proofErr w:type="spellStart"/>
      <w:r w:rsidR="001D2C35">
        <w:rPr>
          <w:rFonts w:ascii="Times New Roman" w:eastAsia="Calibri" w:hAnsi="Times New Roman" w:cs="Times New Roman"/>
          <w:kern w:val="3"/>
          <w:sz w:val="28"/>
          <w:szCs w:val="28"/>
        </w:rPr>
        <w:t>обнародовать</w:t>
      </w:r>
      <w:proofErr w:type="spellEnd"/>
      <w:r w:rsidR="001D2C35">
        <w:rPr>
          <w:rFonts w:ascii="Times New Roman" w:eastAsia="Calibri" w:hAnsi="Times New Roman" w:cs="Times New Roman"/>
          <w:kern w:val="3"/>
          <w:sz w:val="28"/>
          <w:szCs w:val="28"/>
        </w:rPr>
        <w:t xml:space="preserve"> на </w:t>
      </w:r>
      <w:proofErr w:type="spellStart"/>
      <w:r w:rsidRPr="001D2C35">
        <w:rPr>
          <w:rFonts w:ascii="Times New Roman" w:eastAsia="Calibri" w:hAnsi="Times New Roman" w:cs="Times New Roman"/>
          <w:kern w:val="3"/>
          <w:sz w:val="28"/>
          <w:szCs w:val="28"/>
        </w:rPr>
        <w:t>информаци</w:t>
      </w:r>
      <w:r w:rsidR="001D2C35">
        <w:rPr>
          <w:rFonts w:ascii="Times New Roman" w:eastAsia="Calibri" w:hAnsi="Times New Roman" w:cs="Times New Roman"/>
          <w:kern w:val="3"/>
          <w:sz w:val="28"/>
          <w:szCs w:val="28"/>
        </w:rPr>
        <w:t>онном</w:t>
      </w:r>
      <w:proofErr w:type="spellEnd"/>
      <w:r w:rsidR="001D2C35">
        <w:rPr>
          <w:rFonts w:ascii="Times New Roman" w:eastAsia="Calibri" w:hAnsi="Times New Roman" w:cs="Times New Roman"/>
          <w:kern w:val="3"/>
          <w:sz w:val="28"/>
          <w:szCs w:val="28"/>
        </w:rPr>
        <w:t xml:space="preserve"> стенде в </w:t>
      </w:r>
      <w:proofErr w:type="spellStart"/>
      <w:r w:rsidR="001D2C35">
        <w:rPr>
          <w:rFonts w:ascii="Times New Roman" w:eastAsia="Calibri" w:hAnsi="Times New Roman" w:cs="Times New Roman"/>
          <w:kern w:val="3"/>
          <w:sz w:val="28"/>
          <w:szCs w:val="28"/>
        </w:rPr>
        <w:t>административном</w:t>
      </w:r>
      <w:proofErr w:type="spellEnd"/>
      <w:r w:rsidR="001D2C35">
        <w:rPr>
          <w:rFonts w:ascii="Times New Roman" w:eastAsia="Calibri" w:hAnsi="Times New Roman" w:cs="Times New Roman"/>
          <w:kern w:val="3"/>
          <w:sz w:val="28"/>
          <w:szCs w:val="28"/>
        </w:rPr>
        <w:t xml:space="preserve"> </w:t>
      </w:r>
      <w:proofErr w:type="spellStart"/>
      <w:r w:rsidR="001D2C35">
        <w:rPr>
          <w:rFonts w:ascii="Times New Roman" w:eastAsia="Calibri" w:hAnsi="Times New Roman" w:cs="Times New Roman"/>
          <w:kern w:val="3"/>
          <w:sz w:val="28"/>
          <w:szCs w:val="28"/>
        </w:rPr>
        <w:t>здании</w:t>
      </w:r>
      <w:proofErr w:type="spellEnd"/>
      <w:r w:rsidR="001D2C35">
        <w:rPr>
          <w:rFonts w:ascii="Times New Roman" w:eastAsia="Calibri" w:hAnsi="Times New Roman" w:cs="Times New Roman"/>
          <w:kern w:val="3"/>
          <w:sz w:val="28"/>
          <w:szCs w:val="28"/>
        </w:rPr>
        <w:t xml:space="preserve"> </w:t>
      </w:r>
      <w:proofErr w:type="spellStart"/>
      <w:r w:rsidR="001D2C35">
        <w:rPr>
          <w:rFonts w:ascii="Times New Roman" w:eastAsia="Calibri" w:hAnsi="Times New Roman" w:cs="Times New Roman"/>
          <w:kern w:val="3"/>
          <w:sz w:val="28"/>
          <w:szCs w:val="28"/>
        </w:rPr>
        <w:t>сельского</w:t>
      </w:r>
      <w:proofErr w:type="spellEnd"/>
      <w:r w:rsidR="001D2C35">
        <w:rPr>
          <w:rFonts w:ascii="Times New Roman" w:eastAsia="Calibri" w:hAnsi="Times New Roman" w:cs="Times New Roman"/>
          <w:kern w:val="3"/>
          <w:sz w:val="28"/>
          <w:szCs w:val="28"/>
        </w:rPr>
        <w:t xml:space="preserve"> </w:t>
      </w:r>
      <w:proofErr w:type="spellStart"/>
      <w:r w:rsidR="001D2C35">
        <w:rPr>
          <w:rFonts w:ascii="Times New Roman" w:eastAsia="Calibri" w:hAnsi="Times New Roman" w:cs="Times New Roman"/>
          <w:kern w:val="3"/>
          <w:sz w:val="28"/>
          <w:szCs w:val="28"/>
        </w:rPr>
        <w:t>совета</w:t>
      </w:r>
      <w:proofErr w:type="spellEnd"/>
      <w:r w:rsidR="001D2C35">
        <w:rPr>
          <w:rFonts w:ascii="Times New Roman" w:eastAsia="Calibri" w:hAnsi="Times New Roman" w:cs="Times New Roman"/>
          <w:kern w:val="3"/>
          <w:sz w:val="28"/>
          <w:szCs w:val="28"/>
        </w:rPr>
        <w:t xml:space="preserve"> и </w:t>
      </w:r>
      <w:r w:rsidRPr="001D2C35">
        <w:rPr>
          <w:rFonts w:ascii="Times New Roman" w:eastAsia="SimSun" w:hAnsi="Times New Roman" w:cs="Times New Roman"/>
          <w:kern w:val="3"/>
          <w:sz w:val="28"/>
          <w:szCs w:val="28"/>
          <w:lang w:eastAsia="ar-SA"/>
        </w:rPr>
        <w:t xml:space="preserve">в </w:t>
      </w:r>
      <w:proofErr w:type="spellStart"/>
      <w:r w:rsidRPr="001D2C35">
        <w:rPr>
          <w:rFonts w:ascii="Times New Roman" w:eastAsia="SimSun" w:hAnsi="Times New Roman" w:cs="Times New Roman"/>
          <w:kern w:val="3"/>
          <w:sz w:val="28"/>
          <w:szCs w:val="28"/>
          <w:lang w:eastAsia="ar-SA"/>
        </w:rPr>
        <w:t>Государственной</w:t>
      </w:r>
      <w:proofErr w:type="spellEnd"/>
      <w:r w:rsidRPr="001D2C35">
        <w:rPr>
          <w:rFonts w:ascii="Times New Roman" w:eastAsia="SimSun" w:hAnsi="Times New Roman" w:cs="Times New Roman"/>
          <w:kern w:val="3"/>
          <w:sz w:val="28"/>
          <w:szCs w:val="28"/>
          <w:lang w:eastAsia="ar-SA"/>
        </w:rPr>
        <w:t xml:space="preserve"> </w:t>
      </w:r>
      <w:proofErr w:type="spellStart"/>
      <w:r w:rsidRPr="001D2C35">
        <w:rPr>
          <w:rFonts w:ascii="Times New Roman" w:eastAsia="SimSun" w:hAnsi="Times New Roman" w:cs="Times New Roman"/>
          <w:kern w:val="3"/>
          <w:sz w:val="28"/>
          <w:szCs w:val="28"/>
          <w:lang w:eastAsia="ar-SA"/>
        </w:rPr>
        <w:t>информационной</w:t>
      </w:r>
      <w:proofErr w:type="spellEnd"/>
      <w:r w:rsidRPr="001D2C35">
        <w:rPr>
          <w:rFonts w:ascii="Times New Roman" w:eastAsia="SimSun" w:hAnsi="Times New Roman" w:cs="Times New Roman"/>
          <w:kern w:val="3"/>
          <w:sz w:val="28"/>
          <w:szCs w:val="28"/>
          <w:lang w:eastAsia="ar-SA"/>
        </w:rPr>
        <w:t xml:space="preserve"> </w:t>
      </w:r>
      <w:proofErr w:type="spellStart"/>
      <w:r w:rsidRPr="001D2C35">
        <w:rPr>
          <w:rFonts w:ascii="Times New Roman" w:eastAsia="SimSun" w:hAnsi="Times New Roman" w:cs="Times New Roman"/>
          <w:kern w:val="3"/>
          <w:sz w:val="28"/>
          <w:szCs w:val="28"/>
          <w:lang w:eastAsia="ar-SA"/>
        </w:rPr>
        <w:t>системе</w:t>
      </w:r>
      <w:proofErr w:type="spellEnd"/>
      <w:r w:rsidRPr="001D2C35">
        <w:rPr>
          <w:rFonts w:ascii="Times New Roman" w:eastAsia="SimSun" w:hAnsi="Times New Roman" w:cs="Times New Roman"/>
          <w:kern w:val="3"/>
          <w:sz w:val="28"/>
          <w:szCs w:val="28"/>
          <w:lang w:eastAsia="ar-SA"/>
        </w:rPr>
        <w:t xml:space="preserve"> </w:t>
      </w:r>
      <w:proofErr w:type="spellStart"/>
      <w:r w:rsidRPr="001D2C35">
        <w:rPr>
          <w:rFonts w:ascii="Times New Roman" w:eastAsia="SimSun" w:hAnsi="Times New Roman" w:cs="Times New Roman"/>
          <w:kern w:val="3"/>
          <w:sz w:val="28"/>
          <w:szCs w:val="28"/>
          <w:lang w:eastAsia="ar-SA"/>
        </w:rPr>
        <w:t>Республики</w:t>
      </w:r>
      <w:proofErr w:type="spellEnd"/>
      <w:r w:rsidRPr="001D2C35">
        <w:rPr>
          <w:rFonts w:ascii="Times New Roman" w:eastAsia="SimSun" w:hAnsi="Times New Roman" w:cs="Times New Roman"/>
          <w:kern w:val="3"/>
          <w:sz w:val="28"/>
          <w:szCs w:val="28"/>
          <w:lang w:eastAsia="ar-SA"/>
        </w:rPr>
        <w:t xml:space="preserve"> </w:t>
      </w:r>
      <w:proofErr w:type="spellStart"/>
      <w:r w:rsidRPr="001D2C35">
        <w:rPr>
          <w:rFonts w:ascii="Times New Roman" w:eastAsia="SimSun" w:hAnsi="Times New Roman" w:cs="Times New Roman"/>
          <w:kern w:val="3"/>
          <w:sz w:val="28"/>
          <w:szCs w:val="28"/>
          <w:lang w:eastAsia="ar-SA"/>
        </w:rPr>
        <w:t>Крым</w:t>
      </w:r>
      <w:proofErr w:type="spellEnd"/>
      <w:r w:rsidRPr="001D2C35">
        <w:rPr>
          <w:rFonts w:ascii="Times New Roman" w:eastAsia="SimSun" w:hAnsi="Times New Roman" w:cs="Times New Roman"/>
          <w:kern w:val="3"/>
          <w:sz w:val="28"/>
          <w:szCs w:val="28"/>
          <w:lang w:eastAsia="ar-SA"/>
        </w:rPr>
        <w:t xml:space="preserve"> «Портал</w:t>
      </w:r>
      <w:r w:rsidR="001D2C35">
        <w:rPr>
          <w:rFonts w:ascii="Times New Roman" w:eastAsia="SimSun" w:hAnsi="Times New Roman" w:cs="Times New Roman"/>
          <w:kern w:val="3"/>
          <w:sz w:val="28"/>
          <w:szCs w:val="28"/>
          <w:lang w:eastAsia="ar-SA"/>
        </w:rPr>
        <w:t xml:space="preserve"> </w:t>
      </w:r>
      <w:proofErr w:type="spellStart"/>
      <w:r w:rsidR="001D2C35">
        <w:rPr>
          <w:rFonts w:ascii="Times New Roman" w:eastAsia="SimSun" w:hAnsi="Times New Roman" w:cs="Times New Roman"/>
          <w:kern w:val="3"/>
          <w:sz w:val="28"/>
          <w:szCs w:val="28"/>
          <w:lang w:eastAsia="ar-SA"/>
        </w:rPr>
        <w:t>Правительства</w:t>
      </w:r>
      <w:proofErr w:type="spellEnd"/>
      <w:r w:rsidR="001D2C35">
        <w:rPr>
          <w:rFonts w:ascii="Times New Roman" w:eastAsia="SimSun" w:hAnsi="Times New Roman" w:cs="Times New Roman"/>
          <w:kern w:val="3"/>
          <w:sz w:val="28"/>
          <w:szCs w:val="28"/>
          <w:lang w:eastAsia="ar-SA"/>
        </w:rPr>
        <w:t xml:space="preserve"> </w:t>
      </w:r>
      <w:proofErr w:type="spellStart"/>
      <w:r w:rsidR="001D2C35">
        <w:rPr>
          <w:rFonts w:ascii="Times New Roman" w:eastAsia="SimSun" w:hAnsi="Times New Roman" w:cs="Times New Roman"/>
          <w:kern w:val="3"/>
          <w:sz w:val="28"/>
          <w:szCs w:val="28"/>
          <w:lang w:eastAsia="ar-SA"/>
        </w:rPr>
        <w:t>Республики</w:t>
      </w:r>
      <w:proofErr w:type="spellEnd"/>
      <w:r w:rsidR="001D2C35">
        <w:rPr>
          <w:rFonts w:ascii="Times New Roman" w:eastAsia="SimSun" w:hAnsi="Times New Roman" w:cs="Times New Roman"/>
          <w:kern w:val="3"/>
          <w:sz w:val="28"/>
          <w:szCs w:val="28"/>
          <w:lang w:eastAsia="ar-SA"/>
        </w:rPr>
        <w:t xml:space="preserve"> </w:t>
      </w:r>
      <w:proofErr w:type="spellStart"/>
      <w:r w:rsidR="001D2C35">
        <w:rPr>
          <w:rFonts w:ascii="Times New Roman" w:eastAsia="SimSun" w:hAnsi="Times New Roman" w:cs="Times New Roman"/>
          <w:kern w:val="3"/>
          <w:sz w:val="28"/>
          <w:szCs w:val="28"/>
          <w:lang w:eastAsia="ar-SA"/>
        </w:rPr>
        <w:t>Крым</w:t>
      </w:r>
      <w:proofErr w:type="spellEnd"/>
      <w:r w:rsidR="001D2C35">
        <w:rPr>
          <w:rFonts w:ascii="Times New Roman" w:eastAsia="SimSun" w:hAnsi="Times New Roman" w:cs="Times New Roman"/>
          <w:kern w:val="3"/>
          <w:sz w:val="28"/>
          <w:szCs w:val="28"/>
          <w:lang w:eastAsia="ar-SA"/>
        </w:rPr>
        <w:t xml:space="preserve">» на </w:t>
      </w:r>
      <w:proofErr w:type="spellStart"/>
      <w:r w:rsidR="001D2C35">
        <w:rPr>
          <w:rFonts w:ascii="Times New Roman" w:eastAsia="SimSun" w:hAnsi="Times New Roman" w:cs="Times New Roman"/>
          <w:kern w:val="3"/>
          <w:sz w:val="28"/>
          <w:szCs w:val="28"/>
          <w:lang w:eastAsia="ar-SA"/>
        </w:rPr>
        <w:t>странице</w:t>
      </w:r>
      <w:proofErr w:type="spellEnd"/>
      <w:r w:rsidR="001D2C35">
        <w:rPr>
          <w:rFonts w:ascii="Times New Roman" w:eastAsia="SimSun" w:hAnsi="Times New Roman" w:cs="Times New Roman"/>
          <w:kern w:val="3"/>
          <w:sz w:val="28"/>
          <w:szCs w:val="28"/>
          <w:lang w:eastAsia="ar-SA"/>
        </w:rPr>
        <w:t xml:space="preserve"> </w:t>
      </w:r>
      <w:proofErr w:type="spellStart"/>
      <w:r w:rsidR="001D2C35">
        <w:rPr>
          <w:rFonts w:ascii="Times New Roman" w:eastAsia="SimSun" w:hAnsi="Times New Roman" w:cs="Times New Roman"/>
          <w:kern w:val="3"/>
          <w:sz w:val="28"/>
          <w:szCs w:val="28"/>
          <w:lang w:eastAsia="ar-SA"/>
        </w:rPr>
        <w:t>Белогорского</w:t>
      </w:r>
      <w:proofErr w:type="spellEnd"/>
      <w:r w:rsidR="001D2C35">
        <w:rPr>
          <w:rFonts w:ascii="Times New Roman" w:eastAsia="SimSun" w:hAnsi="Times New Roman" w:cs="Times New Roman"/>
          <w:kern w:val="3"/>
          <w:sz w:val="28"/>
          <w:szCs w:val="28"/>
          <w:lang w:eastAsia="ar-SA"/>
        </w:rPr>
        <w:t xml:space="preserve"> </w:t>
      </w:r>
      <w:proofErr w:type="spellStart"/>
      <w:r w:rsidR="001D2C35">
        <w:rPr>
          <w:rFonts w:ascii="Times New Roman" w:eastAsia="SimSun" w:hAnsi="Times New Roman" w:cs="Times New Roman"/>
          <w:kern w:val="3"/>
          <w:sz w:val="28"/>
          <w:szCs w:val="28"/>
          <w:lang w:eastAsia="ar-SA"/>
        </w:rPr>
        <w:t>муниципального</w:t>
      </w:r>
      <w:proofErr w:type="spellEnd"/>
      <w:r w:rsidRPr="001D2C35">
        <w:rPr>
          <w:rFonts w:ascii="Times New Roman" w:eastAsia="SimSun" w:hAnsi="Times New Roman" w:cs="Times New Roman"/>
          <w:kern w:val="3"/>
          <w:sz w:val="28"/>
          <w:szCs w:val="28"/>
          <w:lang w:eastAsia="ar-SA"/>
        </w:rPr>
        <w:t xml:space="preserve"> </w:t>
      </w:r>
      <w:proofErr w:type="spellStart"/>
      <w:r w:rsidRPr="001D2C35">
        <w:rPr>
          <w:rFonts w:ascii="Times New Roman" w:eastAsia="SimSun" w:hAnsi="Times New Roman" w:cs="Times New Roman"/>
          <w:kern w:val="3"/>
          <w:sz w:val="28"/>
          <w:szCs w:val="28"/>
          <w:lang w:eastAsia="ar-SA"/>
        </w:rPr>
        <w:t>ра</w:t>
      </w:r>
      <w:r w:rsidR="001D2C35">
        <w:rPr>
          <w:rFonts w:ascii="Times New Roman" w:eastAsia="SimSun" w:hAnsi="Times New Roman" w:cs="Times New Roman"/>
          <w:kern w:val="3"/>
          <w:sz w:val="28"/>
          <w:szCs w:val="28"/>
          <w:lang w:eastAsia="ar-SA"/>
        </w:rPr>
        <w:t>йона</w:t>
      </w:r>
      <w:proofErr w:type="spellEnd"/>
      <w:r w:rsidR="001D2C35">
        <w:rPr>
          <w:rFonts w:ascii="Times New Roman" w:eastAsia="SimSun" w:hAnsi="Times New Roman" w:cs="Times New Roman"/>
          <w:kern w:val="3"/>
          <w:sz w:val="28"/>
          <w:szCs w:val="28"/>
          <w:lang w:eastAsia="ar-SA"/>
        </w:rPr>
        <w:t xml:space="preserve"> http:belogorskiy.rk.gov.ru в </w:t>
      </w:r>
      <w:proofErr w:type="spellStart"/>
      <w:r w:rsidRPr="001D2C35">
        <w:rPr>
          <w:rFonts w:ascii="Times New Roman" w:eastAsia="SimSun" w:hAnsi="Times New Roman" w:cs="Times New Roman"/>
          <w:kern w:val="3"/>
          <w:sz w:val="28"/>
          <w:szCs w:val="28"/>
          <w:lang w:eastAsia="ar-SA"/>
        </w:rPr>
        <w:t>разделе</w:t>
      </w:r>
      <w:proofErr w:type="spellEnd"/>
      <w:r w:rsidRPr="001D2C35">
        <w:rPr>
          <w:rFonts w:ascii="Times New Roman" w:eastAsia="SimSun" w:hAnsi="Times New Roman" w:cs="Times New Roman"/>
          <w:kern w:val="3"/>
          <w:sz w:val="28"/>
          <w:szCs w:val="28"/>
          <w:lang w:eastAsia="ar-SA"/>
        </w:rPr>
        <w:t xml:space="preserve"> - </w:t>
      </w:r>
      <w:proofErr w:type="spellStart"/>
      <w:r w:rsidRPr="001D2C35">
        <w:rPr>
          <w:rFonts w:ascii="Times New Roman" w:eastAsia="SimSun" w:hAnsi="Times New Roman" w:cs="Times New Roman"/>
          <w:kern w:val="3"/>
          <w:sz w:val="28"/>
          <w:szCs w:val="28"/>
          <w:lang w:eastAsia="ar-SA"/>
        </w:rPr>
        <w:t>Муниципальные</w:t>
      </w:r>
      <w:proofErr w:type="spellEnd"/>
      <w:r w:rsidRPr="001D2C35">
        <w:rPr>
          <w:rFonts w:ascii="Times New Roman" w:eastAsia="SimSun" w:hAnsi="Times New Roman" w:cs="Times New Roman"/>
          <w:kern w:val="3"/>
          <w:sz w:val="28"/>
          <w:szCs w:val="28"/>
          <w:lang w:eastAsia="ar-SA"/>
        </w:rPr>
        <w:t xml:space="preserve"> </w:t>
      </w:r>
      <w:proofErr w:type="spellStart"/>
      <w:r w:rsidRPr="001D2C35">
        <w:rPr>
          <w:rFonts w:ascii="Times New Roman" w:eastAsia="SimSun" w:hAnsi="Times New Roman" w:cs="Times New Roman"/>
          <w:kern w:val="3"/>
          <w:sz w:val="28"/>
          <w:szCs w:val="28"/>
          <w:lang w:eastAsia="ar-SA"/>
        </w:rPr>
        <w:t>образования</w:t>
      </w:r>
      <w:proofErr w:type="spellEnd"/>
      <w:r w:rsidRPr="001D2C35">
        <w:rPr>
          <w:rFonts w:ascii="Times New Roman" w:eastAsia="SimSun" w:hAnsi="Times New Roman" w:cs="Times New Roman"/>
          <w:kern w:val="3"/>
          <w:sz w:val="28"/>
          <w:szCs w:val="28"/>
          <w:lang w:eastAsia="ar-SA"/>
        </w:rPr>
        <w:t xml:space="preserve"> </w:t>
      </w:r>
      <w:proofErr w:type="spellStart"/>
      <w:r w:rsidRPr="001D2C35">
        <w:rPr>
          <w:rFonts w:ascii="Times New Roman" w:eastAsia="SimSun" w:hAnsi="Times New Roman" w:cs="Times New Roman"/>
          <w:kern w:val="3"/>
          <w:sz w:val="28"/>
          <w:szCs w:val="28"/>
          <w:lang w:eastAsia="ar-SA"/>
        </w:rPr>
        <w:t>района</w:t>
      </w:r>
      <w:proofErr w:type="spellEnd"/>
      <w:r w:rsidRPr="001D2C35">
        <w:rPr>
          <w:rFonts w:ascii="Times New Roman" w:eastAsia="SimSun" w:hAnsi="Times New Roman" w:cs="Times New Roman"/>
          <w:kern w:val="3"/>
          <w:sz w:val="28"/>
          <w:szCs w:val="28"/>
          <w:lang w:eastAsia="ar-SA"/>
        </w:rPr>
        <w:t xml:space="preserve">, </w:t>
      </w:r>
      <w:proofErr w:type="spellStart"/>
      <w:r w:rsidRPr="001D2C35">
        <w:rPr>
          <w:rFonts w:ascii="Times New Roman" w:eastAsia="SimSun" w:hAnsi="Times New Roman" w:cs="Times New Roman"/>
          <w:kern w:val="3"/>
          <w:sz w:val="28"/>
          <w:szCs w:val="28"/>
          <w:lang w:eastAsia="ar-SA"/>
        </w:rPr>
        <w:t>подраздел</w:t>
      </w:r>
      <w:proofErr w:type="spellEnd"/>
      <w:r w:rsidRPr="001D2C35">
        <w:rPr>
          <w:rFonts w:ascii="Times New Roman" w:eastAsia="SimSun" w:hAnsi="Times New Roman" w:cs="Times New Roman"/>
          <w:kern w:val="3"/>
          <w:sz w:val="28"/>
          <w:szCs w:val="28"/>
          <w:lang w:eastAsia="ar-SA"/>
        </w:rPr>
        <w:t xml:space="preserve"> </w:t>
      </w:r>
      <w:proofErr w:type="spellStart"/>
      <w:r w:rsidRPr="001D2C35">
        <w:rPr>
          <w:rFonts w:ascii="Times New Roman" w:eastAsia="SimSun" w:hAnsi="Times New Roman" w:cs="Times New Roman"/>
          <w:kern w:val="3"/>
          <w:sz w:val="28"/>
          <w:szCs w:val="28"/>
          <w:lang w:eastAsia="ar-SA"/>
        </w:rPr>
        <w:t>Цветочненское</w:t>
      </w:r>
      <w:proofErr w:type="spellEnd"/>
      <w:r w:rsidRPr="001D2C35">
        <w:rPr>
          <w:rFonts w:ascii="Times New Roman" w:eastAsia="SimSun" w:hAnsi="Times New Roman" w:cs="Times New Roman"/>
          <w:kern w:val="3"/>
          <w:sz w:val="28"/>
          <w:szCs w:val="28"/>
          <w:lang w:eastAsia="ar-SA"/>
        </w:rPr>
        <w:t xml:space="preserve"> </w:t>
      </w:r>
      <w:proofErr w:type="spellStart"/>
      <w:r w:rsidRPr="001D2C35">
        <w:rPr>
          <w:rFonts w:ascii="Times New Roman" w:eastAsia="SimSun" w:hAnsi="Times New Roman" w:cs="Times New Roman"/>
          <w:kern w:val="3"/>
          <w:sz w:val="28"/>
          <w:szCs w:val="28"/>
          <w:lang w:eastAsia="ar-SA"/>
        </w:rPr>
        <w:t>сельское</w:t>
      </w:r>
      <w:proofErr w:type="spellEnd"/>
      <w:r w:rsidRPr="001D2C35">
        <w:rPr>
          <w:rFonts w:ascii="Times New Roman" w:eastAsia="SimSun" w:hAnsi="Times New Roman" w:cs="Times New Roman"/>
          <w:kern w:val="3"/>
          <w:sz w:val="28"/>
          <w:szCs w:val="28"/>
          <w:lang w:eastAsia="ar-SA"/>
        </w:rPr>
        <w:t xml:space="preserve"> </w:t>
      </w:r>
      <w:proofErr w:type="spellStart"/>
      <w:r w:rsidRPr="001D2C35">
        <w:rPr>
          <w:rFonts w:ascii="Times New Roman" w:eastAsia="SimSun" w:hAnsi="Times New Roman" w:cs="Times New Roman"/>
          <w:kern w:val="3"/>
          <w:sz w:val="28"/>
          <w:szCs w:val="28"/>
          <w:lang w:eastAsia="ar-SA"/>
        </w:rPr>
        <w:t>поселение</w:t>
      </w:r>
      <w:proofErr w:type="spellEnd"/>
      <w:r w:rsidRPr="001D2C35">
        <w:rPr>
          <w:rFonts w:ascii="Times New Roman" w:hAnsi="Times New Roman" w:cs="Times New Roman"/>
          <w:sz w:val="28"/>
          <w:szCs w:val="28"/>
        </w:rPr>
        <w:t xml:space="preserve">. </w:t>
      </w:r>
    </w:p>
    <w:p w:rsidR="00615BD3" w:rsidRPr="001D2C35" w:rsidRDefault="00615BD3" w:rsidP="00615BD3">
      <w:pPr>
        <w:pStyle w:val="ConsPlusNormal"/>
        <w:ind w:firstLine="709"/>
        <w:jc w:val="both"/>
        <w:rPr>
          <w:rFonts w:ascii="Times New Roman" w:hAnsi="Times New Roman" w:cs="Times New Roman"/>
          <w:sz w:val="28"/>
          <w:szCs w:val="28"/>
          <w:lang w:val="ru-RU"/>
        </w:rPr>
      </w:pPr>
      <w:r w:rsidRPr="001D2C35">
        <w:rPr>
          <w:rFonts w:ascii="Times New Roman" w:hAnsi="Times New Roman" w:cs="Times New Roman"/>
          <w:sz w:val="28"/>
          <w:szCs w:val="28"/>
          <w:lang w:val="ru-RU"/>
        </w:rPr>
        <w:t xml:space="preserve">3. Настоящее </w:t>
      </w:r>
      <w:r w:rsidR="00157A74" w:rsidRPr="001D2C35">
        <w:rPr>
          <w:rFonts w:ascii="Times New Roman" w:hAnsi="Times New Roman" w:cs="Times New Roman"/>
          <w:sz w:val="28"/>
          <w:szCs w:val="28"/>
          <w:lang w:val="ru-RU"/>
        </w:rPr>
        <w:t>постановление</w:t>
      </w:r>
      <w:r w:rsidRPr="001D2C35">
        <w:rPr>
          <w:rFonts w:ascii="Times New Roman" w:hAnsi="Times New Roman" w:cs="Times New Roman"/>
          <w:sz w:val="28"/>
          <w:szCs w:val="28"/>
          <w:lang w:val="ru-RU"/>
        </w:rPr>
        <w:t xml:space="preserve"> вступает в силу со дня его официального опубликования (обнародования).</w:t>
      </w:r>
    </w:p>
    <w:p w:rsidR="00615BD3" w:rsidRPr="001D2C35" w:rsidRDefault="00615BD3" w:rsidP="00615BD3">
      <w:pPr>
        <w:pStyle w:val="ConsPlusNormal"/>
        <w:ind w:firstLine="709"/>
        <w:jc w:val="both"/>
        <w:rPr>
          <w:rFonts w:ascii="Times New Roman" w:hAnsi="Times New Roman" w:cs="Times New Roman"/>
          <w:sz w:val="28"/>
          <w:szCs w:val="28"/>
          <w:lang w:val="ru-RU"/>
        </w:rPr>
      </w:pPr>
      <w:r w:rsidRPr="001D2C35">
        <w:rPr>
          <w:rFonts w:ascii="Times New Roman" w:hAnsi="Times New Roman" w:cs="Times New Roman"/>
          <w:sz w:val="28"/>
          <w:szCs w:val="28"/>
          <w:lang w:val="ru-RU"/>
        </w:rPr>
        <w:lastRenderedPageBreak/>
        <w:t xml:space="preserve">4. Контроль за выполнением настоящего постановления возложить на главу администрации </w:t>
      </w:r>
      <w:proofErr w:type="spellStart"/>
      <w:r w:rsidRPr="001D2C35">
        <w:rPr>
          <w:rFonts w:ascii="Times New Roman" w:hAnsi="Times New Roman" w:cs="Times New Roman"/>
          <w:sz w:val="28"/>
          <w:szCs w:val="28"/>
          <w:lang w:val="ru-RU"/>
        </w:rPr>
        <w:t>Цветочненского</w:t>
      </w:r>
      <w:proofErr w:type="spellEnd"/>
      <w:r w:rsidRPr="001D2C35">
        <w:rPr>
          <w:rFonts w:ascii="Times New Roman" w:hAnsi="Times New Roman" w:cs="Times New Roman"/>
          <w:sz w:val="28"/>
          <w:szCs w:val="28"/>
          <w:lang w:val="ru-RU"/>
        </w:rPr>
        <w:t xml:space="preserve"> сельского поселения </w:t>
      </w:r>
      <w:proofErr w:type="spellStart"/>
      <w:r w:rsidRPr="001D2C35">
        <w:rPr>
          <w:rFonts w:ascii="Times New Roman" w:hAnsi="Times New Roman" w:cs="Times New Roman"/>
          <w:sz w:val="28"/>
          <w:szCs w:val="28"/>
          <w:lang w:val="ru-RU"/>
        </w:rPr>
        <w:t>Здорову</w:t>
      </w:r>
      <w:proofErr w:type="spellEnd"/>
      <w:r w:rsidRPr="001D2C35">
        <w:rPr>
          <w:rFonts w:ascii="Times New Roman" w:hAnsi="Times New Roman" w:cs="Times New Roman"/>
          <w:sz w:val="28"/>
          <w:szCs w:val="28"/>
          <w:lang w:val="ru-RU"/>
        </w:rPr>
        <w:t xml:space="preserve"> И.Г.</w:t>
      </w:r>
    </w:p>
    <w:p w:rsidR="00615BD3" w:rsidRPr="001D2C35" w:rsidRDefault="00615BD3" w:rsidP="00615BD3">
      <w:pPr>
        <w:pStyle w:val="ConsPlusNormal"/>
        <w:jc w:val="both"/>
        <w:rPr>
          <w:rFonts w:ascii="Times New Roman" w:hAnsi="Times New Roman" w:cs="Times New Roman"/>
          <w:sz w:val="28"/>
          <w:szCs w:val="28"/>
          <w:lang w:val="ru-RU"/>
        </w:rPr>
      </w:pPr>
    </w:p>
    <w:p w:rsidR="00157A74" w:rsidRPr="001D2C35" w:rsidRDefault="00157A74" w:rsidP="00157A74">
      <w:pPr>
        <w:suppressAutoHyphens/>
        <w:rPr>
          <w:rFonts w:ascii="Times New Roman" w:eastAsia="Times New Roman" w:hAnsi="Times New Roman" w:cs="Times New Roman"/>
          <w:color w:val="auto"/>
          <w:sz w:val="28"/>
          <w:szCs w:val="28"/>
          <w:lang w:eastAsia="ar-SA"/>
        </w:rPr>
      </w:pPr>
      <w:r w:rsidRPr="001D2C35">
        <w:rPr>
          <w:rFonts w:ascii="Times New Roman" w:eastAsia="Times New Roman" w:hAnsi="Times New Roman" w:cs="Times New Roman"/>
          <w:color w:val="auto"/>
          <w:sz w:val="28"/>
          <w:szCs w:val="28"/>
          <w:lang w:eastAsia="ar-SA"/>
        </w:rPr>
        <w:t xml:space="preserve">Председатель </w:t>
      </w:r>
      <w:proofErr w:type="spellStart"/>
      <w:r w:rsidRPr="001D2C35">
        <w:rPr>
          <w:rFonts w:ascii="Times New Roman" w:eastAsia="Times New Roman" w:hAnsi="Times New Roman" w:cs="Times New Roman"/>
          <w:color w:val="auto"/>
          <w:sz w:val="28"/>
          <w:szCs w:val="28"/>
          <w:lang w:eastAsia="ar-SA"/>
        </w:rPr>
        <w:t>Цветочненского</w:t>
      </w:r>
      <w:proofErr w:type="spellEnd"/>
      <w:r w:rsidRPr="001D2C35">
        <w:rPr>
          <w:rFonts w:ascii="Times New Roman" w:eastAsia="Times New Roman" w:hAnsi="Times New Roman" w:cs="Times New Roman"/>
          <w:color w:val="auto"/>
          <w:sz w:val="28"/>
          <w:szCs w:val="28"/>
          <w:lang w:eastAsia="ar-SA"/>
        </w:rPr>
        <w:t xml:space="preserve"> сельского совета-</w:t>
      </w:r>
    </w:p>
    <w:p w:rsidR="00157A74" w:rsidRPr="001D2C35" w:rsidRDefault="00157A74" w:rsidP="00157A74">
      <w:pPr>
        <w:suppressAutoHyphens/>
        <w:rPr>
          <w:rFonts w:ascii="Times New Roman" w:eastAsia="Times New Roman" w:hAnsi="Times New Roman" w:cs="Times New Roman"/>
          <w:color w:val="auto"/>
          <w:sz w:val="28"/>
          <w:szCs w:val="28"/>
          <w:lang w:eastAsia="ar-SA"/>
        </w:rPr>
      </w:pPr>
      <w:r w:rsidRPr="001D2C35">
        <w:rPr>
          <w:rFonts w:ascii="Times New Roman" w:eastAsia="Times New Roman" w:hAnsi="Times New Roman" w:cs="Times New Roman"/>
          <w:color w:val="auto"/>
          <w:sz w:val="28"/>
          <w:szCs w:val="28"/>
          <w:lang w:eastAsia="ar-SA"/>
        </w:rPr>
        <w:t xml:space="preserve">глава администрации </w:t>
      </w:r>
      <w:proofErr w:type="spellStart"/>
      <w:r w:rsidRPr="001D2C35">
        <w:rPr>
          <w:rFonts w:ascii="Times New Roman" w:eastAsia="Times New Roman" w:hAnsi="Times New Roman" w:cs="Times New Roman"/>
          <w:color w:val="auto"/>
          <w:sz w:val="28"/>
          <w:szCs w:val="28"/>
          <w:lang w:eastAsia="ar-SA"/>
        </w:rPr>
        <w:t>Цветочненского</w:t>
      </w:r>
      <w:proofErr w:type="spellEnd"/>
    </w:p>
    <w:p w:rsidR="00157A74" w:rsidRPr="001D2C35" w:rsidRDefault="00157A74" w:rsidP="00157A74">
      <w:pPr>
        <w:suppressAutoHyphens/>
        <w:rPr>
          <w:rFonts w:ascii="Times New Roman" w:eastAsia="Times New Roman" w:hAnsi="Times New Roman" w:cs="Times New Roman"/>
          <w:color w:val="auto"/>
          <w:sz w:val="28"/>
          <w:szCs w:val="28"/>
          <w:lang w:eastAsia="ar-SA"/>
        </w:rPr>
      </w:pPr>
      <w:r w:rsidRPr="001D2C35">
        <w:rPr>
          <w:rFonts w:ascii="Times New Roman" w:eastAsia="Times New Roman" w:hAnsi="Times New Roman" w:cs="Times New Roman"/>
          <w:color w:val="auto"/>
          <w:sz w:val="28"/>
          <w:szCs w:val="28"/>
          <w:lang w:eastAsia="ar-SA"/>
        </w:rPr>
        <w:t>сельск</w:t>
      </w:r>
      <w:r w:rsidR="001D2C35">
        <w:rPr>
          <w:rFonts w:ascii="Times New Roman" w:eastAsia="Times New Roman" w:hAnsi="Times New Roman" w:cs="Times New Roman"/>
          <w:color w:val="auto"/>
          <w:sz w:val="28"/>
          <w:szCs w:val="28"/>
          <w:lang w:eastAsia="ar-SA"/>
        </w:rPr>
        <w:t>ого поселения</w:t>
      </w:r>
      <w:r w:rsidR="001D2C35">
        <w:rPr>
          <w:rFonts w:ascii="Times New Roman" w:eastAsia="Times New Roman" w:hAnsi="Times New Roman" w:cs="Times New Roman"/>
          <w:color w:val="auto"/>
          <w:sz w:val="28"/>
          <w:szCs w:val="28"/>
          <w:lang w:eastAsia="ar-SA"/>
        </w:rPr>
        <w:tab/>
      </w:r>
      <w:r w:rsidR="001D2C35">
        <w:rPr>
          <w:rFonts w:ascii="Times New Roman" w:eastAsia="Times New Roman" w:hAnsi="Times New Roman" w:cs="Times New Roman"/>
          <w:color w:val="auto"/>
          <w:sz w:val="28"/>
          <w:szCs w:val="28"/>
          <w:lang w:eastAsia="ar-SA"/>
        </w:rPr>
        <w:tab/>
      </w:r>
      <w:r w:rsidR="001D2C35">
        <w:rPr>
          <w:rFonts w:ascii="Times New Roman" w:eastAsia="Times New Roman" w:hAnsi="Times New Roman" w:cs="Times New Roman"/>
          <w:color w:val="auto"/>
          <w:sz w:val="28"/>
          <w:szCs w:val="28"/>
          <w:lang w:eastAsia="ar-SA"/>
        </w:rPr>
        <w:tab/>
      </w:r>
      <w:r w:rsidR="001D2C35">
        <w:rPr>
          <w:rFonts w:ascii="Times New Roman" w:eastAsia="Times New Roman" w:hAnsi="Times New Roman" w:cs="Times New Roman"/>
          <w:color w:val="auto"/>
          <w:sz w:val="28"/>
          <w:szCs w:val="28"/>
          <w:lang w:eastAsia="ar-SA"/>
        </w:rPr>
        <w:tab/>
      </w:r>
      <w:r w:rsidR="001D2C35">
        <w:rPr>
          <w:rFonts w:ascii="Times New Roman" w:eastAsia="Times New Roman" w:hAnsi="Times New Roman" w:cs="Times New Roman"/>
          <w:color w:val="auto"/>
          <w:sz w:val="28"/>
          <w:szCs w:val="28"/>
          <w:lang w:eastAsia="ar-SA"/>
        </w:rPr>
        <w:tab/>
      </w:r>
      <w:r w:rsidR="001D2C35">
        <w:rPr>
          <w:rFonts w:ascii="Times New Roman" w:eastAsia="Times New Roman" w:hAnsi="Times New Roman" w:cs="Times New Roman"/>
          <w:color w:val="auto"/>
          <w:sz w:val="28"/>
          <w:szCs w:val="28"/>
          <w:lang w:eastAsia="ar-SA"/>
        </w:rPr>
        <w:tab/>
      </w:r>
      <w:r w:rsidR="001D2C35">
        <w:rPr>
          <w:rFonts w:ascii="Times New Roman" w:eastAsia="Times New Roman" w:hAnsi="Times New Roman" w:cs="Times New Roman"/>
          <w:color w:val="auto"/>
          <w:sz w:val="28"/>
          <w:szCs w:val="28"/>
          <w:lang w:eastAsia="ar-SA"/>
        </w:rPr>
        <w:tab/>
      </w:r>
      <w:r w:rsidR="001D2C35">
        <w:rPr>
          <w:rFonts w:ascii="Times New Roman" w:eastAsia="Times New Roman" w:hAnsi="Times New Roman" w:cs="Times New Roman"/>
          <w:color w:val="auto"/>
          <w:sz w:val="28"/>
          <w:szCs w:val="28"/>
          <w:lang w:eastAsia="ar-SA"/>
        </w:rPr>
        <w:tab/>
        <w:t xml:space="preserve"> И.Г. Здорова</w:t>
      </w:r>
    </w:p>
    <w:p w:rsidR="00157A74" w:rsidRPr="001D2C35" w:rsidRDefault="00157A74" w:rsidP="00157A74">
      <w:pPr>
        <w:widowControl w:val="0"/>
        <w:autoSpaceDE w:val="0"/>
        <w:autoSpaceDN w:val="0"/>
        <w:rPr>
          <w:rFonts w:ascii="Times New Roman" w:eastAsia="Times New Roman" w:hAnsi="Times New Roman" w:cs="Times New Roman"/>
          <w:color w:val="auto"/>
          <w:sz w:val="28"/>
          <w:szCs w:val="28"/>
          <w:lang w:eastAsia="ar-SA"/>
        </w:rPr>
      </w:pPr>
    </w:p>
    <w:p w:rsidR="00615BD3" w:rsidRPr="001D2C35" w:rsidRDefault="00615BD3" w:rsidP="00615BD3">
      <w:pPr>
        <w:pStyle w:val="ConsPlusNormal"/>
        <w:jc w:val="both"/>
        <w:rPr>
          <w:rFonts w:ascii="Times New Roman" w:hAnsi="Times New Roman" w:cs="Times New Roman"/>
          <w:sz w:val="28"/>
          <w:szCs w:val="28"/>
          <w:lang w:val="ru-RU"/>
        </w:rPr>
      </w:pPr>
    </w:p>
    <w:p w:rsidR="00615BD3" w:rsidRPr="001D2C35" w:rsidRDefault="00615BD3" w:rsidP="00615BD3">
      <w:pPr>
        <w:pStyle w:val="ConsPlusNormal"/>
        <w:jc w:val="both"/>
        <w:rPr>
          <w:rFonts w:ascii="Times New Roman" w:hAnsi="Times New Roman" w:cs="Times New Roman"/>
          <w:sz w:val="28"/>
          <w:szCs w:val="28"/>
          <w:lang w:val="ru-RU"/>
        </w:rPr>
      </w:pPr>
    </w:p>
    <w:p w:rsidR="00615BD3" w:rsidRPr="001D2C35" w:rsidRDefault="00615BD3" w:rsidP="00615BD3">
      <w:pPr>
        <w:pStyle w:val="ConsPlusNormal"/>
        <w:jc w:val="both"/>
        <w:rPr>
          <w:rFonts w:ascii="Times New Roman" w:hAnsi="Times New Roman" w:cs="Times New Roman"/>
          <w:sz w:val="28"/>
          <w:szCs w:val="28"/>
          <w:lang w:val="ru-RU"/>
        </w:rPr>
      </w:pPr>
    </w:p>
    <w:p w:rsidR="00157A74" w:rsidRPr="001D2C35" w:rsidRDefault="00157A74" w:rsidP="001D2C35">
      <w:pPr>
        <w:widowControl w:val="0"/>
        <w:autoSpaceDE w:val="0"/>
        <w:autoSpaceDN w:val="0"/>
        <w:ind w:left="3540" w:firstLine="708"/>
        <w:jc w:val="center"/>
        <w:outlineLvl w:val="0"/>
        <w:rPr>
          <w:rFonts w:ascii="Times New Roman" w:eastAsia="Times New Roman" w:hAnsi="Times New Roman" w:cs="Times New Roman"/>
          <w:color w:val="auto"/>
          <w:sz w:val="28"/>
          <w:szCs w:val="28"/>
        </w:rPr>
      </w:pPr>
      <w:r w:rsidRPr="001D2C35">
        <w:rPr>
          <w:rFonts w:ascii="Times New Roman" w:eastAsia="Times New Roman" w:hAnsi="Times New Roman" w:cs="Times New Roman"/>
          <w:color w:val="auto"/>
          <w:sz w:val="28"/>
          <w:szCs w:val="28"/>
        </w:rPr>
        <w:t xml:space="preserve"> Приложение к постановлению</w:t>
      </w:r>
    </w:p>
    <w:p w:rsidR="00157A74" w:rsidRPr="001D2C35" w:rsidRDefault="00157A74" w:rsidP="001D2C35">
      <w:pPr>
        <w:widowControl w:val="0"/>
        <w:autoSpaceDE w:val="0"/>
        <w:autoSpaceDN w:val="0"/>
        <w:ind w:left="4248"/>
        <w:jc w:val="center"/>
        <w:rPr>
          <w:rFonts w:ascii="Times New Roman" w:eastAsia="Times New Roman" w:hAnsi="Times New Roman" w:cs="Times New Roman"/>
          <w:color w:val="auto"/>
          <w:sz w:val="28"/>
          <w:szCs w:val="28"/>
        </w:rPr>
      </w:pPr>
      <w:r w:rsidRPr="001D2C35">
        <w:rPr>
          <w:rFonts w:ascii="Times New Roman" w:eastAsia="Times New Roman" w:hAnsi="Times New Roman" w:cs="Times New Roman"/>
          <w:color w:val="auto"/>
          <w:sz w:val="28"/>
          <w:szCs w:val="28"/>
        </w:rPr>
        <w:t xml:space="preserve"> администрации </w:t>
      </w:r>
      <w:proofErr w:type="spellStart"/>
      <w:r w:rsidRPr="001D2C35">
        <w:rPr>
          <w:rFonts w:ascii="Times New Roman" w:eastAsia="Times New Roman" w:hAnsi="Times New Roman" w:cs="Times New Roman"/>
          <w:color w:val="auto"/>
          <w:sz w:val="28"/>
          <w:szCs w:val="28"/>
        </w:rPr>
        <w:t>Цветочненского</w:t>
      </w:r>
      <w:proofErr w:type="spellEnd"/>
      <w:r w:rsidRPr="001D2C35">
        <w:rPr>
          <w:rFonts w:ascii="Times New Roman" w:eastAsia="Times New Roman" w:hAnsi="Times New Roman" w:cs="Times New Roman"/>
          <w:color w:val="auto"/>
          <w:sz w:val="28"/>
          <w:szCs w:val="28"/>
        </w:rPr>
        <w:t xml:space="preserve"> </w:t>
      </w:r>
    </w:p>
    <w:p w:rsidR="00157A74" w:rsidRPr="001D2C35" w:rsidRDefault="00157A74" w:rsidP="00157A74">
      <w:pPr>
        <w:widowControl w:val="0"/>
        <w:autoSpaceDE w:val="0"/>
        <w:autoSpaceDN w:val="0"/>
        <w:jc w:val="right"/>
        <w:rPr>
          <w:rFonts w:ascii="Times New Roman" w:eastAsia="Times New Roman" w:hAnsi="Times New Roman" w:cs="Times New Roman"/>
          <w:color w:val="auto"/>
          <w:sz w:val="28"/>
          <w:szCs w:val="28"/>
        </w:rPr>
      </w:pPr>
      <w:r w:rsidRPr="001D2C35">
        <w:rPr>
          <w:rFonts w:ascii="Times New Roman" w:eastAsia="Times New Roman" w:hAnsi="Times New Roman" w:cs="Times New Roman"/>
          <w:color w:val="auto"/>
          <w:sz w:val="28"/>
          <w:szCs w:val="28"/>
        </w:rPr>
        <w:t>сельского поселения Белогорского района</w:t>
      </w:r>
    </w:p>
    <w:p w:rsidR="00157A74" w:rsidRPr="001D2C35" w:rsidRDefault="00157A74" w:rsidP="001D2C35">
      <w:pPr>
        <w:widowControl w:val="0"/>
        <w:autoSpaceDE w:val="0"/>
        <w:autoSpaceDN w:val="0"/>
        <w:ind w:left="1416" w:firstLine="708"/>
        <w:jc w:val="center"/>
        <w:rPr>
          <w:rFonts w:ascii="Times New Roman" w:eastAsia="Times New Roman" w:hAnsi="Times New Roman" w:cs="Times New Roman"/>
          <w:color w:val="auto"/>
          <w:sz w:val="28"/>
          <w:szCs w:val="28"/>
        </w:rPr>
      </w:pPr>
      <w:r w:rsidRPr="001D2C35">
        <w:rPr>
          <w:rFonts w:ascii="Times New Roman" w:eastAsia="Times New Roman" w:hAnsi="Times New Roman" w:cs="Times New Roman"/>
          <w:color w:val="auto"/>
          <w:sz w:val="28"/>
          <w:szCs w:val="28"/>
        </w:rPr>
        <w:t>Республики Крым</w:t>
      </w:r>
    </w:p>
    <w:p w:rsidR="00157A74" w:rsidRPr="001D2C35" w:rsidRDefault="00157A74" w:rsidP="001D2C35">
      <w:pPr>
        <w:widowControl w:val="0"/>
        <w:autoSpaceDE w:val="0"/>
        <w:autoSpaceDN w:val="0"/>
        <w:ind w:left="4956"/>
        <w:rPr>
          <w:rFonts w:ascii="Times New Roman" w:eastAsia="Times New Roman" w:hAnsi="Times New Roman" w:cs="Times New Roman"/>
          <w:color w:val="auto"/>
          <w:sz w:val="28"/>
          <w:szCs w:val="28"/>
        </w:rPr>
      </w:pPr>
      <w:r w:rsidRPr="001D2C35">
        <w:rPr>
          <w:rFonts w:ascii="Times New Roman" w:eastAsia="Times New Roman" w:hAnsi="Times New Roman" w:cs="Times New Roman"/>
          <w:color w:val="auto"/>
          <w:sz w:val="28"/>
          <w:szCs w:val="28"/>
        </w:rPr>
        <w:t>от 22 марта 2018 года № 30-ПА</w:t>
      </w:r>
    </w:p>
    <w:p w:rsidR="00615BD3" w:rsidRPr="001D2C35" w:rsidRDefault="00615BD3" w:rsidP="00615BD3">
      <w:pPr>
        <w:pStyle w:val="ConsPlusNormal"/>
        <w:jc w:val="both"/>
        <w:rPr>
          <w:rFonts w:ascii="Times New Roman" w:hAnsi="Times New Roman" w:cs="Times New Roman"/>
          <w:sz w:val="28"/>
          <w:szCs w:val="28"/>
          <w:lang w:val="ru-RU"/>
        </w:rPr>
      </w:pPr>
    </w:p>
    <w:p w:rsidR="00615BD3" w:rsidRPr="001D2C35" w:rsidRDefault="00615BD3" w:rsidP="00615BD3">
      <w:pPr>
        <w:pStyle w:val="a4"/>
        <w:ind w:left="-284" w:firstLine="568"/>
        <w:jc w:val="center"/>
        <w:rPr>
          <w:rFonts w:ascii="Times New Roman" w:hAnsi="Times New Roman" w:cs="Times New Roman"/>
          <w:b/>
          <w:color w:val="auto"/>
          <w:sz w:val="28"/>
          <w:szCs w:val="28"/>
        </w:rPr>
      </w:pPr>
    </w:p>
    <w:p w:rsidR="00615BD3" w:rsidRPr="001D2C35" w:rsidRDefault="00615BD3" w:rsidP="00615BD3">
      <w:pPr>
        <w:pStyle w:val="a4"/>
        <w:ind w:left="-284" w:firstLine="568"/>
        <w:jc w:val="center"/>
        <w:rPr>
          <w:rFonts w:ascii="Times New Roman" w:hAnsi="Times New Roman" w:cs="Times New Roman"/>
          <w:b/>
          <w:color w:val="auto"/>
          <w:sz w:val="28"/>
          <w:szCs w:val="28"/>
        </w:rPr>
      </w:pPr>
      <w:r w:rsidRPr="001D2C35">
        <w:rPr>
          <w:rFonts w:ascii="Times New Roman" w:hAnsi="Times New Roman" w:cs="Times New Roman"/>
          <w:b/>
          <w:color w:val="auto"/>
          <w:sz w:val="28"/>
          <w:szCs w:val="28"/>
        </w:rPr>
        <w:t>Административный регламент</w:t>
      </w:r>
      <w:bookmarkEnd w:id="0"/>
    </w:p>
    <w:p w:rsidR="00615BD3" w:rsidRPr="001D2C35" w:rsidRDefault="00615BD3" w:rsidP="00615BD3">
      <w:pPr>
        <w:pStyle w:val="a4"/>
        <w:ind w:left="-284" w:firstLine="568"/>
        <w:jc w:val="center"/>
        <w:rPr>
          <w:b/>
          <w:color w:val="auto"/>
          <w:sz w:val="28"/>
          <w:szCs w:val="28"/>
        </w:rPr>
      </w:pPr>
      <w:bookmarkStart w:id="2" w:name="bookmark1"/>
      <w:r w:rsidRPr="001D2C35">
        <w:rPr>
          <w:rFonts w:ascii="Times New Roman" w:hAnsi="Times New Roman" w:cs="Times New Roman"/>
          <w:b/>
          <w:color w:val="auto"/>
          <w:sz w:val="28"/>
          <w:szCs w:val="28"/>
        </w:rPr>
        <w:t>предоставления муниципальной услуги «Заключение договора аренды земельных участков, находящихся в муниципальной собственности,</w:t>
      </w:r>
      <w:bookmarkEnd w:id="2"/>
      <w:r w:rsidRPr="001D2C35">
        <w:rPr>
          <w:rFonts w:ascii="Times New Roman" w:hAnsi="Times New Roman" w:cs="Times New Roman"/>
          <w:b/>
          <w:color w:val="auto"/>
          <w:sz w:val="28"/>
          <w:szCs w:val="28"/>
        </w:rPr>
        <w:t xml:space="preserve"> </w:t>
      </w:r>
      <w:bookmarkStart w:id="3" w:name="bookmark2"/>
      <w:r w:rsidRPr="001D2C35">
        <w:rPr>
          <w:rFonts w:ascii="Times New Roman" w:hAnsi="Times New Roman" w:cs="Times New Roman"/>
          <w:b/>
          <w:color w:val="auto"/>
          <w:sz w:val="28"/>
          <w:szCs w:val="28"/>
        </w:rPr>
        <w:t>без проведения торгов»</w:t>
      </w:r>
      <w:bookmarkEnd w:id="3"/>
    </w:p>
    <w:p w:rsidR="00615BD3" w:rsidRPr="001D2C35" w:rsidRDefault="00615BD3" w:rsidP="00615BD3">
      <w:pPr>
        <w:pStyle w:val="30"/>
        <w:shd w:val="clear" w:color="auto" w:fill="auto"/>
        <w:spacing w:before="0" w:after="0" w:line="240" w:lineRule="auto"/>
        <w:ind w:left="-284" w:firstLine="568"/>
        <w:rPr>
          <w:sz w:val="28"/>
          <w:szCs w:val="28"/>
        </w:rPr>
      </w:pPr>
    </w:p>
    <w:p w:rsidR="00615BD3" w:rsidRPr="001D2C35" w:rsidRDefault="00615BD3" w:rsidP="00615BD3">
      <w:pPr>
        <w:pStyle w:val="30"/>
        <w:shd w:val="clear" w:color="auto" w:fill="auto"/>
        <w:spacing w:before="0" w:after="0" w:line="240" w:lineRule="auto"/>
        <w:ind w:left="-284" w:firstLine="568"/>
        <w:jc w:val="center"/>
        <w:rPr>
          <w:sz w:val="28"/>
          <w:szCs w:val="28"/>
        </w:rPr>
      </w:pPr>
      <w:r w:rsidRPr="001D2C35">
        <w:rPr>
          <w:sz w:val="28"/>
          <w:szCs w:val="28"/>
        </w:rPr>
        <w:t>I. Общие положения</w:t>
      </w:r>
    </w:p>
    <w:p w:rsidR="00615BD3" w:rsidRPr="001D2C35" w:rsidRDefault="00615BD3" w:rsidP="00615BD3">
      <w:pPr>
        <w:pStyle w:val="30"/>
        <w:shd w:val="clear" w:color="auto" w:fill="auto"/>
        <w:spacing w:before="0" w:after="0" w:line="240" w:lineRule="auto"/>
        <w:ind w:left="-284" w:firstLine="568"/>
        <w:jc w:val="center"/>
        <w:rPr>
          <w:sz w:val="28"/>
          <w:szCs w:val="28"/>
        </w:rPr>
      </w:pPr>
      <w:r w:rsidRPr="001D2C35">
        <w:rPr>
          <w:sz w:val="28"/>
          <w:szCs w:val="28"/>
        </w:rPr>
        <w:t>Предмет регулирования административного регламента</w:t>
      </w:r>
    </w:p>
    <w:p w:rsidR="00615BD3" w:rsidRPr="001D2C35" w:rsidRDefault="00615BD3" w:rsidP="00615BD3">
      <w:pPr>
        <w:pStyle w:val="2"/>
        <w:shd w:val="clear" w:color="auto" w:fill="auto"/>
        <w:spacing w:line="240" w:lineRule="auto"/>
        <w:ind w:left="-284" w:right="-40" w:firstLine="568"/>
        <w:rPr>
          <w:i/>
          <w:sz w:val="28"/>
          <w:szCs w:val="28"/>
        </w:rPr>
      </w:pPr>
      <w:r w:rsidRPr="001D2C35">
        <w:rPr>
          <w:sz w:val="28"/>
          <w:szCs w:val="28"/>
        </w:rPr>
        <w:t xml:space="preserve">1. Административный регламент предоставления муниципальной услуги «Заключение договора аренды земельных участков, находящихся в муниципальной собственности, без проведения торгов» (далее - Административный регламент) определяет порядок и стандарт предоставления муниципальной услуги, сроки и последовательность действий </w:t>
      </w:r>
      <w:r w:rsidR="00157A74" w:rsidRPr="001D2C35">
        <w:rPr>
          <w:sz w:val="28"/>
          <w:szCs w:val="28"/>
        </w:rPr>
        <w:t xml:space="preserve">по её исполнению администрации </w:t>
      </w:r>
      <w:proofErr w:type="spellStart"/>
      <w:r w:rsidRPr="001D2C35">
        <w:rPr>
          <w:sz w:val="28"/>
          <w:szCs w:val="28"/>
        </w:rPr>
        <w:t>Цветочненского</w:t>
      </w:r>
      <w:proofErr w:type="spellEnd"/>
      <w:r w:rsidRPr="001D2C35">
        <w:rPr>
          <w:sz w:val="28"/>
          <w:szCs w:val="28"/>
        </w:rPr>
        <w:t xml:space="preserve"> сельского поселения </w:t>
      </w:r>
      <w:proofErr w:type="spellStart"/>
      <w:r w:rsidRPr="001D2C35">
        <w:rPr>
          <w:sz w:val="28"/>
          <w:szCs w:val="28"/>
        </w:rPr>
        <w:t>Белогоркого</w:t>
      </w:r>
      <w:proofErr w:type="spellEnd"/>
      <w:r w:rsidRPr="001D2C35">
        <w:rPr>
          <w:sz w:val="28"/>
          <w:szCs w:val="28"/>
        </w:rPr>
        <w:t xml:space="preserve"> района Республики Крым</w:t>
      </w:r>
      <w:r w:rsidRPr="001D2C35">
        <w:rPr>
          <w:rStyle w:val="411pt"/>
          <w:sz w:val="28"/>
          <w:szCs w:val="28"/>
        </w:rPr>
        <w:t xml:space="preserve"> </w:t>
      </w:r>
      <w:r w:rsidRPr="001D2C35">
        <w:rPr>
          <w:rStyle w:val="411pt"/>
          <w:i w:val="0"/>
          <w:sz w:val="28"/>
          <w:szCs w:val="28"/>
        </w:rPr>
        <w:t>(далее — Орган).</w:t>
      </w:r>
    </w:p>
    <w:p w:rsidR="00615BD3" w:rsidRPr="001D2C35" w:rsidRDefault="00615BD3" w:rsidP="00615BD3">
      <w:pPr>
        <w:pStyle w:val="2"/>
        <w:shd w:val="clear" w:color="auto" w:fill="auto"/>
        <w:spacing w:line="240" w:lineRule="auto"/>
        <w:ind w:left="-284" w:right="-40" w:firstLine="568"/>
        <w:rPr>
          <w:sz w:val="28"/>
          <w:szCs w:val="28"/>
        </w:rPr>
      </w:pPr>
      <w:r w:rsidRPr="001D2C35">
        <w:rPr>
          <w:sz w:val="28"/>
          <w:szCs w:val="28"/>
        </w:rPr>
        <w:t>Настоящий Административный регламент разработан в целях повышения качества предоставления и исполнения муниципальной услуги, в том числе:</w:t>
      </w:r>
    </w:p>
    <w:p w:rsidR="00615BD3" w:rsidRPr="001D2C35" w:rsidRDefault="00615BD3" w:rsidP="00615BD3">
      <w:pPr>
        <w:pStyle w:val="2"/>
        <w:numPr>
          <w:ilvl w:val="0"/>
          <w:numId w:val="1"/>
        </w:numPr>
        <w:shd w:val="clear" w:color="auto" w:fill="auto"/>
        <w:tabs>
          <w:tab w:val="left" w:pos="426"/>
        </w:tabs>
        <w:spacing w:line="240" w:lineRule="auto"/>
        <w:ind w:left="-284" w:right="-40" w:firstLine="568"/>
        <w:rPr>
          <w:sz w:val="28"/>
          <w:szCs w:val="28"/>
        </w:rPr>
      </w:pPr>
      <w:r w:rsidRPr="001D2C35">
        <w:rPr>
          <w:sz w:val="28"/>
          <w:szCs w:val="28"/>
        </w:rPr>
        <w:t>упорядочения административных процедур (действий);</w:t>
      </w:r>
    </w:p>
    <w:p w:rsidR="00615BD3" w:rsidRPr="001D2C35" w:rsidRDefault="00615BD3" w:rsidP="00615BD3">
      <w:pPr>
        <w:pStyle w:val="2"/>
        <w:numPr>
          <w:ilvl w:val="0"/>
          <w:numId w:val="1"/>
        </w:numPr>
        <w:shd w:val="clear" w:color="auto" w:fill="auto"/>
        <w:tabs>
          <w:tab w:val="left" w:pos="426"/>
          <w:tab w:val="left" w:pos="865"/>
        </w:tabs>
        <w:spacing w:line="240" w:lineRule="auto"/>
        <w:ind w:left="-284" w:right="-40" w:firstLine="568"/>
        <w:rPr>
          <w:sz w:val="28"/>
          <w:szCs w:val="28"/>
        </w:rPr>
      </w:pPr>
      <w:r w:rsidRPr="001D2C35">
        <w:rPr>
          <w:sz w:val="28"/>
          <w:szCs w:val="28"/>
        </w:rPr>
        <w:t>сокращения количества документов, предоставляемых гражданами для предоставления муниципальной услуги;</w:t>
      </w:r>
    </w:p>
    <w:p w:rsidR="00615BD3" w:rsidRPr="001D2C35" w:rsidRDefault="00615BD3" w:rsidP="00615BD3">
      <w:pPr>
        <w:pStyle w:val="2"/>
        <w:numPr>
          <w:ilvl w:val="0"/>
          <w:numId w:val="1"/>
        </w:numPr>
        <w:shd w:val="clear" w:color="auto" w:fill="auto"/>
        <w:tabs>
          <w:tab w:val="left" w:pos="426"/>
          <w:tab w:val="left" w:pos="865"/>
        </w:tabs>
        <w:spacing w:line="240" w:lineRule="auto"/>
        <w:ind w:left="-284" w:right="-40" w:firstLine="568"/>
        <w:rPr>
          <w:sz w:val="28"/>
          <w:szCs w:val="28"/>
        </w:rPr>
      </w:pPr>
      <w:r w:rsidRPr="001D2C35">
        <w:rPr>
          <w:sz w:val="28"/>
          <w:szCs w:val="28"/>
        </w:rPr>
        <w:t>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615BD3" w:rsidRPr="001D2C35" w:rsidRDefault="00615BD3" w:rsidP="00615BD3">
      <w:pPr>
        <w:pStyle w:val="21"/>
        <w:keepNext/>
        <w:keepLines/>
        <w:shd w:val="clear" w:color="auto" w:fill="auto"/>
        <w:spacing w:before="0" w:after="0" w:line="240" w:lineRule="auto"/>
        <w:ind w:left="-284" w:right="-40" w:firstLine="568"/>
        <w:rPr>
          <w:sz w:val="28"/>
          <w:szCs w:val="28"/>
        </w:rPr>
      </w:pPr>
      <w:bookmarkStart w:id="4" w:name="bookmark3"/>
    </w:p>
    <w:p w:rsidR="00615BD3" w:rsidRPr="001D2C35" w:rsidRDefault="00615BD3" w:rsidP="00615BD3">
      <w:pPr>
        <w:pStyle w:val="21"/>
        <w:keepNext/>
        <w:keepLines/>
        <w:shd w:val="clear" w:color="auto" w:fill="auto"/>
        <w:spacing w:before="0" w:after="0" w:line="240" w:lineRule="auto"/>
        <w:ind w:left="-284" w:right="-40" w:firstLine="568"/>
        <w:jc w:val="center"/>
        <w:rPr>
          <w:sz w:val="28"/>
          <w:szCs w:val="28"/>
        </w:rPr>
      </w:pPr>
      <w:r w:rsidRPr="001D2C35">
        <w:rPr>
          <w:sz w:val="28"/>
          <w:szCs w:val="28"/>
        </w:rPr>
        <w:t>Круг заявителей при предоставлении муниципальной услуги</w:t>
      </w:r>
      <w:bookmarkEnd w:id="4"/>
    </w:p>
    <w:p w:rsidR="00615BD3" w:rsidRPr="001D2C35" w:rsidRDefault="00615BD3" w:rsidP="00615BD3">
      <w:pPr>
        <w:pStyle w:val="2"/>
        <w:shd w:val="clear" w:color="auto" w:fill="auto"/>
        <w:spacing w:line="240" w:lineRule="auto"/>
        <w:ind w:left="-284" w:right="-40" w:firstLine="568"/>
        <w:rPr>
          <w:sz w:val="28"/>
          <w:szCs w:val="28"/>
        </w:rPr>
      </w:pPr>
      <w:r w:rsidRPr="001D2C35">
        <w:rPr>
          <w:sz w:val="28"/>
          <w:szCs w:val="28"/>
        </w:rPr>
        <w:t>2. Заявителями муниципальной услуги являются юридические лица, физические лица, индивидуальные предприниматели (далее - заявитель).</w:t>
      </w:r>
    </w:p>
    <w:p w:rsidR="00615BD3" w:rsidRPr="001D2C35" w:rsidRDefault="00615BD3" w:rsidP="00615BD3">
      <w:pPr>
        <w:pStyle w:val="2"/>
        <w:shd w:val="clear" w:color="auto" w:fill="auto"/>
        <w:spacing w:line="240" w:lineRule="auto"/>
        <w:ind w:left="-284" w:right="-40" w:firstLine="568"/>
        <w:rPr>
          <w:sz w:val="28"/>
          <w:szCs w:val="28"/>
        </w:rPr>
      </w:pPr>
      <w:r w:rsidRPr="001D2C35">
        <w:rPr>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615BD3" w:rsidRPr="001D2C35" w:rsidRDefault="00615BD3" w:rsidP="00615BD3">
      <w:pPr>
        <w:pStyle w:val="21"/>
        <w:keepNext/>
        <w:keepLines/>
        <w:shd w:val="clear" w:color="auto" w:fill="auto"/>
        <w:spacing w:before="0" w:after="0" w:line="240" w:lineRule="auto"/>
        <w:ind w:left="-284" w:firstLine="568"/>
        <w:jc w:val="both"/>
        <w:rPr>
          <w:sz w:val="28"/>
          <w:szCs w:val="28"/>
        </w:rPr>
      </w:pPr>
      <w:bookmarkStart w:id="5" w:name="bookmark4"/>
    </w:p>
    <w:p w:rsidR="00615BD3" w:rsidRPr="001D2C35" w:rsidRDefault="00615BD3" w:rsidP="00615BD3">
      <w:pPr>
        <w:pStyle w:val="21"/>
        <w:keepNext/>
        <w:keepLines/>
        <w:shd w:val="clear" w:color="auto" w:fill="auto"/>
        <w:spacing w:before="0" w:after="0" w:line="240" w:lineRule="auto"/>
        <w:ind w:left="-284" w:firstLine="568"/>
        <w:jc w:val="center"/>
        <w:rPr>
          <w:sz w:val="28"/>
          <w:szCs w:val="28"/>
        </w:rPr>
      </w:pPr>
      <w:r w:rsidRPr="001D2C35">
        <w:rPr>
          <w:sz w:val="28"/>
          <w:szCs w:val="28"/>
        </w:rPr>
        <w:t>Требования к порядку информирования о предоставлении муниципальной услуги</w:t>
      </w:r>
      <w:bookmarkEnd w:id="5"/>
    </w:p>
    <w:p w:rsidR="00615BD3" w:rsidRPr="001D2C35" w:rsidRDefault="00615BD3" w:rsidP="00615BD3">
      <w:pPr>
        <w:pStyle w:val="2"/>
        <w:numPr>
          <w:ilvl w:val="1"/>
          <w:numId w:val="1"/>
        </w:numPr>
        <w:shd w:val="clear" w:color="auto" w:fill="auto"/>
        <w:tabs>
          <w:tab w:val="left" w:pos="567"/>
          <w:tab w:val="left" w:leader="underscore" w:pos="7862"/>
        </w:tabs>
        <w:spacing w:line="240" w:lineRule="auto"/>
        <w:ind w:left="-284" w:firstLine="568"/>
        <w:rPr>
          <w:sz w:val="28"/>
          <w:szCs w:val="28"/>
        </w:rPr>
      </w:pPr>
      <w:r w:rsidRPr="001D2C35">
        <w:rPr>
          <w:sz w:val="28"/>
          <w:szCs w:val="28"/>
        </w:rPr>
        <w:t xml:space="preserve">Муниципальная услуга на территории муниципального образования </w:t>
      </w:r>
      <w:proofErr w:type="spellStart"/>
      <w:r w:rsidRPr="001D2C35">
        <w:rPr>
          <w:sz w:val="28"/>
          <w:szCs w:val="28"/>
        </w:rPr>
        <w:t>Цветочненское</w:t>
      </w:r>
      <w:proofErr w:type="spellEnd"/>
      <w:r w:rsidRPr="001D2C35">
        <w:rPr>
          <w:sz w:val="28"/>
          <w:szCs w:val="28"/>
        </w:rPr>
        <w:t xml:space="preserve"> сельское поселение Белогорского района Республики Крым предоставляется Администрацией </w:t>
      </w:r>
      <w:proofErr w:type="spellStart"/>
      <w:r w:rsidRPr="001D2C35">
        <w:rPr>
          <w:sz w:val="28"/>
          <w:szCs w:val="28"/>
        </w:rPr>
        <w:t>Цветочненского</w:t>
      </w:r>
      <w:proofErr w:type="spellEnd"/>
      <w:r w:rsidRPr="001D2C35">
        <w:rPr>
          <w:sz w:val="28"/>
          <w:szCs w:val="28"/>
        </w:rPr>
        <w:t xml:space="preserve"> сельского поселения Белогорского района Республики Крым </w:t>
      </w:r>
      <w:r w:rsidRPr="001D2C35">
        <w:rPr>
          <w:rStyle w:val="411pt"/>
          <w:i w:val="0"/>
          <w:sz w:val="28"/>
          <w:szCs w:val="28"/>
        </w:rPr>
        <w:t>(далее - Администрация);</w:t>
      </w:r>
    </w:p>
    <w:p w:rsidR="00615BD3" w:rsidRPr="001D2C35" w:rsidRDefault="00615BD3" w:rsidP="00615BD3">
      <w:pPr>
        <w:pStyle w:val="2"/>
        <w:shd w:val="clear" w:color="auto" w:fill="auto"/>
        <w:spacing w:line="240" w:lineRule="auto"/>
        <w:ind w:left="-284" w:firstLine="568"/>
        <w:rPr>
          <w:sz w:val="28"/>
          <w:szCs w:val="28"/>
        </w:rPr>
      </w:pPr>
      <w:r w:rsidRPr="001D2C35">
        <w:rPr>
          <w:sz w:val="28"/>
          <w:szCs w:val="28"/>
        </w:rPr>
        <w:t xml:space="preserve">Место нахождения </w:t>
      </w:r>
      <w:proofErr w:type="spellStart"/>
      <w:r w:rsidRPr="001D2C35">
        <w:rPr>
          <w:sz w:val="28"/>
          <w:szCs w:val="28"/>
        </w:rPr>
        <w:t>Админстрации</w:t>
      </w:r>
      <w:proofErr w:type="spellEnd"/>
      <w:r w:rsidRPr="001D2C35">
        <w:rPr>
          <w:sz w:val="28"/>
          <w:szCs w:val="28"/>
        </w:rPr>
        <w:t>:</w:t>
      </w:r>
      <w:r w:rsidR="00940E72" w:rsidRPr="001D2C35">
        <w:rPr>
          <w:sz w:val="28"/>
          <w:szCs w:val="28"/>
        </w:rPr>
        <w:t xml:space="preserve"> </w:t>
      </w:r>
      <w:r w:rsidR="001D2C35">
        <w:rPr>
          <w:sz w:val="28"/>
          <w:szCs w:val="28"/>
        </w:rPr>
        <w:t>Белогорский р-н,</w:t>
      </w:r>
      <w:r w:rsidRPr="001D2C35">
        <w:rPr>
          <w:sz w:val="28"/>
          <w:szCs w:val="28"/>
        </w:rPr>
        <w:t xml:space="preserve"> </w:t>
      </w:r>
      <w:proofErr w:type="spellStart"/>
      <w:r w:rsidR="00157A74" w:rsidRPr="001D2C35">
        <w:rPr>
          <w:sz w:val="28"/>
          <w:szCs w:val="28"/>
        </w:rPr>
        <w:t>с.Цветочное</w:t>
      </w:r>
      <w:proofErr w:type="spellEnd"/>
      <w:r w:rsidR="00157A74" w:rsidRPr="001D2C35">
        <w:rPr>
          <w:sz w:val="28"/>
          <w:szCs w:val="28"/>
        </w:rPr>
        <w:t xml:space="preserve">, </w:t>
      </w:r>
      <w:proofErr w:type="spellStart"/>
      <w:r w:rsidR="00157A74" w:rsidRPr="001D2C35">
        <w:rPr>
          <w:sz w:val="28"/>
          <w:szCs w:val="28"/>
        </w:rPr>
        <w:t>ул.Трубенко</w:t>
      </w:r>
      <w:proofErr w:type="spellEnd"/>
      <w:r w:rsidR="00157A74" w:rsidRPr="001D2C35">
        <w:rPr>
          <w:sz w:val="28"/>
          <w:szCs w:val="28"/>
        </w:rPr>
        <w:t>, дом 117</w:t>
      </w:r>
    </w:p>
    <w:p w:rsidR="00615BD3" w:rsidRPr="001D2C35" w:rsidRDefault="00615BD3" w:rsidP="00615BD3">
      <w:pPr>
        <w:pStyle w:val="2"/>
        <w:shd w:val="clear" w:color="auto" w:fill="auto"/>
        <w:tabs>
          <w:tab w:val="left" w:leader="underscore" w:pos="6412"/>
        </w:tabs>
        <w:spacing w:line="240" w:lineRule="auto"/>
        <w:ind w:left="-284" w:firstLine="568"/>
        <w:rPr>
          <w:sz w:val="28"/>
          <w:szCs w:val="28"/>
        </w:rPr>
      </w:pPr>
      <w:r w:rsidRPr="001D2C35">
        <w:rPr>
          <w:sz w:val="28"/>
          <w:szCs w:val="28"/>
        </w:rPr>
        <w:t xml:space="preserve">График работы </w:t>
      </w:r>
      <w:proofErr w:type="spellStart"/>
      <w:proofErr w:type="gramStart"/>
      <w:r w:rsidRPr="001D2C35">
        <w:rPr>
          <w:sz w:val="28"/>
          <w:szCs w:val="28"/>
        </w:rPr>
        <w:t>Администрации:</w:t>
      </w:r>
      <w:r w:rsidR="00157A74" w:rsidRPr="001D2C35">
        <w:rPr>
          <w:sz w:val="28"/>
          <w:szCs w:val="28"/>
        </w:rPr>
        <w:t>с</w:t>
      </w:r>
      <w:proofErr w:type="spellEnd"/>
      <w:proofErr w:type="gramEnd"/>
      <w:r w:rsidR="00157A74" w:rsidRPr="001D2C35">
        <w:rPr>
          <w:sz w:val="28"/>
          <w:szCs w:val="28"/>
        </w:rPr>
        <w:t xml:space="preserve"> 8-00 до 17-00, перерыв с 12-00 до 13-00.</w:t>
      </w:r>
    </w:p>
    <w:p w:rsidR="00615BD3" w:rsidRPr="001D2C35" w:rsidRDefault="00615BD3" w:rsidP="00157A74">
      <w:pPr>
        <w:pStyle w:val="2"/>
        <w:shd w:val="clear" w:color="auto" w:fill="auto"/>
        <w:tabs>
          <w:tab w:val="left" w:leader="underscore" w:pos="9662"/>
        </w:tabs>
        <w:spacing w:line="240" w:lineRule="auto"/>
        <w:rPr>
          <w:sz w:val="28"/>
          <w:szCs w:val="28"/>
        </w:rPr>
      </w:pPr>
      <w:r w:rsidRPr="001D2C35">
        <w:rPr>
          <w:sz w:val="28"/>
          <w:szCs w:val="28"/>
        </w:rPr>
        <w:t>Телефо</w:t>
      </w:r>
      <w:r w:rsidR="00157A74" w:rsidRPr="001D2C35">
        <w:rPr>
          <w:sz w:val="28"/>
          <w:szCs w:val="28"/>
        </w:rPr>
        <w:t xml:space="preserve">н для </w:t>
      </w:r>
      <w:r w:rsidRPr="001D2C35">
        <w:rPr>
          <w:sz w:val="28"/>
          <w:szCs w:val="28"/>
        </w:rPr>
        <w:t>справок:</w:t>
      </w:r>
      <w:r w:rsidR="00157A74" w:rsidRPr="001D2C35">
        <w:rPr>
          <w:sz w:val="28"/>
          <w:szCs w:val="28"/>
        </w:rPr>
        <w:t>9</w:t>
      </w:r>
      <w:r w:rsidR="00940E72" w:rsidRPr="001D2C35">
        <w:rPr>
          <w:sz w:val="28"/>
          <w:szCs w:val="28"/>
        </w:rPr>
        <w:t>-</w:t>
      </w:r>
      <w:r w:rsidR="00157A74" w:rsidRPr="001D2C35">
        <w:rPr>
          <w:sz w:val="28"/>
          <w:szCs w:val="28"/>
        </w:rPr>
        <w:t>81</w:t>
      </w:r>
      <w:r w:rsidR="00940E72" w:rsidRPr="001D2C35">
        <w:rPr>
          <w:sz w:val="28"/>
          <w:szCs w:val="28"/>
        </w:rPr>
        <w:t>-</w:t>
      </w:r>
      <w:r w:rsidR="00157A74" w:rsidRPr="001D2C35">
        <w:rPr>
          <w:sz w:val="28"/>
          <w:szCs w:val="28"/>
        </w:rPr>
        <w:t>31</w:t>
      </w:r>
    </w:p>
    <w:p w:rsidR="00615BD3" w:rsidRPr="001D2C35" w:rsidRDefault="00615BD3" w:rsidP="00615BD3">
      <w:pPr>
        <w:pStyle w:val="2"/>
        <w:shd w:val="clear" w:color="auto" w:fill="auto"/>
        <w:tabs>
          <w:tab w:val="left" w:leader="underscore" w:pos="5946"/>
        </w:tabs>
        <w:spacing w:line="240" w:lineRule="auto"/>
        <w:ind w:left="-284" w:firstLine="568"/>
        <w:rPr>
          <w:sz w:val="28"/>
          <w:szCs w:val="28"/>
        </w:rPr>
      </w:pPr>
      <w:r w:rsidRPr="001D2C35">
        <w:rPr>
          <w:sz w:val="28"/>
          <w:szCs w:val="28"/>
        </w:rPr>
        <w:t xml:space="preserve">Адрес официального веб-сайта: </w:t>
      </w:r>
      <w:r w:rsidR="00157A74" w:rsidRPr="001D2C35">
        <w:rPr>
          <w:rFonts w:eastAsia="SimSun"/>
          <w:kern w:val="3"/>
          <w:sz w:val="28"/>
          <w:szCs w:val="28"/>
          <w:lang w:eastAsia="ar-SA"/>
        </w:rPr>
        <w:t>http:belogorskiy.rk.gov.ru</w:t>
      </w:r>
    </w:p>
    <w:p w:rsidR="00615BD3" w:rsidRPr="001D2C35" w:rsidRDefault="00615BD3" w:rsidP="00615BD3">
      <w:pPr>
        <w:pStyle w:val="40"/>
        <w:shd w:val="clear" w:color="auto" w:fill="auto"/>
        <w:tabs>
          <w:tab w:val="left" w:leader="underscore" w:pos="5826"/>
        </w:tabs>
        <w:spacing w:line="240" w:lineRule="auto"/>
        <w:ind w:left="-284" w:firstLine="568"/>
        <w:rPr>
          <w:sz w:val="28"/>
          <w:szCs w:val="28"/>
        </w:rPr>
      </w:pPr>
      <w:r w:rsidRPr="001D2C35">
        <w:rPr>
          <w:rStyle w:val="411pt"/>
          <w:sz w:val="28"/>
          <w:szCs w:val="28"/>
        </w:rPr>
        <w:t xml:space="preserve">Адрес электронной </w:t>
      </w:r>
      <w:proofErr w:type="gramStart"/>
      <w:r w:rsidRPr="001D2C35">
        <w:rPr>
          <w:rStyle w:val="411pt"/>
          <w:sz w:val="28"/>
          <w:szCs w:val="28"/>
        </w:rPr>
        <w:t>почты</w:t>
      </w:r>
      <w:r w:rsidR="005D7D51" w:rsidRPr="001D2C35">
        <w:rPr>
          <w:rStyle w:val="411pt"/>
          <w:sz w:val="28"/>
          <w:szCs w:val="28"/>
        </w:rPr>
        <w:t>:</w:t>
      </w:r>
      <w:r w:rsidR="005D7D51" w:rsidRPr="001D2C35">
        <w:rPr>
          <w:rFonts w:ascii="Arial" w:hAnsi="Arial" w:cs="Arial"/>
          <w:color w:val="333333"/>
          <w:sz w:val="28"/>
          <w:szCs w:val="28"/>
        </w:rPr>
        <w:br/>
        <w:t>tsvet_sovet@mail.ru</w:t>
      </w:r>
      <w:proofErr w:type="gramEnd"/>
      <w:r w:rsidR="00940E72" w:rsidRPr="001D2C35">
        <w:rPr>
          <w:sz w:val="28"/>
          <w:szCs w:val="28"/>
        </w:rPr>
        <w:t>.</w:t>
      </w:r>
    </w:p>
    <w:p w:rsidR="00615BD3" w:rsidRPr="001D2C35" w:rsidRDefault="00615BD3" w:rsidP="00615BD3">
      <w:pPr>
        <w:pStyle w:val="2"/>
        <w:numPr>
          <w:ilvl w:val="1"/>
          <w:numId w:val="1"/>
        </w:numPr>
        <w:shd w:val="clear" w:color="auto" w:fill="auto"/>
        <w:tabs>
          <w:tab w:val="left" w:pos="567"/>
          <w:tab w:val="left" w:pos="1162"/>
        </w:tabs>
        <w:spacing w:line="240" w:lineRule="auto"/>
        <w:ind w:left="-284" w:right="680" w:firstLine="568"/>
        <w:rPr>
          <w:sz w:val="28"/>
          <w:szCs w:val="28"/>
        </w:rPr>
      </w:pPr>
      <w:r w:rsidRPr="001D2C35">
        <w:rPr>
          <w:sz w:val="28"/>
          <w:szCs w:val="28"/>
        </w:rPr>
        <w:t>Муниципальную услугу можно получить в многофункциональном центре предоставления государственных и муниципальных услуг (далее - МФЦ) и его территориальных отделениях.</w:t>
      </w:r>
    </w:p>
    <w:p w:rsidR="00615BD3" w:rsidRPr="001D2C35" w:rsidRDefault="00615BD3" w:rsidP="00615BD3">
      <w:pPr>
        <w:pStyle w:val="2"/>
        <w:shd w:val="clear" w:color="auto" w:fill="auto"/>
        <w:tabs>
          <w:tab w:val="left" w:leader="underscore" w:pos="9599"/>
        </w:tabs>
        <w:spacing w:line="240" w:lineRule="auto"/>
        <w:ind w:left="-284" w:firstLine="568"/>
        <w:rPr>
          <w:sz w:val="28"/>
          <w:szCs w:val="28"/>
        </w:rPr>
      </w:pPr>
      <w:r w:rsidRPr="001D2C35">
        <w:rPr>
          <w:sz w:val="28"/>
          <w:szCs w:val="28"/>
        </w:rPr>
        <w:t>Адрес МФЦ:</w:t>
      </w:r>
      <w:r w:rsidR="005D7D51" w:rsidRPr="001D2C35">
        <w:rPr>
          <w:sz w:val="28"/>
          <w:szCs w:val="28"/>
        </w:rPr>
        <w:t xml:space="preserve"> </w:t>
      </w:r>
      <w:proofErr w:type="spellStart"/>
      <w:r w:rsidR="005D7D51" w:rsidRPr="001D2C35">
        <w:rPr>
          <w:sz w:val="28"/>
          <w:szCs w:val="28"/>
        </w:rPr>
        <w:t>г.Белогорск</w:t>
      </w:r>
      <w:proofErr w:type="spellEnd"/>
      <w:r w:rsidR="005D7D51" w:rsidRPr="001D2C35">
        <w:rPr>
          <w:sz w:val="28"/>
          <w:szCs w:val="28"/>
        </w:rPr>
        <w:t xml:space="preserve">, </w:t>
      </w:r>
      <w:proofErr w:type="spellStart"/>
      <w:r w:rsidR="005D7D51" w:rsidRPr="001D2C35">
        <w:rPr>
          <w:sz w:val="28"/>
          <w:szCs w:val="28"/>
        </w:rPr>
        <w:t>ул.Мира</w:t>
      </w:r>
      <w:proofErr w:type="spellEnd"/>
      <w:r w:rsidR="005D7D51" w:rsidRPr="001D2C35">
        <w:rPr>
          <w:sz w:val="28"/>
          <w:szCs w:val="28"/>
        </w:rPr>
        <w:t xml:space="preserve"> </w:t>
      </w:r>
      <w:proofErr w:type="gramStart"/>
      <w:r w:rsidR="005D7D51" w:rsidRPr="001D2C35">
        <w:rPr>
          <w:sz w:val="28"/>
          <w:szCs w:val="28"/>
        </w:rPr>
        <w:t>1</w:t>
      </w:r>
      <w:r w:rsidR="00940E72" w:rsidRPr="001D2C35">
        <w:rPr>
          <w:sz w:val="28"/>
          <w:szCs w:val="28"/>
        </w:rPr>
        <w:t>,РК</w:t>
      </w:r>
      <w:proofErr w:type="gramEnd"/>
      <w:r w:rsidR="00940E72" w:rsidRPr="001D2C35">
        <w:rPr>
          <w:sz w:val="28"/>
          <w:szCs w:val="28"/>
        </w:rPr>
        <w:t>.</w:t>
      </w:r>
    </w:p>
    <w:p w:rsidR="00615BD3" w:rsidRPr="001D2C35" w:rsidRDefault="00615BD3" w:rsidP="00615BD3">
      <w:pPr>
        <w:pStyle w:val="2"/>
        <w:shd w:val="clear" w:color="auto" w:fill="auto"/>
        <w:spacing w:line="240" w:lineRule="auto"/>
        <w:ind w:left="-284" w:firstLine="568"/>
        <w:rPr>
          <w:sz w:val="28"/>
          <w:szCs w:val="28"/>
        </w:rPr>
      </w:pPr>
      <w:r w:rsidRPr="001D2C35">
        <w:rPr>
          <w:sz w:val="28"/>
          <w:szCs w:val="28"/>
        </w:rPr>
        <w:t>График работы МФЦ устанавливается руководством МФЦ.</w:t>
      </w:r>
    </w:p>
    <w:p w:rsidR="00615BD3" w:rsidRPr="001D2C35" w:rsidRDefault="00615BD3" w:rsidP="00615BD3">
      <w:pPr>
        <w:pStyle w:val="2"/>
        <w:shd w:val="clear" w:color="auto" w:fill="auto"/>
        <w:spacing w:line="240" w:lineRule="auto"/>
        <w:ind w:left="-284" w:firstLine="568"/>
        <w:rPr>
          <w:sz w:val="28"/>
          <w:szCs w:val="28"/>
        </w:rPr>
      </w:pPr>
      <w:r w:rsidRPr="001D2C35">
        <w:rPr>
          <w:sz w:val="28"/>
          <w:szCs w:val="28"/>
        </w:rPr>
        <w:t>Телефон «горячей линии» МФЦ: 3652-604-920; +7-978-950-94-50.</w:t>
      </w:r>
    </w:p>
    <w:p w:rsidR="00615BD3" w:rsidRPr="001D2C35" w:rsidRDefault="00615BD3" w:rsidP="00615BD3">
      <w:pPr>
        <w:pStyle w:val="2"/>
        <w:shd w:val="clear" w:color="auto" w:fill="auto"/>
        <w:spacing w:line="240" w:lineRule="auto"/>
        <w:ind w:left="-284" w:firstLine="568"/>
        <w:rPr>
          <w:sz w:val="28"/>
          <w:szCs w:val="28"/>
        </w:rPr>
      </w:pPr>
      <w:r w:rsidRPr="001D2C35">
        <w:rPr>
          <w:sz w:val="28"/>
          <w:szCs w:val="28"/>
        </w:rPr>
        <w:t xml:space="preserve">Адрес официального веб-сайта МФЦ: </w:t>
      </w:r>
      <w:hyperlink r:id="rId5" w:history="1">
        <w:r w:rsidRPr="001D2C35">
          <w:rPr>
            <w:rStyle w:val="a3"/>
            <w:color w:val="auto"/>
            <w:sz w:val="28"/>
            <w:szCs w:val="28"/>
          </w:rPr>
          <w:t>https://md-crimea.ru</w:t>
        </w:r>
      </w:hyperlink>
      <w:r w:rsidRPr="001D2C35">
        <w:rPr>
          <w:sz w:val="28"/>
          <w:szCs w:val="28"/>
        </w:rPr>
        <w:t>.</w:t>
      </w:r>
    </w:p>
    <w:p w:rsidR="00615BD3" w:rsidRPr="001D2C35" w:rsidRDefault="00615BD3" w:rsidP="00615BD3">
      <w:pPr>
        <w:pStyle w:val="2"/>
        <w:shd w:val="clear" w:color="auto" w:fill="auto"/>
        <w:spacing w:line="240" w:lineRule="auto"/>
        <w:ind w:left="-284" w:firstLine="568"/>
        <w:rPr>
          <w:sz w:val="28"/>
          <w:szCs w:val="28"/>
        </w:rPr>
      </w:pPr>
      <w:r w:rsidRPr="001D2C35">
        <w:rPr>
          <w:sz w:val="28"/>
          <w:szCs w:val="28"/>
        </w:rPr>
        <w:t xml:space="preserve">Адрес электронной почты МФЦ: </w:t>
      </w:r>
      <w:hyperlink r:id="rId6" w:history="1">
        <w:r w:rsidRPr="001D2C35">
          <w:rPr>
            <w:rStyle w:val="a3"/>
            <w:color w:val="auto"/>
            <w:sz w:val="28"/>
            <w:szCs w:val="28"/>
          </w:rPr>
          <w:t>info@md-crimea.ru</w:t>
        </w:r>
      </w:hyperlink>
      <w:r w:rsidRPr="001D2C35">
        <w:rPr>
          <w:sz w:val="28"/>
          <w:szCs w:val="28"/>
        </w:rPr>
        <w:t>.</w:t>
      </w:r>
    </w:p>
    <w:p w:rsidR="00615BD3" w:rsidRPr="001D2C35" w:rsidRDefault="00615BD3" w:rsidP="00615BD3">
      <w:pPr>
        <w:pStyle w:val="2"/>
        <w:shd w:val="clear" w:color="auto" w:fill="auto"/>
        <w:spacing w:line="240" w:lineRule="auto"/>
        <w:ind w:left="-284" w:firstLine="568"/>
        <w:rPr>
          <w:sz w:val="28"/>
          <w:szCs w:val="28"/>
        </w:rPr>
      </w:pPr>
      <w:r w:rsidRPr="001D2C35">
        <w:rPr>
          <w:sz w:val="28"/>
          <w:szCs w:val="28"/>
        </w:rPr>
        <w:t>Сведения о месте нахождения и графике работы Администрации и МФЦ можно получить по справочным телефонам и на официальном веб-сайте Органа и МФЦ.</w:t>
      </w:r>
    </w:p>
    <w:p w:rsidR="00615BD3" w:rsidRPr="001D2C35" w:rsidRDefault="00615BD3" w:rsidP="00615BD3">
      <w:pPr>
        <w:pStyle w:val="2"/>
        <w:numPr>
          <w:ilvl w:val="1"/>
          <w:numId w:val="1"/>
        </w:numPr>
        <w:shd w:val="clear" w:color="auto" w:fill="auto"/>
        <w:tabs>
          <w:tab w:val="left" w:pos="567"/>
          <w:tab w:val="left" w:pos="994"/>
        </w:tabs>
        <w:spacing w:line="240" w:lineRule="auto"/>
        <w:ind w:left="-284" w:right="20" w:firstLine="568"/>
        <w:rPr>
          <w:sz w:val="28"/>
          <w:szCs w:val="28"/>
        </w:rPr>
      </w:pPr>
      <w:r w:rsidRPr="001D2C35">
        <w:rPr>
          <w:sz w:val="28"/>
          <w:szCs w:val="28"/>
        </w:rPr>
        <w:t>Информирование о порядке предоставления муниципальной услуги, сведения о ходе предоставления муниципальной услуги осуществляется:</w:t>
      </w:r>
    </w:p>
    <w:p w:rsidR="00615BD3" w:rsidRPr="001D2C35" w:rsidRDefault="00615BD3" w:rsidP="00615BD3">
      <w:pPr>
        <w:pStyle w:val="2"/>
        <w:numPr>
          <w:ilvl w:val="2"/>
          <w:numId w:val="1"/>
        </w:numPr>
        <w:shd w:val="clear" w:color="auto" w:fill="auto"/>
        <w:tabs>
          <w:tab w:val="left" w:pos="567"/>
          <w:tab w:val="left" w:pos="1023"/>
        </w:tabs>
        <w:spacing w:line="240" w:lineRule="auto"/>
        <w:ind w:left="-284" w:right="20" w:firstLine="568"/>
        <w:rPr>
          <w:sz w:val="28"/>
          <w:szCs w:val="28"/>
        </w:rPr>
      </w:pPr>
      <w:r w:rsidRPr="001D2C35">
        <w:rPr>
          <w:sz w:val="28"/>
          <w:szCs w:val="28"/>
        </w:rPr>
        <w:t>посредством размещения информации, в том числе о графике приема заявителей и номерах телефонов для справок (консультаций):</w:t>
      </w:r>
    </w:p>
    <w:p w:rsidR="00615BD3" w:rsidRPr="001D2C35" w:rsidRDefault="00615BD3" w:rsidP="00615BD3">
      <w:pPr>
        <w:pStyle w:val="2"/>
        <w:numPr>
          <w:ilvl w:val="0"/>
          <w:numId w:val="2"/>
        </w:numPr>
        <w:shd w:val="clear" w:color="auto" w:fill="auto"/>
        <w:tabs>
          <w:tab w:val="left" w:pos="567"/>
          <w:tab w:val="left" w:pos="879"/>
        </w:tabs>
        <w:spacing w:line="240" w:lineRule="auto"/>
        <w:ind w:left="-284" w:firstLine="568"/>
        <w:rPr>
          <w:sz w:val="28"/>
          <w:szCs w:val="28"/>
        </w:rPr>
      </w:pPr>
      <w:r w:rsidRPr="001D2C35">
        <w:rPr>
          <w:sz w:val="28"/>
          <w:szCs w:val="28"/>
        </w:rPr>
        <w:t>на официальном веб - сайте Органа;</w:t>
      </w:r>
    </w:p>
    <w:p w:rsidR="00615BD3" w:rsidRPr="001D2C35" w:rsidRDefault="00615BD3" w:rsidP="00615BD3">
      <w:pPr>
        <w:pStyle w:val="2"/>
        <w:numPr>
          <w:ilvl w:val="0"/>
          <w:numId w:val="2"/>
        </w:numPr>
        <w:shd w:val="clear" w:color="auto" w:fill="auto"/>
        <w:tabs>
          <w:tab w:val="left" w:pos="567"/>
          <w:tab w:val="left" w:pos="870"/>
        </w:tabs>
        <w:spacing w:line="240" w:lineRule="auto"/>
        <w:ind w:left="-284" w:right="20" w:firstLine="568"/>
        <w:rPr>
          <w:sz w:val="28"/>
          <w:szCs w:val="28"/>
        </w:rPr>
      </w:pPr>
      <w:r w:rsidRPr="001D2C35">
        <w:rPr>
          <w:sz w:val="28"/>
          <w:szCs w:val="28"/>
        </w:rPr>
        <w:t>в федеральной муниципальной информационной системе «Единый портал государственных и муниципальных услуг (функций)» (далее - Единый портал) и в муниципальной информационной системе «Портал государственных и муниципальных услуг Республики Крым» (далее - Портал услуг РК);</w:t>
      </w:r>
    </w:p>
    <w:p w:rsidR="00615BD3" w:rsidRPr="001D2C35" w:rsidRDefault="00615BD3" w:rsidP="00615BD3">
      <w:pPr>
        <w:pStyle w:val="2"/>
        <w:numPr>
          <w:ilvl w:val="1"/>
          <w:numId w:val="2"/>
        </w:numPr>
        <w:shd w:val="clear" w:color="auto" w:fill="auto"/>
        <w:tabs>
          <w:tab w:val="left" w:pos="567"/>
          <w:tab w:val="left" w:pos="999"/>
        </w:tabs>
        <w:spacing w:line="240" w:lineRule="auto"/>
        <w:ind w:left="-284" w:firstLine="568"/>
        <w:rPr>
          <w:sz w:val="28"/>
          <w:szCs w:val="28"/>
        </w:rPr>
      </w:pPr>
      <w:r w:rsidRPr="001D2C35">
        <w:rPr>
          <w:sz w:val="28"/>
          <w:szCs w:val="28"/>
        </w:rPr>
        <w:t>по справочным телефонным номерам;</w:t>
      </w:r>
    </w:p>
    <w:p w:rsidR="00615BD3" w:rsidRPr="001D2C35" w:rsidRDefault="00615BD3" w:rsidP="00615BD3">
      <w:pPr>
        <w:pStyle w:val="2"/>
        <w:numPr>
          <w:ilvl w:val="1"/>
          <w:numId w:val="2"/>
        </w:numPr>
        <w:shd w:val="clear" w:color="auto" w:fill="auto"/>
        <w:tabs>
          <w:tab w:val="left" w:pos="567"/>
          <w:tab w:val="left" w:pos="1076"/>
        </w:tabs>
        <w:spacing w:line="240" w:lineRule="auto"/>
        <w:ind w:left="-284" w:right="20" w:firstLine="568"/>
        <w:rPr>
          <w:sz w:val="28"/>
          <w:szCs w:val="28"/>
        </w:rPr>
      </w:pPr>
      <w:r w:rsidRPr="001D2C35">
        <w:rPr>
          <w:sz w:val="28"/>
          <w:szCs w:val="28"/>
        </w:rPr>
        <w:t>в письменной или электронной форме в случае поступления соответствующего запроса в Орган, в том числе на электронную почту.</w:t>
      </w:r>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Индивидуальное устное информирование по процедуре предоставления муниципальной услуги осуществляется Органом при обращении заинтересованных лиц лично или по телефону.</w:t>
      </w:r>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w:t>
      </w:r>
    </w:p>
    <w:p w:rsidR="00615BD3" w:rsidRPr="001D2C35" w:rsidRDefault="00615BD3" w:rsidP="00615BD3">
      <w:pPr>
        <w:pStyle w:val="2"/>
        <w:shd w:val="clear" w:color="auto" w:fill="auto"/>
        <w:spacing w:line="240" w:lineRule="auto"/>
        <w:ind w:left="-284" w:firstLine="568"/>
        <w:rPr>
          <w:sz w:val="28"/>
          <w:szCs w:val="28"/>
        </w:rPr>
      </w:pPr>
      <w:r w:rsidRPr="001D2C35">
        <w:rPr>
          <w:sz w:val="28"/>
          <w:szCs w:val="28"/>
        </w:rPr>
        <w:t>Время разговора не должно превышать 15 минут.</w:t>
      </w:r>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 xml:space="preserve">В том случае, если специалист, осуществляющий консультирование по телефону, не может ответить на вопрос по содержанию, связанному с предоставлением </w:t>
      </w:r>
      <w:r w:rsidRPr="001D2C35">
        <w:rPr>
          <w:sz w:val="28"/>
          <w:szCs w:val="28"/>
        </w:rPr>
        <w:lastRenderedPageBreak/>
        <w:t>муниципальной услуги, он обязан проинформировать заявителя об организациях, либо структурных подразделениях, которые располагают необходимыми сведениями.</w:t>
      </w:r>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Индивидуальное письменное</w:t>
      </w:r>
      <w:r w:rsidRPr="001D2C35">
        <w:rPr>
          <w:rStyle w:val="1"/>
          <w:sz w:val="28"/>
          <w:szCs w:val="28"/>
          <w:lang w:val="ru-RU"/>
        </w:rPr>
        <w:t xml:space="preserve"> </w:t>
      </w:r>
      <w:r w:rsidRPr="001D2C35">
        <w:rPr>
          <w:sz w:val="28"/>
          <w:szCs w:val="28"/>
        </w:rPr>
        <w:t xml:space="preserve">информирование по процедуре предоставления муниципальной услуги осуществляется Органом при обращении заинтересованных лиц путем почтовых отправлений, электронной почтой или </w:t>
      </w:r>
      <w:proofErr w:type="gramStart"/>
      <w:r w:rsidRPr="001D2C35">
        <w:rPr>
          <w:sz w:val="28"/>
          <w:szCs w:val="28"/>
        </w:rPr>
        <w:t>через веб</w:t>
      </w:r>
      <w:proofErr w:type="gramEnd"/>
      <w:r w:rsidRPr="001D2C35">
        <w:rPr>
          <w:sz w:val="28"/>
          <w:szCs w:val="28"/>
        </w:rPr>
        <w:t xml:space="preserve"> - сайт Органа.</w:t>
      </w:r>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 xml:space="preserve">Ответ направляется в письменном виде, электронной почтой либо </w:t>
      </w:r>
      <w:proofErr w:type="gramStart"/>
      <w:r w:rsidRPr="001D2C35">
        <w:rPr>
          <w:sz w:val="28"/>
          <w:szCs w:val="28"/>
        </w:rPr>
        <w:t>через веб</w:t>
      </w:r>
      <w:proofErr w:type="gramEnd"/>
      <w:r w:rsidRPr="001D2C35">
        <w:rPr>
          <w:sz w:val="28"/>
          <w:szCs w:val="28"/>
        </w:rPr>
        <w:t xml:space="preserve"> - сайт Органа в зависимости от способа обращения заинтересованного лица или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При индивидуальном письменном информировании ответ направляется заинтересованному лицу в течение 30 календарных дней со дня регистрации запроса.</w:t>
      </w:r>
    </w:p>
    <w:p w:rsidR="00615BD3" w:rsidRPr="001D2C35" w:rsidRDefault="00615BD3" w:rsidP="00615BD3">
      <w:pPr>
        <w:pStyle w:val="2"/>
        <w:numPr>
          <w:ilvl w:val="2"/>
          <w:numId w:val="2"/>
        </w:numPr>
        <w:shd w:val="clear" w:color="auto" w:fill="auto"/>
        <w:tabs>
          <w:tab w:val="left" w:pos="567"/>
          <w:tab w:val="left" w:pos="1158"/>
        </w:tabs>
        <w:spacing w:line="240" w:lineRule="auto"/>
        <w:ind w:left="-284" w:right="20" w:firstLine="568"/>
        <w:rPr>
          <w:sz w:val="28"/>
          <w:szCs w:val="28"/>
        </w:rPr>
      </w:pPr>
      <w:r w:rsidRPr="001D2C35">
        <w:rPr>
          <w:sz w:val="28"/>
          <w:szCs w:val="28"/>
        </w:rPr>
        <w:t>На информационных стендах Органа и МФЦ, в местах предоставления муниципальной услуги, а также на официальных сайтах Органа и МФЦ, Едином портале и Портале услуг РК размещается следующая информация:</w:t>
      </w:r>
    </w:p>
    <w:p w:rsidR="00615BD3" w:rsidRPr="001D2C35" w:rsidRDefault="00615BD3" w:rsidP="00615BD3">
      <w:pPr>
        <w:pStyle w:val="2"/>
        <w:numPr>
          <w:ilvl w:val="3"/>
          <w:numId w:val="2"/>
        </w:numPr>
        <w:shd w:val="clear" w:color="auto" w:fill="auto"/>
        <w:tabs>
          <w:tab w:val="left" w:pos="567"/>
          <w:tab w:val="left" w:pos="994"/>
        </w:tabs>
        <w:spacing w:line="240" w:lineRule="auto"/>
        <w:ind w:left="-284" w:right="20" w:firstLine="568"/>
        <w:rPr>
          <w:sz w:val="28"/>
          <w:szCs w:val="28"/>
        </w:rPr>
      </w:pPr>
      <w:r w:rsidRPr="001D2C35">
        <w:rPr>
          <w:sz w:val="28"/>
          <w:szCs w:val="28"/>
        </w:rPr>
        <w:t>о месте нахождения, графике работы, контактные телефоны, адрес официального веб-сайта и электронной почты Органа;</w:t>
      </w:r>
    </w:p>
    <w:p w:rsidR="00615BD3" w:rsidRPr="001D2C35" w:rsidRDefault="00615BD3" w:rsidP="00615BD3">
      <w:pPr>
        <w:pStyle w:val="2"/>
        <w:numPr>
          <w:ilvl w:val="1"/>
          <w:numId w:val="3"/>
        </w:numPr>
        <w:shd w:val="clear" w:color="auto" w:fill="auto"/>
        <w:tabs>
          <w:tab w:val="left" w:pos="567"/>
          <w:tab w:val="left" w:pos="1014"/>
        </w:tabs>
        <w:spacing w:line="240" w:lineRule="auto"/>
        <w:ind w:left="-284" w:right="20" w:firstLine="568"/>
        <w:rPr>
          <w:sz w:val="28"/>
          <w:szCs w:val="28"/>
        </w:rPr>
      </w:pPr>
      <w:r w:rsidRPr="001D2C35">
        <w:rPr>
          <w:sz w:val="28"/>
          <w:szCs w:val="28"/>
        </w:rPr>
        <w:t>о месте нахождения, графике работы, контактные телефоны, адрес официального веб-сайта и электронной почты МФЦ;</w:t>
      </w:r>
    </w:p>
    <w:p w:rsidR="00615BD3" w:rsidRPr="001D2C35" w:rsidRDefault="00615BD3" w:rsidP="00615BD3">
      <w:pPr>
        <w:pStyle w:val="2"/>
        <w:numPr>
          <w:ilvl w:val="0"/>
          <w:numId w:val="4"/>
        </w:numPr>
        <w:shd w:val="clear" w:color="auto" w:fill="auto"/>
        <w:tabs>
          <w:tab w:val="left" w:pos="567"/>
          <w:tab w:val="left" w:pos="990"/>
        </w:tabs>
        <w:spacing w:line="240" w:lineRule="auto"/>
        <w:ind w:left="-284" w:right="20" w:firstLine="568"/>
        <w:rPr>
          <w:sz w:val="28"/>
          <w:szCs w:val="28"/>
        </w:rPr>
      </w:pPr>
      <w:r w:rsidRPr="001D2C35">
        <w:rPr>
          <w:sz w:val="28"/>
          <w:szCs w:val="28"/>
        </w:rPr>
        <w:t>о способах получения муниципальной услуги;</w:t>
      </w:r>
    </w:p>
    <w:p w:rsidR="00615BD3" w:rsidRPr="001D2C35" w:rsidRDefault="00615BD3" w:rsidP="00615BD3">
      <w:pPr>
        <w:pStyle w:val="2"/>
        <w:numPr>
          <w:ilvl w:val="0"/>
          <w:numId w:val="4"/>
        </w:numPr>
        <w:shd w:val="clear" w:color="auto" w:fill="auto"/>
        <w:tabs>
          <w:tab w:val="left" w:pos="567"/>
          <w:tab w:val="left" w:pos="999"/>
        </w:tabs>
        <w:spacing w:line="240" w:lineRule="auto"/>
        <w:ind w:left="-284" w:right="20" w:firstLine="568"/>
        <w:rPr>
          <w:sz w:val="28"/>
          <w:szCs w:val="28"/>
        </w:rPr>
      </w:pPr>
      <w:r w:rsidRPr="001D2C35">
        <w:rPr>
          <w:sz w:val="28"/>
          <w:szCs w:val="28"/>
        </w:rPr>
        <w:t>о перечне лиц, имеющих право на получение муниципальной услуги;</w:t>
      </w:r>
    </w:p>
    <w:p w:rsidR="00615BD3" w:rsidRPr="001D2C35" w:rsidRDefault="00615BD3" w:rsidP="00615BD3">
      <w:pPr>
        <w:pStyle w:val="2"/>
        <w:numPr>
          <w:ilvl w:val="0"/>
          <w:numId w:val="4"/>
        </w:numPr>
        <w:shd w:val="clear" w:color="auto" w:fill="auto"/>
        <w:tabs>
          <w:tab w:val="left" w:pos="567"/>
          <w:tab w:val="left" w:pos="1009"/>
        </w:tabs>
        <w:spacing w:line="240" w:lineRule="auto"/>
        <w:ind w:left="-284" w:right="20" w:firstLine="568"/>
        <w:rPr>
          <w:sz w:val="28"/>
          <w:szCs w:val="28"/>
        </w:rPr>
      </w:pPr>
      <w:r w:rsidRPr="001D2C35">
        <w:rPr>
          <w:sz w:val="28"/>
          <w:szCs w:val="28"/>
        </w:rPr>
        <w:t>о порядке и сроках предоставления муниципальной услуги, в том числе информация об установленных для приема заявителей днях и часах;</w:t>
      </w:r>
    </w:p>
    <w:p w:rsidR="00615BD3" w:rsidRPr="001D2C35" w:rsidRDefault="00615BD3" w:rsidP="00615BD3">
      <w:pPr>
        <w:pStyle w:val="2"/>
        <w:numPr>
          <w:ilvl w:val="0"/>
          <w:numId w:val="4"/>
        </w:numPr>
        <w:shd w:val="clear" w:color="auto" w:fill="auto"/>
        <w:tabs>
          <w:tab w:val="left" w:pos="567"/>
          <w:tab w:val="left" w:pos="990"/>
        </w:tabs>
        <w:spacing w:line="240" w:lineRule="auto"/>
        <w:ind w:left="-284" w:right="20" w:firstLine="568"/>
        <w:rPr>
          <w:sz w:val="28"/>
          <w:szCs w:val="28"/>
        </w:rPr>
      </w:pPr>
      <w:r w:rsidRPr="001D2C35">
        <w:rPr>
          <w:sz w:val="28"/>
          <w:szCs w:val="28"/>
        </w:rPr>
        <w:t>о перечне документов, необходимых для предоставления муниципальной услуги;</w:t>
      </w:r>
    </w:p>
    <w:p w:rsidR="00615BD3" w:rsidRPr="001D2C35" w:rsidRDefault="00615BD3" w:rsidP="00615BD3">
      <w:pPr>
        <w:pStyle w:val="2"/>
        <w:numPr>
          <w:ilvl w:val="0"/>
          <w:numId w:val="4"/>
        </w:numPr>
        <w:shd w:val="clear" w:color="auto" w:fill="auto"/>
        <w:tabs>
          <w:tab w:val="left" w:pos="567"/>
          <w:tab w:val="left" w:pos="994"/>
        </w:tabs>
        <w:spacing w:line="240" w:lineRule="auto"/>
        <w:ind w:left="-284" w:right="20" w:firstLine="568"/>
        <w:rPr>
          <w:sz w:val="28"/>
          <w:szCs w:val="28"/>
        </w:rPr>
      </w:pPr>
      <w:r w:rsidRPr="001D2C35">
        <w:rPr>
          <w:sz w:val="28"/>
          <w:szCs w:val="28"/>
        </w:rPr>
        <w:t>формы и образцы документов для заполнения</w:t>
      </w:r>
    </w:p>
    <w:p w:rsidR="00615BD3" w:rsidRPr="001D2C35" w:rsidRDefault="00615BD3" w:rsidP="00615BD3">
      <w:pPr>
        <w:pStyle w:val="2"/>
        <w:numPr>
          <w:ilvl w:val="0"/>
          <w:numId w:val="4"/>
        </w:numPr>
        <w:shd w:val="clear" w:color="auto" w:fill="auto"/>
        <w:tabs>
          <w:tab w:val="left" w:pos="567"/>
          <w:tab w:val="left" w:pos="990"/>
        </w:tabs>
        <w:spacing w:line="240" w:lineRule="auto"/>
        <w:ind w:left="-284" w:right="20" w:firstLine="568"/>
        <w:rPr>
          <w:sz w:val="28"/>
          <w:szCs w:val="28"/>
        </w:rPr>
      </w:pPr>
      <w:r w:rsidRPr="001D2C35">
        <w:rPr>
          <w:sz w:val="28"/>
          <w:szCs w:val="28"/>
        </w:rPr>
        <w:t>блок-схема предоставления муниципальной услуги.</w:t>
      </w:r>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Информация о предоставлении муниципальной услуги должна быть доступна для инвалидов.</w:t>
      </w:r>
    </w:p>
    <w:p w:rsidR="00615BD3" w:rsidRPr="001D2C35" w:rsidRDefault="00615BD3" w:rsidP="00615BD3">
      <w:pPr>
        <w:pStyle w:val="21"/>
        <w:keepNext/>
        <w:keepLines/>
        <w:shd w:val="clear" w:color="auto" w:fill="auto"/>
        <w:spacing w:before="0" w:after="0" w:line="240" w:lineRule="auto"/>
        <w:ind w:left="-284" w:right="720" w:firstLine="568"/>
        <w:jc w:val="center"/>
        <w:rPr>
          <w:sz w:val="28"/>
          <w:szCs w:val="28"/>
        </w:rPr>
      </w:pPr>
      <w:bookmarkStart w:id="6" w:name="bookmark5"/>
    </w:p>
    <w:p w:rsidR="00615BD3" w:rsidRPr="001D2C35" w:rsidRDefault="00615BD3" w:rsidP="00615BD3">
      <w:pPr>
        <w:pStyle w:val="21"/>
        <w:keepNext/>
        <w:keepLines/>
        <w:shd w:val="clear" w:color="auto" w:fill="auto"/>
        <w:spacing w:before="0" w:after="0" w:line="240" w:lineRule="auto"/>
        <w:ind w:left="-284" w:right="720" w:firstLine="568"/>
        <w:jc w:val="center"/>
        <w:rPr>
          <w:sz w:val="28"/>
          <w:szCs w:val="28"/>
        </w:rPr>
      </w:pPr>
      <w:r w:rsidRPr="001D2C35">
        <w:rPr>
          <w:sz w:val="28"/>
          <w:szCs w:val="28"/>
        </w:rPr>
        <w:t>II. Стандарт предоставления муниципальной услуги</w:t>
      </w:r>
    </w:p>
    <w:p w:rsidR="00615BD3" w:rsidRPr="001D2C35" w:rsidRDefault="00615BD3" w:rsidP="00615BD3">
      <w:pPr>
        <w:pStyle w:val="21"/>
        <w:keepNext/>
        <w:keepLines/>
        <w:shd w:val="clear" w:color="auto" w:fill="auto"/>
        <w:spacing w:before="0" w:after="0" w:line="240" w:lineRule="auto"/>
        <w:ind w:left="-284" w:right="720" w:firstLine="568"/>
        <w:jc w:val="center"/>
        <w:rPr>
          <w:sz w:val="28"/>
          <w:szCs w:val="28"/>
        </w:rPr>
      </w:pPr>
      <w:r w:rsidRPr="001D2C35">
        <w:rPr>
          <w:sz w:val="28"/>
          <w:szCs w:val="28"/>
        </w:rPr>
        <w:t>Наименование муниципальной услуги</w:t>
      </w:r>
      <w:bookmarkEnd w:id="6"/>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7. Заключение договора аренды земельных участков, находящихся в муниципальной собственности, без проведения торгов.</w:t>
      </w:r>
    </w:p>
    <w:p w:rsidR="00615BD3" w:rsidRPr="001D2C35" w:rsidRDefault="00615BD3" w:rsidP="00615BD3">
      <w:pPr>
        <w:pStyle w:val="21"/>
        <w:keepNext/>
        <w:keepLines/>
        <w:shd w:val="clear" w:color="auto" w:fill="auto"/>
        <w:spacing w:before="0" w:after="0" w:line="240" w:lineRule="auto"/>
        <w:ind w:left="-284" w:firstLine="568"/>
        <w:rPr>
          <w:sz w:val="28"/>
          <w:szCs w:val="28"/>
        </w:rPr>
      </w:pPr>
      <w:bookmarkStart w:id="7" w:name="bookmark6"/>
    </w:p>
    <w:p w:rsidR="00615BD3" w:rsidRPr="001D2C35" w:rsidRDefault="00615BD3" w:rsidP="00615BD3">
      <w:pPr>
        <w:pStyle w:val="21"/>
        <w:keepNext/>
        <w:keepLines/>
        <w:shd w:val="clear" w:color="auto" w:fill="auto"/>
        <w:spacing w:before="0" w:after="0" w:line="240" w:lineRule="auto"/>
        <w:ind w:left="-284" w:firstLine="568"/>
        <w:rPr>
          <w:sz w:val="28"/>
          <w:szCs w:val="28"/>
        </w:rPr>
      </w:pPr>
      <w:r w:rsidRPr="001D2C35">
        <w:rPr>
          <w:sz w:val="28"/>
          <w:szCs w:val="28"/>
        </w:rPr>
        <w:t>Наименование органа, предоставляющего муниципальную услугу</w:t>
      </w:r>
      <w:bookmarkEnd w:id="7"/>
    </w:p>
    <w:p w:rsidR="00615BD3" w:rsidRPr="001D2C35" w:rsidRDefault="00615BD3" w:rsidP="00615BD3">
      <w:pPr>
        <w:pStyle w:val="2"/>
        <w:shd w:val="clear" w:color="auto" w:fill="auto"/>
        <w:tabs>
          <w:tab w:val="left" w:leader="underscore" w:pos="9538"/>
        </w:tabs>
        <w:spacing w:line="240" w:lineRule="auto"/>
        <w:ind w:left="-284" w:firstLine="568"/>
        <w:rPr>
          <w:sz w:val="28"/>
          <w:szCs w:val="28"/>
        </w:rPr>
      </w:pPr>
      <w:r w:rsidRPr="001D2C35">
        <w:rPr>
          <w:sz w:val="28"/>
          <w:szCs w:val="28"/>
        </w:rPr>
        <w:t xml:space="preserve">8. Муниципальную услугу предоставляет Администрация </w:t>
      </w:r>
      <w:proofErr w:type="spellStart"/>
      <w:r w:rsidRPr="001D2C35">
        <w:rPr>
          <w:sz w:val="28"/>
          <w:szCs w:val="28"/>
        </w:rPr>
        <w:t>Цветочненского</w:t>
      </w:r>
      <w:proofErr w:type="spellEnd"/>
      <w:r w:rsidRPr="001D2C35">
        <w:rPr>
          <w:sz w:val="28"/>
          <w:szCs w:val="28"/>
        </w:rPr>
        <w:t xml:space="preserve"> сельского поселения Белогорского района Республики Крым</w:t>
      </w:r>
    </w:p>
    <w:p w:rsidR="00615BD3" w:rsidRPr="001D2C35" w:rsidRDefault="00615BD3" w:rsidP="00615BD3">
      <w:pPr>
        <w:pStyle w:val="2"/>
        <w:shd w:val="clear" w:color="auto" w:fill="auto"/>
        <w:tabs>
          <w:tab w:val="left" w:pos="3350"/>
          <w:tab w:val="left" w:pos="5265"/>
          <w:tab w:val="left" w:pos="6316"/>
          <w:tab w:val="left" w:pos="8865"/>
        </w:tabs>
        <w:spacing w:line="240" w:lineRule="auto"/>
        <w:ind w:left="-284" w:right="20" w:firstLine="568"/>
        <w:jc w:val="left"/>
        <w:rPr>
          <w:sz w:val="28"/>
          <w:szCs w:val="28"/>
        </w:rPr>
      </w:pPr>
      <w:r w:rsidRPr="001D2C35">
        <w:rPr>
          <w:sz w:val="28"/>
          <w:szCs w:val="28"/>
        </w:rPr>
        <w:t xml:space="preserve">При предоставлении муниципальной услуги Орган взаимодействует с: </w:t>
      </w:r>
    </w:p>
    <w:p w:rsidR="00615BD3" w:rsidRPr="001D2C35" w:rsidRDefault="00615BD3" w:rsidP="00615BD3">
      <w:pPr>
        <w:ind w:left="-284" w:firstLine="568"/>
        <w:rPr>
          <w:rFonts w:ascii="Times New Roman" w:hAnsi="Times New Roman" w:cs="Times New Roman"/>
          <w:color w:val="auto"/>
          <w:sz w:val="28"/>
          <w:szCs w:val="28"/>
        </w:rPr>
      </w:pPr>
      <w:r w:rsidRPr="001D2C35">
        <w:rPr>
          <w:rFonts w:ascii="Times New Roman" w:hAnsi="Times New Roman" w:cs="Times New Roman"/>
          <w:color w:val="auto"/>
          <w:sz w:val="28"/>
          <w:szCs w:val="28"/>
        </w:rPr>
        <w:t>- Государственным комитетом по государственной регистрации и кадастру Республики Крым;</w:t>
      </w:r>
    </w:p>
    <w:p w:rsidR="00615BD3" w:rsidRPr="001D2C35" w:rsidRDefault="00615BD3" w:rsidP="00615BD3">
      <w:pPr>
        <w:pStyle w:val="2"/>
        <w:shd w:val="clear" w:color="auto" w:fill="auto"/>
        <w:spacing w:line="240" w:lineRule="auto"/>
        <w:ind w:left="-284" w:right="2080" w:firstLine="568"/>
        <w:jc w:val="left"/>
        <w:rPr>
          <w:sz w:val="28"/>
          <w:szCs w:val="28"/>
        </w:rPr>
      </w:pPr>
      <w:r w:rsidRPr="001D2C35">
        <w:rPr>
          <w:sz w:val="28"/>
          <w:szCs w:val="28"/>
        </w:rPr>
        <w:t xml:space="preserve">- Министерством экономического развития Республики Крым; </w:t>
      </w:r>
    </w:p>
    <w:p w:rsidR="00615BD3" w:rsidRPr="001D2C35" w:rsidRDefault="00615BD3" w:rsidP="00615BD3">
      <w:pPr>
        <w:pStyle w:val="2"/>
        <w:shd w:val="clear" w:color="auto" w:fill="auto"/>
        <w:spacing w:line="240" w:lineRule="auto"/>
        <w:ind w:left="-284" w:right="2080" w:firstLine="568"/>
        <w:jc w:val="left"/>
        <w:rPr>
          <w:sz w:val="28"/>
          <w:szCs w:val="28"/>
        </w:rPr>
      </w:pPr>
      <w:r w:rsidRPr="001D2C35">
        <w:rPr>
          <w:sz w:val="28"/>
          <w:szCs w:val="28"/>
        </w:rPr>
        <w:t>- Службой по земельному и фитосанитарному надзору Республики Крым;</w:t>
      </w:r>
    </w:p>
    <w:p w:rsidR="00615BD3" w:rsidRPr="001D2C35" w:rsidRDefault="00615BD3" w:rsidP="00615BD3">
      <w:pPr>
        <w:pStyle w:val="2"/>
        <w:numPr>
          <w:ilvl w:val="1"/>
          <w:numId w:val="4"/>
        </w:numPr>
        <w:shd w:val="clear" w:color="auto" w:fill="auto"/>
        <w:tabs>
          <w:tab w:val="left" w:pos="709"/>
        </w:tabs>
        <w:spacing w:line="240" w:lineRule="auto"/>
        <w:ind w:left="-284" w:firstLine="568"/>
        <w:rPr>
          <w:sz w:val="28"/>
          <w:szCs w:val="28"/>
        </w:rPr>
      </w:pPr>
      <w:r w:rsidRPr="001D2C35">
        <w:rPr>
          <w:sz w:val="28"/>
          <w:szCs w:val="28"/>
        </w:rPr>
        <w:t>Муниципальную услугу можно также получить в МФЦ.</w:t>
      </w:r>
    </w:p>
    <w:p w:rsidR="00615BD3" w:rsidRPr="001D2C35" w:rsidRDefault="00615BD3" w:rsidP="005D7D51">
      <w:pPr>
        <w:pStyle w:val="2"/>
        <w:numPr>
          <w:ilvl w:val="1"/>
          <w:numId w:val="4"/>
        </w:numPr>
        <w:shd w:val="clear" w:color="auto" w:fill="auto"/>
        <w:tabs>
          <w:tab w:val="left" w:pos="709"/>
        </w:tabs>
        <w:spacing w:line="240" w:lineRule="auto"/>
        <w:ind w:left="-284" w:right="20" w:firstLine="568"/>
        <w:rPr>
          <w:sz w:val="28"/>
          <w:szCs w:val="28"/>
        </w:rPr>
      </w:pPr>
      <w:r w:rsidRPr="001D2C35">
        <w:rPr>
          <w:sz w:val="28"/>
          <w:szCs w:val="28"/>
        </w:rPr>
        <w:lastRenderedPageBreak/>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N 210-ФЗ «Об организации предоставления государственных и муниципальных услуг».</w:t>
      </w:r>
      <w:bookmarkStart w:id="8" w:name="bookmark7"/>
    </w:p>
    <w:p w:rsidR="00615BD3" w:rsidRPr="001D2C35" w:rsidRDefault="00615BD3" w:rsidP="00615BD3">
      <w:pPr>
        <w:pStyle w:val="21"/>
        <w:keepNext/>
        <w:keepLines/>
        <w:shd w:val="clear" w:color="auto" w:fill="auto"/>
        <w:spacing w:before="0" w:after="0" w:line="240" w:lineRule="auto"/>
        <w:ind w:left="-284" w:firstLine="568"/>
        <w:rPr>
          <w:sz w:val="28"/>
          <w:szCs w:val="28"/>
        </w:rPr>
      </w:pPr>
      <w:r w:rsidRPr="001D2C35">
        <w:rPr>
          <w:sz w:val="28"/>
          <w:szCs w:val="28"/>
        </w:rPr>
        <w:t>Описание результата предоставления муниципальной услуги</w:t>
      </w:r>
      <w:bookmarkEnd w:id="8"/>
    </w:p>
    <w:p w:rsidR="00615BD3" w:rsidRPr="001D2C35" w:rsidRDefault="00615BD3" w:rsidP="00615BD3">
      <w:pPr>
        <w:pStyle w:val="2"/>
        <w:numPr>
          <w:ilvl w:val="1"/>
          <w:numId w:val="4"/>
        </w:numPr>
        <w:shd w:val="clear" w:color="auto" w:fill="auto"/>
        <w:tabs>
          <w:tab w:val="left" w:pos="709"/>
        </w:tabs>
        <w:spacing w:line="240" w:lineRule="auto"/>
        <w:ind w:left="-284" w:firstLine="568"/>
        <w:rPr>
          <w:sz w:val="28"/>
          <w:szCs w:val="28"/>
        </w:rPr>
      </w:pPr>
      <w:r w:rsidRPr="001D2C35">
        <w:rPr>
          <w:sz w:val="28"/>
          <w:szCs w:val="28"/>
        </w:rPr>
        <w:t>Результатом предоставления муниципальной услуги является:</w:t>
      </w:r>
    </w:p>
    <w:p w:rsidR="00615BD3" w:rsidRPr="001D2C35" w:rsidRDefault="00615BD3" w:rsidP="00615BD3">
      <w:pPr>
        <w:pStyle w:val="2"/>
        <w:numPr>
          <w:ilvl w:val="0"/>
          <w:numId w:val="3"/>
        </w:numPr>
        <w:shd w:val="clear" w:color="auto" w:fill="auto"/>
        <w:tabs>
          <w:tab w:val="left" w:pos="709"/>
          <w:tab w:val="left" w:pos="854"/>
        </w:tabs>
        <w:spacing w:line="240" w:lineRule="auto"/>
        <w:ind w:left="-284" w:firstLine="568"/>
        <w:rPr>
          <w:sz w:val="28"/>
          <w:szCs w:val="28"/>
        </w:rPr>
      </w:pPr>
      <w:r w:rsidRPr="001D2C35">
        <w:rPr>
          <w:sz w:val="28"/>
          <w:szCs w:val="28"/>
        </w:rPr>
        <w:t>заключение договора аренды земельного участка;</w:t>
      </w:r>
    </w:p>
    <w:p w:rsidR="00615BD3" w:rsidRPr="001D2C35" w:rsidRDefault="00615BD3" w:rsidP="005D7D51">
      <w:pPr>
        <w:pStyle w:val="2"/>
        <w:numPr>
          <w:ilvl w:val="0"/>
          <w:numId w:val="3"/>
        </w:numPr>
        <w:shd w:val="clear" w:color="auto" w:fill="auto"/>
        <w:tabs>
          <w:tab w:val="left" w:pos="709"/>
          <w:tab w:val="left" w:pos="927"/>
        </w:tabs>
        <w:spacing w:line="240" w:lineRule="auto"/>
        <w:ind w:left="-284" w:right="20" w:firstLine="568"/>
        <w:rPr>
          <w:sz w:val="28"/>
          <w:szCs w:val="28"/>
        </w:rPr>
      </w:pPr>
      <w:r w:rsidRPr="001D2C35">
        <w:rPr>
          <w:sz w:val="28"/>
          <w:szCs w:val="28"/>
        </w:rPr>
        <w:t>предоставление мотивированного отказа в заключении договора аренды земельного участка.</w:t>
      </w:r>
      <w:bookmarkStart w:id="9" w:name="bookmark8"/>
    </w:p>
    <w:p w:rsidR="00615BD3" w:rsidRPr="001D2C35" w:rsidRDefault="00615BD3" w:rsidP="00615BD3">
      <w:pPr>
        <w:pStyle w:val="21"/>
        <w:keepNext/>
        <w:keepLines/>
        <w:shd w:val="clear" w:color="auto" w:fill="auto"/>
        <w:spacing w:before="0" w:after="0" w:line="240" w:lineRule="auto"/>
        <w:ind w:left="-284" w:firstLine="568"/>
        <w:rPr>
          <w:sz w:val="28"/>
          <w:szCs w:val="28"/>
        </w:rPr>
      </w:pPr>
      <w:r w:rsidRPr="001D2C35">
        <w:rPr>
          <w:sz w:val="28"/>
          <w:szCs w:val="28"/>
        </w:rPr>
        <w:t>Срок предоставления муниципальной услуги</w:t>
      </w:r>
      <w:bookmarkEnd w:id="9"/>
    </w:p>
    <w:p w:rsidR="00615BD3" w:rsidRPr="001D2C35" w:rsidRDefault="00615BD3" w:rsidP="00615BD3">
      <w:pPr>
        <w:pStyle w:val="2"/>
        <w:numPr>
          <w:ilvl w:val="1"/>
          <w:numId w:val="4"/>
        </w:numPr>
        <w:shd w:val="clear" w:color="auto" w:fill="auto"/>
        <w:tabs>
          <w:tab w:val="left" w:pos="709"/>
          <w:tab w:val="left" w:pos="1177"/>
        </w:tabs>
        <w:spacing w:line="240" w:lineRule="auto"/>
        <w:ind w:left="-284" w:right="20" w:firstLine="568"/>
        <w:rPr>
          <w:sz w:val="28"/>
          <w:szCs w:val="28"/>
        </w:rPr>
      </w:pPr>
      <w:r w:rsidRPr="001D2C35">
        <w:rPr>
          <w:sz w:val="28"/>
          <w:szCs w:val="28"/>
        </w:rPr>
        <w:t>Общий срок предоставления муниципальной услуги -30 рабочих дней со дня представления в Орган документов, обязанность по предоставлению которых возложена на заявителя.</w:t>
      </w:r>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В случае представления заявителем документов через МФЦ или направления запроса в электронном виде, посредством Портала услуг РК, срок предоставления муниципальной услуги исчисляется со дня поступления (регистрации) документов в Орган.</w:t>
      </w:r>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13. Срок выдачи (направления) документов, являющегося результатом предоставления государственной услуги, осуществляются в соответствии со статьей пункта 5 статьи 39.17 Земельного кодекса Российской Федерации.</w:t>
      </w:r>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14. В случае представления заявления через МФЦ документ, подтверждающий принятие решения, направляется в МФЦ, если иной способ его получения не указан заявителем.</w:t>
      </w:r>
    </w:p>
    <w:p w:rsidR="00615BD3" w:rsidRPr="001D2C35" w:rsidRDefault="00615BD3" w:rsidP="005D7D51">
      <w:pPr>
        <w:pStyle w:val="2"/>
        <w:shd w:val="clear" w:color="auto" w:fill="auto"/>
        <w:spacing w:line="240" w:lineRule="auto"/>
        <w:ind w:left="-284" w:firstLine="568"/>
        <w:rPr>
          <w:sz w:val="28"/>
          <w:szCs w:val="28"/>
        </w:rPr>
      </w:pPr>
      <w:r w:rsidRPr="001D2C35">
        <w:rPr>
          <w:sz w:val="28"/>
          <w:szCs w:val="28"/>
        </w:rPr>
        <w:t>15. Основания для приостановления предоставления государственной услуги отсутствуют.</w:t>
      </w:r>
      <w:bookmarkStart w:id="10" w:name="bookmark9"/>
    </w:p>
    <w:p w:rsidR="00615BD3" w:rsidRPr="001D2C35" w:rsidRDefault="00615BD3" w:rsidP="00615BD3">
      <w:pPr>
        <w:pStyle w:val="21"/>
        <w:keepNext/>
        <w:keepLines/>
        <w:shd w:val="clear" w:color="auto" w:fill="auto"/>
        <w:spacing w:before="0" w:after="0" w:line="240" w:lineRule="auto"/>
        <w:ind w:left="-284" w:right="20" w:firstLine="568"/>
        <w:jc w:val="center"/>
        <w:rPr>
          <w:sz w:val="28"/>
          <w:szCs w:val="28"/>
        </w:rPr>
      </w:pPr>
      <w:r w:rsidRPr="001D2C35">
        <w:rPr>
          <w:sz w:val="28"/>
          <w:szCs w:val="28"/>
        </w:rPr>
        <w:t>Перечень нормативных правовых актов, регулирующих отношения, возникающие в связи с предоставлением муниципальной услуги</w:t>
      </w:r>
      <w:bookmarkEnd w:id="10"/>
    </w:p>
    <w:p w:rsidR="00615BD3" w:rsidRPr="001D2C35" w:rsidRDefault="00615BD3" w:rsidP="00615BD3">
      <w:pPr>
        <w:pStyle w:val="2"/>
        <w:shd w:val="clear" w:color="auto" w:fill="auto"/>
        <w:spacing w:line="240" w:lineRule="auto"/>
        <w:ind w:left="-284" w:firstLine="568"/>
        <w:rPr>
          <w:sz w:val="28"/>
          <w:szCs w:val="28"/>
        </w:rPr>
      </w:pPr>
      <w:r w:rsidRPr="001D2C35">
        <w:rPr>
          <w:sz w:val="28"/>
          <w:szCs w:val="28"/>
        </w:rPr>
        <w:t>16. Предоставление муниципальной услуги осуществляется в соответствии с:</w:t>
      </w:r>
    </w:p>
    <w:p w:rsidR="00615BD3" w:rsidRPr="001D2C35" w:rsidRDefault="00615BD3" w:rsidP="00615BD3">
      <w:pPr>
        <w:pStyle w:val="2"/>
        <w:numPr>
          <w:ilvl w:val="0"/>
          <w:numId w:val="3"/>
        </w:numPr>
        <w:shd w:val="clear" w:color="auto" w:fill="auto"/>
        <w:tabs>
          <w:tab w:val="left" w:pos="567"/>
        </w:tabs>
        <w:spacing w:line="240" w:lineRule="auto"/>
        <w:ind w:left="-284" w:firstLine="568"/>
        <w:jc w:val="left"/>
        <w:rPr>
          <w:sz w:val="28"/>
          <w:szCs w:val="28"/>
        </w:rPr>
      </w:pPr>
      <w:r w:rsidRPr="001D2C35">
        <w:rPr>
          <w:sz w:val="28"/>
          <w:szCs w:val="28"/>
        </w:rPr>
        <w:t>Конституцией Российской Федерации от 12.12.1993;</w:t>
      </w:r>
    </w:p>
    <w:p w:rsidR="00615BD3" w:rsidRPr="001D2C35" w:rsidRDefault="00615BD3" w:rsidP="00615BD3">
      <w:pPr>
        <w:pStyle w:val="2"/>
        <w:numPr>
          <w:ilvl w:val="0"/>
          <w:numId w:val="3"/>
        </w:numPr>
        <w:shd w:val="clear" w:color="auto" w:fill="auto"/>
        <w:tabs>
          <w:tab w:val="left" w:pos="567"/>
          <w:tab w:val="left" w:pos="913"/>
        </w:tabs>
        <w:spacing w:line="240" w:lineRule="auto"/>
        <w:ind w:left="-284" w:right="20" w:firstLine="568"/>
        <w:rPr>
          <w:sz w:val="28"/>
          <w:szCs w:val="28"/>
        </w:rPr>
      </w:pPr>
      <w:r w:rsidRPr="001D2C35">
        <w:rPr>
          <w:sz w:val="28"/>
          <w:szCs w:val="28"/>
        </w:rPr>
        <w:t>Федеральным законом от 06.10.2003 № 131-Ф3 «Об общих принципах организации местного самоуправления в Российской Федерации»;</w:t>
      </w:r>
    </w:p>
    <w:p w:rsidR="00615BD3" w:rsidRPr="001D2C35" w:rsidRDefault="00615BD3" w:rsidP="00615BD3">
      <w:pPr>
        <w:pStyle w:val="2"/>
        <w:numPr>
          <w:ilvl w:val="0"/>
          <w:numId w:val="3"/>
        </w:numPr>
        <w:shd w:val="clear" w:color="auto" w:fill="auto"/>
        <w:tabs>
          <w:tab w:val="left" w:pos="567"/>
        </w:tabs>
        <w:spacing w:line="240" w:lineRule="auto"/>
        <w:ind w:left="-284" w:firstLine="568"/>
        <w:rPr>
          <w:sz w:val="28"/>
          <w:szCs w:val="28"/>
        </w:rPr>
      </w:pPr>
      <w:r w:rsidRPr="001D2C35">
        <w:rPr>
          <w:sz w:val="28"/>
          <w:szCs w:val="28"/>
        </w:rPr>
        <w:t>Гражданским кодексом Российской Федерации;</w:t>
      </w:r>
    </w:p>
    <w:p w:rsidR="00615BD3" w:rsidRPr="001D2C35" w:rsidRDefault="00615BD3" w:rsidP="00615BD3">
      <w:pPr>
        <w:pStyle w:val="2"/>
        <w:numPr>
          <w:ilvl w:val="0"/>
          <w:numId w:val="3"/>
        </w:numPr>
        <w:shd w:val="clear" w:color="auto" w:fill="auto"/>
        <w:tabs>
          <w:tab w:val="left" w:pos="567"/>
        </w:tabs>
        <w:spacing w:line="240" w:lineRule="auto"/>
        <w:ind w:left="-284" w:firstLine="568"/>
        <w:rPr>
          <w:sz w:val="28"/>
          <w:szCs w:val="28"/>
        </w:rPr>
      </w:pPr>
      <w:r w:rsidRPr="001D2C35">
        <w:rPr>
          <w:sz w:val="28"/>
          <w:szCs w:val="28"/>
        </w:rPr>
        <w:t>Земельным кодексом Российской Федерации;</w:t>
      </w:r>
    </w:p>
    <w:p w:rsidR="00615BD3" w:rsidRPr="001D2C35" w:rsidRDefault="00615BD3" w:rsidP="00615BD3">
      <w:pPr>
        <w:pStyle w:val="2"/>
        <w:numPr>
          <w:ilvl w:val="0"/>
          <w:numId w:val="3"/>
        </w:numPr>
        <w:shd w:val="clear" w:color="auto" w:fill="auto"/>
        <w:tabs>
          <w:tab w:val="left" w:pos="567"/>
          <w:tab w:val="left" w:pos="970"/>
        </w:tabs>
        <w:spacing w:line="240" w:lineRule="auto"/>
        <w:ind w:left="-284" w:right="20" w:firstLine="568"/>
        <w:rPr>
          <w:sz w:val="28"/>
          <w:szCs w:val="28"/>
        </w:rPr>
      </w:pPr>
      <w:r w:rsidRPr="001D2C35">
        <w:rPr>
          <w:sz w:val="28"/>
          <w:szCs w:val="28"/>
        </w:rPr>
        <w:t>Федеральным законом от 27.07.2010 № 210-ФЗ «Об организации предоставления государственных и муниципальных услуг»;</w:t>
      </w:r>
    </w:p>
    <w:p w:rsidR="00615BD3" w:rsidRPr="001D2C35" w:rsidRDefault="00615BD3" w:rsidP="005D7D51">
      <w:pPr>
        <w:pStyle w:val="2"/>
        <w:shd w:val="clear" w:color="auto" w:fill="auto"/>
        <w:tabs>
          <w:tab w:val="left" w:pos="567"/>
          <w:tab w:val="left" w:pos="942"/>
        </w:tabs>
        <w:spacing w:line="240" w:lineRule="auto"/>
        <w:ind w:right="20"/>
        <w:rPr>
          <w:sz w:val="28"/>
          <w:szCs w:val="28"/>
        </w:rPr>
      </w:pPr>
      <w:r w:rsidRPr="001D2C35">
        <w:rPr>
          <w:sz w:val="28"/>
          <w:szCs w:val="28"/>
        </w:rPr>
        <w:t>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p>
    <w:p w:rsidR="00615BD3" w:rsidRPr="001D2C35" w:rsidRDefault="00615BD3" w:rsidP="00615BD3">
      <w:pPr>
        <w:pStyle w:val="2"/>
        <w:numPr>
          <w:ilvl w:val="0"/>
          <w:numId w:val="3"/>
        </w:numPr>
        <w:shd w:val="clear" w:color="auto" w:fill="auto"/>
        <w:tabs>
          <w:tab w:val="left" w:pos="567"/>
          <w:tab w:val="left" w:pos="990"/>
        </w:tabs>
        <w:spacing w:line="240" w:lineRule="auto"/>
        <w:ind w:left="-284" w:right="20" w:firstLine="568"/>
        <w:rPr>
          <w:sz w:val="28"/>
          <w:szCs w:val="28"/>
        </w:rPr>
      </w:pPr>
      <w:r w:rsidRPr="001D2C35">
        <w:rPr>
          <w:sz w:val="28"/>
          <w:szCs w:val="28"/>
        </w:rPr>
        <w:t>Постановлением Правительства Российской Федерации от 26.03.2016 №236 «О Требованиях к предоставлению в электронной форме государственных и муниципальных услуг»;</w:t>
      </w:r>
    </w:p>
    <w:p w:rsidR="00615BD3" w:rsidRPr="001D2C35" w:rsidRDefault="00615BD3" w:rsidP="00615BD3">
      <w:pPr>
        <w:pStyle w:val="2"/>
        <w:numPr>
          <w:ilvl w:val="0"/>
          <w:numId w:val="3"/>
        </w:numPr>
        <w:shd w:val="clear" w:color="auto" w:fill="auto"/>
        <w:tabs>
          <w:tab w:val="left" w:pos="567"/>
        </w:tabs>
        <w:spacing w:line="240" w:lineRule="auto"/>
        <w:ind w:left="-284" w:right="20" w:firstLine="568"/>
        <w:rPr>
          <w:sz w:val="28"/>
          <w:szCs w:val="28"/>
        </w:rPr>
      </w:pPr>
      <w:r w:rsidRPr="001D2C35">
        <w:rPr>
          <w:sz w:val="28"/>
          <w:szCs w:val="28"/>
        </w:rPr>
        <w:lastRenderedPageBreak/>
        <w:t>Распоряжением Правительства Российской Федерации от 25.12.2013 № 2516-р «Об утверждении Концепции развития механизмов предоставления государственных и муниципальных услуг в электронном виде»;</w:t>
      </w:r>
    </w:p>
    <w:p w:rsidR="00615BD3" w:rsidRPr="001D2C35" w:rsidRDefault="00615BD3" w:rsidP="00615BD3">
      <w:pPr>
        <w:pStyle w:val="2"/>
        <w:numPr>
          <w:ilvl w:val="0"/>
          <w:numId w:val="3"/>
        </w:numPr>
        <w:shd w:val="clear" w:color="auto" w:fill="auto"/>
        <w:tabs>
          <w:tab w:val="left" w:pos="567"/>
          <w:tab w:val="left" w:pos="896"/>
        </w:tabs>
        <w:spacing w:line="240" w:lineRule="auto"/>
        <w:ind w:left="-284" w:firstLine="568"/>
        <w:rPr>
          <w:sz w:val="28"/>
          <w:szCs w:val="28"/>
        </w:rPr>
      </w:pPr>
      <w:r w:rsidRPr="001D2C35">
        <w:rPr>
          <w:sz w:val="28"/>
          <w:szCs w:val="28"/>
        </w:rPr>
        <w:t>Конституцией Республики Крым от 11.04.2014</w:t>
      </w:r>
      <w:bookmarkStart w:id="11" w:name="bookmark10"/>
      <w:r w:rsidRPr="001D2C35">
        <w:rPr>
          <w:sz w:val="28"/>
          <w:szCs w:val="28"/>
        </w:rPr>
        <w:t>;</w:t>
      </w:r>
      <w:bookmarkEnd w:id="11"/>
    </w:p>
    <w:p w:rsidR="00615BD3" w:rsidRPr="001D2C35" w:rsidRDefault="00615BD3" w:rsidP="00615BD3">
      <w:pPr>
        <w:pStyle w:val="2"/>
        <w:numPr>
          <w:ilvl w:val="0"/>
          <w:numId w:val="3"/>
        </w:numPr>
        <w:shd w:val="clear" w:color="auto" w:fill="auto"/>
        <w:tabs>
          <w:tab w:val="left" w:pos="567"/>
        </w:tabs>
        <w:spacing w:line="240" w:lineRule="auto"/>
        <w:ind w:left="-284" w:right="20" w:firstLine="568"/>
        <w:rPr>
          <w:sz w:val="28"/>
          <w:szCs w:val="28"/>
        </w:rPr>
      </w:pPr>
      <w:r w:rsidRPr="001D2C35">
        <w:rPr>
          <w:sz w:val="28"/>
          <w:szCs w:val="28"/>
        </w:rPr>
        <w:t>Законом Республики Крым от 29.05.2014 №7-ЗРК «О муниципальной гражданской службе Республики Крым»;</w:t>
      </w:r>
    </w:p>
    <w:p w:rsidR="00615BD3" w:rsidRPr="001D2C35" w:rsidRDefault="00615BD3" w:rsidP="00615BD3">
      <w:pPr>
        <w:pStyle w:val="2"/>
        <w:numPr>
          <w:ilvl w:val="0"/>
          <w:numId w:val="3"/>
        </w:numPr>
        <w:shd w:val="clear" w:color="auto" w:fill="auto"/>
        <w:tabs>
          <w:tab w:val="left" w:pos="567"/>
          <w:tab w:val="left" w:pos="913"/>
        </w:tabs>
        <w:spacing w:line="240" w:lineRule="auto"/>
        <w:ind w:left="-284" w:right="20" w:firstLine="568"/>
        <w:rPr>
          <w:sz w:val="28"/>
          <w:szCs w:val="28"/>
        </w:rPr>
      </w:pPr>
      <w:r w:rsidRPr="001D2C35">
        <w:rPr>
          <w:sz w:val="28"/>
          <w:szCs w:val="28"/>
        </w:rPr>
        <w:t>Законом Республики Крым от 31.07.2014 №38-3PK «Об особенностях регулирования имущественных и земельных отношений на территории Республики Крым»;</w:t>
      </w:r>
    </w:p>
    <w:p w:rsidR="00615BD3" w:rsidRPr="001D2C35" w:rsidRDefault="00615BD3" w:rsidP="00615BD3">
      <w:pPr>
        <w:pStyle w:val="2"/>
        <w:numPr>
          <w:ilvl w:val="0"/>
          <w:numId w:val="3"/>
        </w:numPr>
        <w:shd w:val="clear" w:color="auto" w:fill="auto"/>
        <w:tabs>
          <w:tab w:val="left" w:pos="567"/>
          <w:tab w:val="left" w:pos="894"/>
        </w:tabs>
        <w:spacing w:line="240" w:lineRule="auto"/>
        <w:ind w:left="-284" w:right="20" w:firstLine="568"/>
        <w:rPr>
          <w:sz w:val="28"/>
          <w:szCs w:val="28"/>
        </w:rPr>
      </w:pPr>
      <w:r w:rsidRPr="001D2C35">
        <w:rPr>
          <w:sz w:val="28"/>
          <w:szCs w:val="28"/>
        </w:rPr>
        <w:t>Законом Республики Крым от 15.01.2015 №66-ЗРК/2015 «О предоставлении земельных участков, находящихся в муниципальной или муниципальной собственности, и некоторых вопросах земельных отношений»;</w:t>
      </w:r>
    </w:p>
    <w:p w:rsidR="00615BD3" w:rsidRPr="001D2C35" w:rsidRDefault="00615BD3" w:rsidP="00615BD3">
      <w:pPr>
        <w:pStyle w:val="2"/>
        <w:numPr>
          <w:ilvl w:val="0"/>
          <w:numId w:val="3"/>
        </w:numPr>
        <w:shd w:val="clear" w:color="auto" w:fill="auto"/>
        <w:tabs>
          <w:tab w:val="left" w:pos="567"/>
          <w:tab w:val="left" w:pos="894"/>
        </w:tabs>
        <w:spacing w:line="240" w:lineRule="auto"/>
        <w:ind w:left="-284" w:right="20" w:firstLine="568"/>
        <w:rPr>
          <w:sz w:val="28"/>
          <w:szCs w:val="28"/>
        </w:rPr>
      </w:pPr>
      <w:r w:rsidRPr="001D2C35">
        <w:rPr>
          <w:sz w:val="28"/>
          <w:szCs w:val="28"/>
        </w:rPr>
        <w:t>Распоряжением Совета министров Республики Крым от 11.04.2016 №343-р «Об утверждении Плана мероприятий по достижению значения показателя «доля граждан», использующих механизм получения государственных и муниципальных услуг в электронной форме в Республике Крым» к 2018 году - не менее 70 процентов»;</w:t>
      </w:r>
    </w:p>
    <w:p w:rsidR="00615BD3" w:rsidRPr="001D2C35" w:rsidRDefault="00615BD3" w:rsidP="00615BD3">
      <w:pPr>
        <w:pStyle w:val="2"/>
        <w:numPr>
          <w:ilvl w:val="0"/>
          <w:numId w:val="3"/>
        </w:numPr>
        <w:shd w:val="clear" w:color="auto" w:fill="auto"/>
        <w:tabs>
          <w:tab w:val="left" w:pos="567"/>
          <w:tab w:val="left" w:pos="814"/>
          <w:tab w:val="left" w:leader="underscore" w:pos="9483"/>
        </w:tabs>
        <w:spacing w:line="240" w:lineRule="auto"/>
        <w:ind w:left="-284" w:firstLine="568"/>
        <w:rPr>
          <w:sz w:val="28"/>
          <w:szCs w:val="28"/>
        </w:rPr>
      </w:pPr>
      <w:r w:rsidRPr="001D2C35">
        <w:rPr>
          <w:sz w:val="28"/>
          <w:szCs w:val="28"/>
        </w:rPr>
        <w:t xml:space="preserve">Уставом муниципального образования </w:t>
      </w:r>
      <w:proofErr w:type="spellStart"/>
      <w:r w:rsidRPr="001D2C35">
        <w:rPr>
          <w:sz w:val="28"/>
          <w:szCs w:val="28"/>
        </w:rPr>
        <w:t>Цветочненское</w:t>
      </w:r>
      <w:proofErr w:type="spellEnd"/>
      <w:r w:rsidRPr="001D2C35">
        <w:rPr>
          <w:sz w:val="28"/>
          <w:szCs w:val="28"/>
        </w:rPr>
        <w:t xml:space="preserve"> сельское поселение Белогорского района Республики Крым;</w:t>
      </w:r>
    </w:p>
    <w:p w:rsidR="00615BD3" w:rsidRPr="001D2C35" w:rsidRDefault="00615BD3" w:rsidP="00615BD3">
      <w:pPr>
        <w:pStyle w:val="2"/>
        <w:numPr>
          <w:ilvl w:val="0"/>
          <w:numId w:val="3"/>
        </w:numPr>
        <w:shd w:val="clear" w:color="auto" w:fill="auto"/>
        <w:tabs>
          <w:tab w:val="left" w:pos="567"/>
          <w:tab w:val="left" w:pos="903"/>
        </w:tabs>
        <w:spacing w:line="240" w:lineRule="auto"/>
        <w:ind w:left="-284" w:right="20" w:firstLine="568"/>
        <w:rPr>
          <w:sz w:val="28"/>
          <w:szCs w:val="28"/>
        </w:rPr>
      </w:pPr>
      <w:r w:rsidRPr="001D2C35">
        <w:rPr>
          <w:sz w:val="28"/>
          <w:szCs w:val="28"/>
        </w:rPr>
        <w:t xml:space="preserve">иными нормативными правовыми актами Российской Федерации, Республики Крым и муниципальными правовыми актами муниципального образования </w:t>
      </w:r>
      <w:proofErr w:type="spellStart"/>
      <w:r w:rsidRPr="001D2C35">
        <w:rPr>
          <w:sz w:val="28"/>
          <w:szCs w:val="28"/>
        </w:rPr>
        <w:t>Цветочненское</w:t>
      </w:r>
      <w:proofErr w:type="spellEnd"/>
      <w:r w:rsidRPr="001D2C35">
        <w:rPr>
          <w:sz w:val="28"/>
          <w:szCs w:val="28"/>
        </w:rPr>
        <w:t xml:space="preserve"> сельское поселение Белогорского района Республики Крым, регулирующих правоотношения, возникающие в связи с предоставлением муниципальной услуги.</w:t>
      </w:r>
    </w:p>
    <w:p w:rsidR="00615BD3" w:rsidRPr="001D2C35" w:rsidRDefault="00615BD3" w:rsidP="005D7D51">
      <w:pPr>
        <w:pStyle w:val="21"/>
        <w:keepNext/>
        <w:keepLines/>
        <w:shd w:val="clear" w:color="auto" w:fill="auto"/>
        <w:spacing w:before="0" w:after="0" w:line="240" w:lineRule="auto"/>
        <w:ind w:firstLine="0"/>
        <w:rPr>
          <w:sz w:val="28"/>
          <w:szCs w:val="28"/>
        </w:rPr>
      </w:pPr>
      <w:bookmarkStart w:id="12" w:name="bookmark11"/>
      <w:r w:rsidRPr="001D2C35">
        <w:rPr>
          <w:sz w:val="28"/>
          <w:szCs w:val="28"/>
        </w:rPr>
        <w:t>Исчерпывающий перечень документов, необходимых для предоставления</w:t>
      </w:r>
      <w:bookmarkEnd w:id="12"/>
    </w:p>
    <w:p w:rsidR="00615BD3" w:rsidRPr="001D2C35" w:rsidRDefault="00615BD3" w:rsidP="00615BD3">
      <w:pPr>
        <w:pStyle w:val="21"/>
        <w:keepNext/>
        <w:keepLines/>
        <w:shd w:val="clear" w:color="auto" w:fill="auto"/>
        <w:spacing w:before="0" w:after="0" w:line="240" w:lineRule="auto"/>
        <w:ind w:left="-284" w:firstLine="568"/>
        <w:rPr>
          <w:sz w:val="28"/>
          <w:szCs w:val="28"/>
        </w:rPr>
      </w:pPr>
      <w:bookmarkStart w:id="13" w:name="bookmark12"/>
      <w:r w:rsidRPr="001D2C35">
        <w:rPr>
          <w:sz w:val="28"/>
          <w:szCs w:val="28"/>
        </w:rPr>
        <w:t>муниципальной услуги</w:t>
      </w:r>
      <w:bookmarkEnd w:id="13"/>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17. Перечень документов, обязательных к предоставлению заявителем, для получения муниципальной услуги:</w:t>
      </w:r>
    </w:p>
    <w:p w:rsidR="00615BD3" w:rsidRPr="001D2C35" w:rsidRDefault="00615BD3" w:rsidP="00615BD3">
      <w:pPr>
        <w:pStyle w:val="2"/>
        <w:numPr>
          <w:ilvl w:val="0"/>
          <w:numId w:val="3"/>
        </w:numPr>
        <w:shd w:val="clear" w:color="auto" w:fill="auto"/>
        <w:tabs>
          <w:tab w:val="left" w:pos="567"/>
        </w:tabs>
        <w:spacing w:line="240" w:lineRule="auto"/>
        <w:ind w:left="-284" w:firstLine="568"/>
        <w:rPr>
          <w:sz w:val="28"/>
          <w:szCs w:val="28"/>
        </w:rPr>
      </w:pPr>
      <w:r w:rsidRPr="001D2C35">
        <w:rPr>
          <w:sz w:val="28"/>
          <w:szCs w:val="28"/>
        </w:rPr>
        <w:t>заявление в письменной форме или в форме электронного документа.</w:t>
      </w:r>
    </w:p>
    <w:p w:rsidR="00615BD3" w:rsidRPr="001D2C35" w:rsidRDefault="00615BD3" w:rsidP="00615BD3">
      <w:pPr>
        <w:pStyle w:val="2"/>
        <w:shd w:val="clear" w:color="auto" w:fill="auto"/>
        <w:tabs>
          <w:tab w:val="left" w:pos="567"/>
        </w:tabs>
        <w:spacing w:line="240" w:lineRule="auto"/>
        <w:ind w:left="-284" w:right="20" w:firstLine="568"/>
        <w:rPr>
          <w:sz w:val="28"/>
          <w:szCs w:val="28"/>
        </w:rPr>
      </w:pPr>
      <w:r w:rsidRPr="001D2C35">
        <w:rPr>
          <w:sz w:val="28"/>
          <w:szCs w:val="28"/>
        </w:rPr>
        <w:t>В заявлении о предоставлении земельного участка, находящегося в муниципальной собственности, без проведения торгов указываются:</w:t>
      </w:r>
    </w:p>
    <w:p w:rsidR="00615BD3" w:rsidRPr="001D2C35" w:rsidRDefault="00615BD3" w:rsidP="00615BD3">
      <w:pPr>
        <w:pStyle w:val="2"/>
        <w:numPr>
          <w:ilvl w:val="0"/>
          <w:numId w:val="3"/>
        </w:numPr>
        <w:shd w:val="clear" w:color="auto" w:fill="auto"/>
        <w:tabs>
          <w:tab w:val="left" w:pos="567"/>
          <w:tab w:val="left" w:pos="841"/>
        </w:tabs>
        <w:spacing w:line="240" w:lineRule="auto"/>
        <w:ind w:left="-284" w:right="20" w:firstLine="568"/>
        <w:rPr>
          <w:sz w:val="28"/>
          <w:szCs w:val="28"/>
        </w:rPr>
      </w:pPr>
      <w:r w:rsidRPr="001D2C35">
        <w:rPr>
          <w:sz w:val="28"/>
          <w:szCs w:val="28"/>
        </w:rPr>
        <w:t>фамилия, имя, отчество, место жительства заявителя и реквизиты документа, удостоверяющего личность заявителя (для гражданина);</w:t>
      </w:r>
    </w:p>
    <w:p w:rsidR="00615BD3" w:rsidRPr="001D2C35" w:rsidRDefault="00615BD3" w:rsidP="00615BD3">
      <w:pPr>
        <w:pStyle w:val="2"/>
        <w:numPr>
          <w:ilvl w:val="0"/>
          <w:numId w:val="3"/>
        </w:numPr>
        <w:shd w:val="clear" w:color="auto" w:fill="auto"/>
        <w:tabs>
          <w:tab w:val="left" w:pos="567"/>
          <w:tab w:val="left" w:pos="807"/>
        </w:tabs>
        <w:spacing w:line="240" w:lineRule="auto"/>
        <w:ind w:left="-284" w:right="20" w:firstLine="568"/>
        <w:rPr>
          <w:sz w:val="28"/>
          <w:szCs w:val="28"/>
        </w:rPr>
      </w:pPr>
      <w:r w:rsidRPr="001D2C35">
        <w:rPr>
          <w:sz w:val="28"/>
          <w:szCs w:val="28"/>
        </w:rPr>
        <w:t>наименование и место нахождения заявителя (для юридического лица), а также государственный регистрационный номер записи о муниципальной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15BD3" w:rsidRPr="001D2C35" w:rsidRDefault="00615BD3" w:rsidP="00615BD3">
      <w:pPr>
        <w:pStyle w:val="2"/>
        <w:numPr>
          <w:ilvl w:val="0"/>
          <w:numId w:val="3"/>
        </w:numPr>
        <w:shd w:val="clear" w:color="auto" w:fill="auto"/>
        <w:tabs>
          <w:tab w:val="left" w:pos="567"/>
          <w:tab w:val="left" w:pos="814"/>
        </w:tabs>
        <w:spacing w:line="240" w:lineRule="auto"/>
        <w:ind w:left="-284" w:firstLine="568"/>
        <w:rPr>
          <w:sz w:val="28"/>
          <w:szCs w:val="28"/>
        </w:rPr>
      </w:pPr>
      <w:r w:rsidRPr="001D2C35">
        <w:rPr>
          <w:sz w:val="28"/>
          <w:szCs w:val="28"/>
        </w:rPr>
        <w:t>кадастровый номер испрашиваемого земельного участка;</w:t>
      </w:r>
    </w:p>
    <w:p w:rsidR="00615BD3" w:rsidRPr="001D2C35" w:rsidRDefault="00615BD3" w:rsidP="00615BD3">
      <w:pPr>
        <w:pStyle w:val="2"/>
        <w:numPr>
          <w:ilvl w:val="0"/>
          <w:numId w:val="3"/>
        </w:numPr>
        <w:shd w:val="clear" w:color="auto" w:fill="auto"/>
        <w:tabs>
          <w:tab w:val="left" w:pos="567"/>
          <w:tab w:val="left" w:pos="831"/>
        </w:tabs>
        <w:spacing w:line="240" w:lineRule="auto"/>
        <w:ind w:left="-284" w:right="40" w:firstLine="568"/>
        <w:rPr>
          <w:sz w:val="28"/>
          <w:szCs w:val="28"/>
        </w:rPr>
      </w:pPr>
      <w:r w:rsidRPr="001D2C35">
        <w:rPr>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615BD3" w:rsidRPr="001D2C35" w:rsidRDefault="00615BD3" w:rsidP="00615BD3">
      <w:pPr>
        <w:pStyle w:val="2"/>
        <w:shd w:val="clear" w:color="auto" w:fill="auto"/>
        <w:tabs>
          <w:tab w:val="left" w:pos="567"/>
        </w:tabs>
        <w:spacing w:line="240" w:lineRule="auto"/>
        <w:ind w:left="-284" w:right="40" w:firstLine="568"/>
        <w:rPr>
          <w:sz w:val="28"/>
          <w:szCs w:val="28"/>
        </w:rPr>
      </w:pPr>
      <w:r w:rsidRPr="001D2C35">
        <w:rPr>
          <w:sz w:val="28"/>
          <w:szCs w:val="28"/>
        </w:rPr>
        <w:t xml:space="preserve"> -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15BD3" w:rsidRPr="001D2C35" w:rsidRDefault="00615BD3" w:rsidP="00615BD3">
      <w:pPr>
        <w:pStyle w:val="2"/>
        <w:numPr>
          <w:ilvl w:val="0"/>
          <w:numId w:val="3"/>
        </w:numPr>
        <w:shd w:val="clear" w:color="auto" w:fill="auto"/>
        <w:tabs>
          <w:tab w:val="left" w:pos="567"/>
          <w:tab w:val="left" w:pos="846"/>
        </w:tabs>
        <w:spacing w:line="240" w:lineRule="auto"/>
        <w:ind w:left="-284" w:right="40" w:firstLine="568"/>
        <w:rPr>
          <w:sz w:val="28"/>
          <w:szCs w:val="28"/>
        </w:rPr>
      </w:pPr>
      <w:r w:rsidRPr="001D2C35">
        <w:rPr>
          <w:sz w:val="28"/>
          <w:szCs w:val="28"/>
        </w:rPr>
        <w:lastRenderedPageBreak/>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15BD3" w:rsidRPr="001D2C35" w:rsidRDefault="00615BD3" w:rsidP="00615BD3">
      <w:pPr>
        <w:pStyle w:val="2"/>
        <w:shd w:val="clear" w:color="auto" w:fill="auto"/>
        <w:tabs>
          <w:tab w:val="left" w:pos="567"/>
        </w:tabs>
        <w:spacing w:line="240" w:lineRule="auto"/>
        <w:ind w:left="-284" w:firstLine="568"/>
        <w:rPr>
          <w:sz w:val="28"/>
          <w:szCs w:val="28"/>
        </w:rPr>
      </w:pPr>
      <w:r w:rsidRPr="001D2C35">
        <w:rPr>
          <w:sz w:val="28"/>
          <w:szCs w:val="28"/>
        </w:rPr>
        <w:t>- цель использования земельного участка;</w:t>
      </w:r>
    </w:p>
    <w:p w:rsidR="00615BD3" w:rsidRPr="001D2C35" w:rsidRDefault="00615BD3" w:rsidP="00615BD3">
      <w:pPr>
        <w:pStyle w:val="2"/>
        <w:numPr>
          <w:ilvl w:val="0"/>
          <w:numId w:val="3"/>
        </w:numPr>
        <w:shd w:val="clear" w:color="auto" w:fill="auto"/>
        <w:tabs>
          <w:tab w:val="left" w:pos="567"/>
          <w:tab w:val="left" w:pos="716"/>
        </w:tabs>
        <w:spacing w:line="240" w:lineRule="auto"/>
        <w:ind w:left="-284" w:right="40" w:firstLine="568"/>
        <w:rPr>
          <w:sz w:val="28"/>
          <w:szCs w:val="28"/>
        </w:rPr>
      </w:pPr>
      <w:r w:rsidRPr="001D2C35">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15BD3" w:rsidRPr="001D2C35" w:rsidRDefault="00615BD3" w:rsidP="00615BD3">
      <w:pPr>
        <w:pStyle w:val="2"/>
        <w:numPr>
          <w:ilvl w:val="0"/>
          <w:numId w:val="3"/>
        </w:numPr>
        <w:shd w:val="clear" w:color="auto" w:fill="auto"/>
        <w:tabs>
          <w:tab w:val="left" w:pos="567"/>
          <w:tab w:val="left" w:pos="692"/>
        </w:tabs>
        <w:spacing w:line="240" w:lineRule="auto"/>
        <w:ind w:left="-284" w:right="40" w:firstLine="568"/>
        <w:rPr>
          <w:sz w:val="28"/>
          <w:szCs w:val="28"/>
        </w:rPr>
      </w:pPr>
      <w:r w:rsidRPr="001D2C35">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15BD3" w:rsidRPr="001D2C35" w:rsidRDefault="00615BD3" w:rsidP="00615BD3">
      <w:pPr>
        <w:pStyle w:val="2"/>
        <w:numPr>
          <w:ilvl w:val="0"/>
          <w:numId w:val="3"/>
        </w:numPr>
        <w:shd w:val="clear" w:color="auto" w:fill="auto"/>
        <w:tabs>
          <w:tab w:val="left" w:pos="567"/>
          <w:tab w:val="left" w:pos="714"/>
        </w:tabs>
        <w:spacing w:line="240" w:lineRule="auto"/>
        <w:ind w:left="-284" w:firstLine="568"/>
        <w:rPr>
          <w:sz w:val="28"/>
          <w:szCs w:val="28"/>
        </w:rPr>
      </w:pPr>
      <w:r w:rsidRPr="001D2C35">
        <w:rPr>
          <w:sz w:val="28"/>
          <w:szCs w:val="28"/>
        </w:rPr>
        <w:t>почтовый адрес и (или) адрес электронной почты для связи с заявителем.</w:t>
      </w:r>
    </w:p>
    <w:p w:rsidR="00615BD3" w:rsidRPr="001D2C35" w:rsidRDefault="00615BD3" w:rsidP="00615BD3">
      <w:pPr>
        <w:tabs>
          <w:tab w:val="left" w:pos="567"/>
        </w:tabs>
        <w:autoSpaceDE w:val="0"/>
        <w:autoSpaceDN w:val="0"/>
        <w:adjustRightInd w:val="0"/>
        <w:ind w:left="-284" w:firstLine="568"/>
        <w:jc w:val="both"/>
        <w:rPr>
          <w:rFonts w:ascii="Times New Roman" w:hAnsi="Times New Roman" w:cs="Times New Roman"/>
          <w:color w:val="auto"/>
          <w:sz w:val="28"/>
          <w:szCs w:val="28"/>
        </w:rPr>
      </w:pPr>
      <w:bookmarkStart w:id="14" w:name="bookmark13"/>
      <w:r w:rsidRPr="001D2C35">
        <w:rPr>
          <w:rFonts w:ascii="Times New Roman" w:hAnsi="Times New Roman" w:cs="Times New Roman"/>
          <w:color w:val="auto"/>
          <w:sz w:val="28"/>
          <w:szCs w:val="28"/>
        </w:rPr>
        <w:t xml:space="preserve">К заявлению о предоставлении земельного участка прилагаются документы, предусмотренные </w:t>
      </w:r>
      <w:hyperlink r:id="rId7" w:history="1">
        <w:r w:rsidRPr="001D2C35">
          <w:rPr>
            <w:rStyle w:val="a3"/>
            <w:rFonts w:ascii="Times New Roman" w:hAnsi="Times New Roman" w:cs="Times New Roman"/>
            <w:color w:val="auto"/>
            <w:sz w:val="28"/>
            <w:szCs w:val="28"/>
            <w:u w:val="none"/>
          </w:rPr>
          <w:t>подпунктами 1</w:t>
        </w:r>
      </w:hyperlink>
      <w:r w:rsidRPr="001D2C35">
        <w:rPr>
          <w:rFonts w:ascii="Times New Roman" w:hAnsi="Times New Roman" w:cs="Times New Roman"/>
          <w:color w:val="auto"/>
          <w:sz w:val="28"/>
          <w:szCs w:val="28"/>
        </w:rPr>
        <w:t xml:space="preserve"> и </w:t>
      </w:r>
      <w:hyperlink r:id="rId8" w:history="1">
        <w:r w:rsidRPr="001D2C35">
          <w:rPr>
            <w:rStyle w:val="a3"/>
            <w:rFonts w:ascii="Times New Roman" w:hAnsi="Times New Roman" w:cs="Times New Roman"/>
            <w:color w:val="auto"/>
            <w:sz w:val="28"/>
            <w:szCs w:val="28"/>
            <w:u w:val="none"/>
          </w:rPr>
          <w:t>4</w:t>
        </w:r>
      </w:hyperlink>
      <w:r w:rsidRPr="001D2C35">
        <w:rPr>
          <w:rFonts w:ascii="Times New Roman" w:hAnsi="Times New Roman" w:cs="Times New Roman"/>
          <w:color w:val="auto"/>
          <w:sz w:val="28"/>
          <w:szCs w:val="28"/>
        </w:rPr>
        <w:t xml:space="preserve"> - </w:t>
      </w:r>
      <w:hyperlink r:id="rId9" w:history="1">
        <w:r w:rsidRPr="001D2C35">
          <w:rPr>
            <w:rStyle w:val="a3"/>
            <w:rFonts w:ascii="Times New Roman" w:hAnsi="Times New Roman" w:cs="Times New Roman"/>
            <w:color w:val="auto"/>
            <w:sz w:val="28"/>
            <w:szCs w:val="28"/>
            <w:u w:val="none"/>
          </w:rPr>
          <w:t>6 пункта 2 статьи 39.15</w:t>
        </w:r>
      </w:hyperlink>
      <w:r w:rsidRPr="001D2C35">
        <w:rPr>
          <w:rFonts w:ascii="Times New Roman" w:hAnsi="Times New Roman" w:cs="Times New Roman"/>
          <w:color w:val="auto"/>
          <w:sz w:val="28"/>
          <w:szCs w:val="28"/>
        </w:rP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15BD3" w:rsidRPr="001D2C35" w:rsidRDefault="00615BD3" w:rsidP="00615BD3">
      <w:pPr>
        <w:autoSpaceDE w:val="0"/>
        <w:autoSpaceDN w:val="0"/>
        <w:adjustRightInd w:val="0"/>
        <w:ind w:left="-284" w:firstLine="568"/>
        <w:jc w:val="both"/>
        <w:rPr>
          <w:rFonts w:ascii="Times New Roman" w:hAnsi="Times New Roman" w:cs="Times New Roman"/>
          <w:color w:val="auto"/>
          <w:sz w:val="28"/>
          <w:szCs w:val="28"/>
        </w:rPr>
      </w:pPr>
      <w:r w:rsidRPr="001D2C35">
        <w:rPr>
          <w:rFonts w:ascii="Times New Roman" w:hAnsi="Times New Roman" w:cs="Times New Roman"/>
          <w:color w:val="auto"/>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0" w:history="1">
        <w:r w:rsidRPr="001D2C35">
          <w:rPr>
            <w:rStyle w:val="a3"/>
            <w:rFonts w:ascii="Times New Roman" w:hAnsi="Times New Roman" w:cs="Times New Roman"/>
            <w:color w:val="auto"/>
            <w:sz w:val="28"/>
            <w:szCs w:val="28"/>
            <w:u w:val="none"/>
          </w:rPr>
          <w:t>перечнем</w:t>
        </w:r>
      </w:hyperlink>
      <w:r w:rsidRPr="001D2C35">
        <w:rPr>
          <w:rFonts w:ascii="Times New Roman" w:hAnsi="Times New Roman" w:cs="Times New Roman"/>
          <w:color w:val="auto"/>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15BD3" w:rsidRPr="001D2C35" w:rsidRDefault="00615BD3" w:rsidP="00615BD3">
      <w:pPr>
        <w:autoSpaceDE w:val="0"/>
        <w:autoSpaceDN w:val="0"/>
        <w:adjustRightInd w:val="0"/>
        <w:ind w:left="-284" w:firstLine="568"/>
        <w:jc w:val="both"/>
        <w:rPr>
          <w:rFonts w:ascii="Times New Roman" w:hAnsi="Times New Roman" w:cs="Times New Roman"/>
          <w:color w:val="auto"/>
          <w:sz w:val="28"/>
          <w:szCs w:val="28"/>
        </w:rPr>
      </w:pPr>
      <w:r w:rsidRPr="001D2C35">
        <w:rPr>
          <w:rFonts w:ascii="Times New Roman" w:hAnsi="Times New Roman" w:cs="Times New Roman"/>
          <w:color w:val="auto"/>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15BD3" w:rsidRPr="001D2C35" w:rsidRDefault="00615BD3" w:rsidP="00615BD3">
      <w:pPr>
        <w:autoSpaceDE w:val="0"/>
        <w:autoSpaceDN w:val="0"/>
        <w:adjustRightInd w:val="0"/>
        <w:ind w:left="-284" w:firstLine="568"/>
        <w:jc w:val="both"/>
        <w:rPr>
          <w:rFonts w:ascii="Times New Roman" w:hAnsi="Times New Roman" w:cs="Times New Roman"/>
          <w:color w:val="auto"/>
          <w:sz w:val="28"/>
          <w:szCs w:val="28"/>
        </w:rPr>
      </w:pPr>
      <w:r w:rsidRPr="001D2C35">
        <w:rPr>
          <w:rFonts w:ascii="Times New Roman" w:hAnsi="Times New Roman" w:cs="Times New Roman"/>
          <w:color w:val="auto"/>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15BD3" w:rsidRPr="001D2C35" w:rsidRDefault="00615BD3" w:rsidP="00615BD3">
      <w:pPr>
        <w:autoSpaceDE w:val="0"/>
        <w:autoSpaceDN w:val="0"/>
        <w:adjustRightInd w:val="0"/>
        <w:ind w:left="-284" w:firstLine="568"/>
        <w:jc w:val="both"/>
        <w:rPr>
          <w:rFonts w:ascii="Times New Roman" w:hAnsi="Times New Roman" w:cs="Times New Roman"/>
          <w:color w:val="auto"/>
          <w:sz w:val="28"/>
          <w:szCs w:val="28"/>
        </w:rPr>
      </w:pPr>
      <w:r w:rsidRPr="001D2C35">
        <w:rPr>
          <w:rFonts w:ascii="Times New Roman" w:hAnsi="Times New Roman" w:cs="Times New Roman"/>
          <w:color w:val="auto"/>
          <w:sz w:val="28"/>
          <w:szCs w:val="28"/>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15BD3" w:rsidRPr="001D2C35" w:rsidRDefault="00615BD3" w:rsidP="00615BD3">
      <w:pPr>
        <w:autoSpaceDE w:val="0"/>
        <w:autoSpaceDN w:val="0"/>
        <w:adjustRightInd w:val="0"/>
        <w:ind w:left="-284" w:firstLine="568"/>
        <w:jc w:val="both"/>
        <w:rPr>
          <w:rFonts w:ascii="Times New Roman" w:hAnsi="Times New Roman" w:cs="Times New Roman"/>
          <w:color w:val="auto"/>
          <w:sz w:val="28"/>
          <w:szCs w:val="28"/>
        </w:rPr>
      </w:pPr>
    </w:p>
    <w:p w:rsidR="00615BD3" w:rsidRPr="001D2C35" w:rsidRDefault="00615BD3" w:rsidP="00615BD3">
      <w:pPr>
        <w:autoSpaceDE w:val="0"/>
        <w:autoSpaceDN w:val="0"/>
        <w:adjustRightInd w:val="0"/>
        <w:ind w:left="-284" w:firstLine="568"/>
        <w:jc w:val="center"/>
        <w:rPr>
          <w:rFonts w:ascii="Times New Roman" w:hAnsi="Times New Roman" w:cs="Times New Roman"/>
          <w:b/>
          <w:color w:val="auto"/>
          <w:sz w:val="28"/>
          <w:szCs w:val="28"/>
        </w:rPr>
      </w:pPr>
      <w:r w:rsidRPr="001D2C35">
        <w:rPr>
          <w:rFonts w:ascii="Times New Roman" w:hAnsi="Times New Roman" w:cs="Times New Roman"/>
          <w:b/>
          <w:color w:val="auto"/>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w:t>
      </w:r>
      <w:bookmarkStart w:id="15" w:name="bookmark14"/>
      <w:bookmarkEnd w:id="14"/>
      <w:r w:rsidRPr="001D2C35">
        <w:rPr>
          <w:rFonts w:ascii="Times New Roman" w:hAnsi="Times New Roman" w:cs="Times New Roman"/>
          <w:b/>
          <w:color w:val="auto"/>
          <w:sz w:val="28"/>
          <w:szCs w:val="28"/>
        </w:rPr>
        <w:t xml:space="preserve"> иных органов, участвующих в предоставлении государственных услуг, и которые</w:t>
      </w:r>
      <w:bookmarkEnd w:id="15"/>
      <w:r w:rsidRPr="001D2C35">
        <w:rPr>
          <w:rFonts w:ascii="Times New Roman" w:hAnsi="Times New Roman" w:cs="Times New Roman"/>
          <w:b/>
          <w:color w:val="auto"/>
          <w:sz w:val="28"/>
          <w:szCs w:val="28"/>
        </w:rPr>
        <w:t xml:space="preserve"> </w:t>
      </w:r>
      <w:bookmarkStart w:id="16" w:name="bookmark15"/>
      <w:r w:rsidRPr="001D2C35">
        <w:rPr>
          <w:rFonts w:ascii="Times New Roman" w:hAnsi="Times New Roman" w:cs="Times New Roman"/>
          <w:b/>
          <w:color w:val="auto"/>
          <w:sz w:val="28"/>
          <w:szCs w:val="28"/>
        </w:rPr>
        <w:t>заявитель вправе предоставить</w:t>
      </w:r>
      <w:bookmarkEnd w:id="16"/>
    </w:p>
    <w:p w:rsidR="00615BD3" w:rsidRPr="001D2C35" w:rsidRDefault="00615BD3" w:rsidP="00615BD3">
      <w:pPr>
        <w:pStyle w:val="2"/>
        <w:shd w:val="clear" w:color="auto" w:fill="auto"/>
        <w:spacing w:line="240" w:lineRule="auto"/>
        <w:ind w:left="-284" w:right="40" w:firstLine="568"/>
        <w:rPr>
          <w:sz w:val="28"/>
          <w:szCs w:val="28"/>
        </w:rPr>
      </w:pPr>
      <w:r w:rsidRPr="001D2C35">
        <w:rPr>
          <w:sz w:val="28"/>
          <w:szCs w:val="28"/>
        </w:rPr>
        <w:t>18. 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p>
    <w:p w:rsidR="00615BD3" w:rsidRPr="001D2C35" w:rsidRDefault="00615BD3" w:rsidP="00615BD3">
      <w:pPr>
        <w:pStyle w:val="2"/>
        <w:numPr>
          <w:ilvl w:val="0"/>
          <w:numId w:val="3"/>
        </w:numPr>
        <w:shd w:val="clear" w:color="auto" w:fill="auto"/>
        <w:tabs>
          <w:tab w:val="left" w:pos="567"/>
        </w:tabs>
        <w:spacing w:line="240" w:lineRule="auto"/>
        <w:ind w:left="-284" w:right="40" w:firstLine="568"/>
        <w:rPr>
          <w:sz w:val="28"/>
          <w:szCs w:val="28"/>
        </w:rPr>
      </w:pPr>
      <w:r w:rsidRPr="001D2C35">
        <w:rPr>
          <w:sz w:val="28"/>
          <w:szCs w:val="28"/>
        </w:rPr>
        <w:lastRenderedPageBreak/>
        <w:t>выписка из Единого государственного реестра недвижимости об основных характеристиках и зарегистрированных правах на объект недвижимости;</w:t>
      </w:r>
    </w:p>
    <w:p w:rsidR="00615BD3" w:rsidRPr="001D2C35" w:rsidRDefault="00615BD3" w:rsidP="00615BD3">
      <w:pPr>
        <w:pStyle w:val="2"/>
        <w:numPr>
          <w:ilvl w:val="0"/>
          <w:numId w:val="3"/>
        </w:numPr>
        <w:shd w:val="clear" w:color="auto" w:fill="auto"/>
        <w:tabs>
          <w:tab w:val="left" w:pos="567"/>
          <w:tab w:val="left" w:pos="874"/>
        </w:tabs>
        <w:spacing w:line="240" w:lineRule="auto"/>
        <w:ind w:left="-284" w:right="40" w:firstLine="568"/>
        <w:rPr>
          <w:sz w:val="28"/>
          <w:szCs w:val="28"/>
        </w:rPr>
      </w:pPr>
      <w:r w:rsidRPr="001D2C35">
        <w:rPr>
          <w:sz w:val="28"/>
          <w:szCs w:val="28"/>
        </w:rPr>
        <w:t xml:space="preserve">копия свидетельства о муниципальной регистрации юридического лица (для юридических лиц, индивидуальных предпринимателей) или выписка из Единого государственного реестра юридических лиц (ЕГРЮЛ) о юридическом лице, </w:t>
      </w:r>
      <w:proofErr w:type="gramStart"/>
      <w:r w:rsidRPr="001D2C35">
        <w:rPr>
          <w:sz w:val="28"/>
          <w:szCs w:val="28"/>
        </w:rPr>
        <w:t>индивидуальном предпринимателе</w:t>
      </w:r>
      <w:proofErr w:type="gramEnd"/>
      <w:r w:rsidRPr="001D2C35">
        <w:rPr>
          <w:sz w:val="28"/>
          <w:szCs w:val="28"/>
        </w:rPr>
        <w:t xml:space="preserve"> являющемся заявителем.</w:t>
      </w:r>
    </w:p>
    <w:p w:rsidR="00615BD3" w:rsidRPr="001D2C35" w:rsidRDefault="00615BD3" w:rsidP="00615BD3">
      <w:pPr>
        <w:pStyle w:val="2"/>
        <w:shd w:val="clear" w:color="auto" w:fill="auto"/>
        <w:spacing w:line="240" w:lineRule="auto"/>
        <w:ind w:left="-284" w:right="40" w:firstLine="568"/>
        <w:rPr>
          <w:sz w:val="28"/>
          <w:szCs w:val="28"/>
        </w:rPr>
      </w:pPr>
      <w:r w:rsidRPr="001D2C35">
        <w:rPr>
          <w:sz w:val="28"/>
          <w:szCs w:val="28"/>
        </w:rPr>
        <w:t xml:space="preserve">Заявитель вправе, по собственной инициативе предоставить документы, предусмотренные пунктом 17 Административного регламента. </w:t>
      </w:r>
    </w:p>
    <w:p w:rsidR="00615BD3" w:rsidRPr="001D2C35" w:rsidRDefault="00615BD3" w:rsidP="00615BD3">
      <w:pPr>
        <w:pStyle w:val="2"/>
        <w:shd w:val="clear" w:color="auto" w:fill="auto"/>
        <w:spacing w:line="240" w:lineRule="auto"/>
        <w:ind w:left="-284" w:right="40" w:firstLine="568"/>
        <w:rPr>
          <w:sz w:val="28"/>
          <w:szCs w:val="28"/>
        </w:rPr>
      </w:pPr>
      <w:r w:rsidRPr="001D2C35">
        <w:rPr>
          <w:sz w:val="28"/>
          <w:szCs w:val="28"/>
        </w:rPr>
        <w:t>Не предоставление вышеуказанных документов не является причиной для отказа в предоставлении муниципальной услуги.</w:t>
      </w:r>
    </w:p>
    <w:p w:rsidR="00615BD3" w:rsidRPr="001D2C35" w:rsidRDefault="00615BD3" w:rsidP="00615BD3">
      <w:pPr>
        <w:pStyle w:val="21"/>
        <w:keepNext/>
        <w:keepLines/>
        <w:shd w:val="clear" w:color="auto" w:fill="auto"/>
        <w:spacing w:before="0" w:after="0" w:line="240" w:lineRule="auto"/>
        <w:ind w:left="-284" w:firstLine="568"/>
        <w:rPr>
          <w:sz w:val="28"/>
          <w:szCs w:val="28"/>
        </w:rPr>
      </w:pPr>
      <w:bookmarkStart w:id="17" w:name="bookmark16"/>
      <w:r w:rsidRPr="001D2C35">
        <w:rPr>
          <w:sz w:val="28"/>
          <w:szCs w:val="28"/>
        </w:rPr>
        <w:t>Указание на запрет требовать от заявителя</w:t>
      </w:r>
      <w:bookmarkEnd w:id="17"/>
    </w:p>
    <w:p w:rsidR="00615BD3" w:rsidRPr="001D2C35" w:rsidRDefault="00615BD3" w:rsidP="00615BD3">
      <w:pPr>
        <w:pStyle w:val="2"/>
        <w:numPr>
          <w:ilvl w:val="0"/>
          <w:numId w:val="5"/>
        </w:numPr>
        <w:shd w:val="clear" w:color="auto" w:fill="auto"/>
        <w:tabs>
          <w:tab w:val="left" w:pos="567"/>
        </w:tabs>
        <w:spacing w:line="240" w:lineRule="auto"/>
        <w:ind w:left="-284" w:firstLine="568"/>
        <w:rPr>
          <w:sz w:val="28"/>
          <w:szCs w:val="28"/>
        </w:rPr>
      </w:pPr>
      <w:r w:rsidRPr="001D2C35">
        <w:rPr>
          <w:sz w:val="28"/>
          <w:szCs w:val="28"/>
        </w:rPr>
        <w:t>Орган не вправе требовать от заявителя:</w:t>
      </w:r>
    </w:p>
    <w:p w:rsidR="00615BD3" w:rsidRPr="001D2C35" w:rsidRDefault="00615BD3" w:rsidP="00615BD3">
      <w:pPr>
        <w:pStyle w:val="2"/>
        <w:numPr>
          <w:ilvl w:val="1"/>
          <w:numId w:val="5"/>
        </w:numPr>
        <w:shd w:val="clear" w:color="auto" w:fill="auto"/>
        <w:tabs>
          <w:tab w:val="left" w:pos="567"/>
          <w:tab w:val="left" w:pos="1206"/>
        </w:tabs>
        <w:spacing w:line="240" w:lineRule="auto"/>
        <w:ind w:left="-284" w:right="20" w:firstLine="568"/>
        <w:rPr>
          <w:sz w:val="28"/>
          <w:szCs w:val="28"/>
        </w:rPr>
      </w:pPr>
      <w:r w:rsidRPr="001D2C3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5BD3" w:rsidRPr="001D2C35" w:rsidRDefault="00615BD3" w:rsidP="00615BD3">
      <w:pPr>
        <w:pStyle w:val="2"/>
        <w:numPr>
          <w:ilvl w:val="1"/>
          <w:numId w:val="5"/>
        </w:numPr>
        <w:shd w:val="clear" w:color="auto" w:fill="auto"/>
        <w:tabs>
          <w:tab w:val="left" w:pos="567"/>
          <w:tab w:val="left" w:pos="1023"/>
        </w:tabs>
        <w:spacing w:line="240" w:lineRule="auto"/>
        <w:ind w:left="-284" w:right="20" w:firstLine="568"/>
        <w:rPr>
          <w:sz w:val="28"/>
          <w:szCs w:val="28"/>
        </w:rPr>
      </w:pPr>
      <w:r w:rsidRPr="001D2C35">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Крым и муниципальными правовыми актами находятся в распоряжении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№210-ФЗ «Об организации предоставления государственных и муниципальных услуг»;</w:t>
      </w:r>
    </w:p>
    <w:p w:rsidR="00615BD3" w:rsidRPr="001D2C35" w:rsidRDefault="00615BD3" w:rsidP="00615BD3">
      <w:pPr>
        <w:pStyle w:val="2"/>
        <w:numPr>
          <w:ilvl w:val="1"/>
          <w:numId w:val="5"/>
        </w:numPr>
        <w:shd w:val="clear" w:color="auto" w:fill="auto"/>
        <w:tabs>
          <w:tab w:val="left" w:pos="567"/>
          <w:tab w:val="left" w:pos="1023"/>
        </w:tabs>
        <w:spacing w:line="240" w:lineRule="auto"/>
        <w:ind w:left="-284" w:right="20" w:firstLine="568"/>
        <w:rPr>
          <w:sz w:val="28"/>
          <w:szCs w:val="28"/>
        </w:rPr>
      </w:pPr>
      <w:r w:rsidRPr="001D2C35">
        <w:rPr>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на официальном сайте Органа, предоставляющего муниципальную услугу, организаций, участвующих в предоставлении муниципальной услуги, и Портале услуг РК;</w:t>
      </w:r>
    </w:p>
    <w:p w:rsidR="00615BD3" w:rsidRPr="001D2C35" w:rsidRDefault="00615BD3" w:rsidP="00615BD3">
      <w:pPr>
        <w:pStyle w:val="2"/>
        <w:numPr>
          <w:ilvl w:val="1"/>
          <w:numId w:val="5"/>
        </w:numPr>
        <w:shd w:val="clear" w:color="auto" w:fill="auto"/>
        <w:tabs>
          <w:tab w:val="left" w:pos="567"/>
        </w:tabs>
        <w:spacing w:line="240" w:lineRule="auto"/>
        <w:ind w:left="-284" w:right="20" w:firstLine="568"/>
        <w:rPr>
          <w:sz w:val="28"/>
          <w:szCs w:val="28"/>
        </w:rPr>
      </w:pPr>
      <w:r w:rsidRPr="001D2C35">
        <w:rPr>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на официальном сайте Органа, предоставляющего муниципальную услугу, организаций, участвующих в предоставлении муниципальной услуги, и Портале услуг РК;</w:t>
      </w:r>
    </w:p>
    <w:p w:rsidR="00615BD3" w:rsidRPr="001D2C35" w:rsidRDefault="00615BD3" w:rsidP="00615BD3">
      <w:pPr>
        <w:pStyle w:val="2"/>
        <w:numPr>
          <w:ilvl w:val="1"/>
          <w:numId w:val="5"/>
        </w:numPr>
        <w:shd w:val="clear" w:color="auto" w:fill="auto"/>
        <w:tabs>
          <w:tab w:val="left" w:pos="567"/>
          <w:tab w:val="left" w:pos="1177"/>
        </w:tabs>
        <w:spacing w:line="240" w:lineRule="auto"/>
        <w:ind w:left="-284" w:right="20" w:firstLine="568"/>
        <w:rPr>
          <w:sz w:val="28"/>
          <w:szCs w:val="28"/>
        </w:rPr>
      </w:pPr>
      <w:r w:rsidRPr="001D2C35">
        <w:rPr>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15BD3" w:rsidRPr="001D2C35" w:rsidRDefault="00615BD3" w:rsidP="005D7D51">
      <w:pPr>
        <w:pStyle w:val="21"/>
        <w:keepNext/>
        <w:keepLines/>
        <w:shd w:val="clear" w:color="auto" w:fill="auto"/>
        <w:spacing w:before="0" w:after="0" w:line="240" w:lineRule="auto"/>
        <w:ind w:right="660" w:firstLine="0"/>
        <w:rPr>
          <w:sz w:val="28"/>
          <w:szCs w:val="28"/>
        </w:rPr>
      </w:pPr>
      <w:bookmarkStart w:id="18" w:name="bookmark17"/>
      <w:r w:rsidRPr="001D2C35">
        <w:rPr>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bookmarkEnd w:id="18"/>
    </w:p>
    <w:p w:rsidR="00615BD3" w:rsidRPr="001D2C35" w:rsidRDefault="00615BD3" w:rsidP="00615BD3">
      <w:pPr>
        <w:pStyle w:val="2"/>
        <w:numPr>
          <w:ilvl w:val="0"/>
          <w:numId w:val="5"/>
        </w:numPr>
        <w:shd w:val="clear" w:color="auto" w:fill="auto"/>
        <w:tabs>
          <w:tab w:val="left" w:pos="567"/>
          <w:tab w:val="left" w:pos="1172"/>
        </w:tabs>
        <w:spacing w:line="240" w:lineRule="auto"/>
        <w:ind w:left="-284" w:right="20" w:firstLine="568"/>
        <w:rPr>
          <w:sz w:val="28"/>
          <w:szCs w:val="28"/>
        </w:rPr>
      </w:pPr>
      <w:r w:rsidRPr="001D2C35">
        <w:rPr>
          <w:sz w:val="28"/>
          <w:szCs w:val="28"/>
        </w:rPr>
        <w:t xml:space="preserve"> Оснований для отказа в приеме документов, необходимых для предоставления услуги, не предусмотрено.</w:t>
      </w:r>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В случае предоставления заявителем неполного комплекта документов, определенных пунктом 17 настоящего регламента, заявителю направляется письменное разъяснение о необходимости предоставления полного комплекта документов.</w:t>
      </w:r>
    </w:p>
    <w:p w:rsidR="00615BD3" w:rsidRPr="001D2C35" w:rsidRDefault="00615BD3" w:rsidP="005D7D51">
      <w:pPr>
        <w:pStyle w:val="21"/>
        <w:keepNext/>
        <w:keepLines/>
        <w:shd w:val="clear" w:color="auto" w:fill="auto"/>
        <w:spacing w:before="0" w:after="0" w:line="240" w:lineRule="auto"/>
        <w:ind w:right="660" w:firstLine="0"/>
        <w:rPr>
          <w:sz w:val="28"/>
          <w:szCs w:val="28"/>
        </w:rPr>
      </w:pPr>
      <w:bookmarkStart w:id="19" w:name="bookmark18"/>
      <w:r w:rsidRPr="001D2C35">
        <w:rPr>
          <w:sz w:val="28"/>
          <w:szCs w:val="28"/>
        </w:rPr>
        <w:t>Исчерпывающий перечень оснований для приостановления или отказа в предоставлении муниципальной услуги</w:t>
      </w:r>
      <w:bookmarkEnd w:id="19"/>
    </w:p>
    <w:p w:rsidR="00615BD3" w:rsidRPr="001D2C35" w:rsidRDefault="00615BD3" w:rsidP="00615BD3">
      <w:pPr>
        <w:pStyle w:val="2"/>
        <w:numPr>
          <w:ilvl w:val="0"/>
          <w:numId w:val="5"/>
        </w:numPr>
        <w:shd w:val="clear" w:color="auto" w:fill="auto"/>
        <w:tabs>
          <w:tab w:val="left" w:pos="709"/>
        </w:tabs>
        <w:spacing w:line="240" w:lineRule="auto"/>
        <w:ind w:left="-284" w:right="20" w:firstLine="568"/>
        <w:rPr>
          <w:sz w:val="28"/>
          <w:szCs w:val="28"/>
        </w:rPr>
      </w:pPr>
      <w:r w:rsidRPr="001D2C35">
        <w:rPr>
          <w:sz w:val="28"/>
          <w:szCs w:val="28"/>
        </w:rPr>
        <w:t>Основания для приостановления в предоставлении муниципальной услуги отсутствуют.</w:t>
      </w:r>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В течение десяти календарных дней со дня поступления заявления о предоставлении земельного участка Орган возвращает это заявление заявителю, если оно не соответствует положениям пункта 1 статьи 39.17 Земельного кодекса Российской Федерации, подано в иной уполномоченный орган или к заявлению не приложены документы, предоставляемые в соответствии с пунктом 2 статьи 39.17 Земельного кодекса Российской Федерации. При этом уполномоченным органом должны быть указаны причины возврата заявления о предоставлении земельного участка.</w:t>
      </w:r>
    </w:p>
    <w:p w:rsidR="00615BD3" w:rsidRPr="001D2C35" w:rsidRDefault="00615BD3" w:rsidP="00615BD3">
      <w:pPr>
        <w:pStyle w:val="2"/>
        <w:shd w:val="clear" w:color="auto" w:fill="auto"/>
        <w:spacing w:line="240" w:lineRule="auto"/>
        <w:ind w:left="-284" w:firstLine="568"/>
        <w:rPr>
          <w:sz w:val="28"/>
          <w:szCs w:val="28"/>
        </w:rPr>
      </w:pPr>
      <w:r w:rsidRPr="001D2C35">
        <w:rPr>
          <w:sz w:val="28"/>
          <w:szCs w:val="28"/>
        </w:rPr>
        <w:t>Основания для отказа в предоставлении муниципальной услуги:</w:t>
      </w:r>
    </w:p>
    <w:p w:rsidR="00615BD3" w:rsidRPr="001D2C35" w:rsidRDefault="00615BD3" w:rsidP="00615BD3">
      <w:pPr>
        <w:pStyle w:val="2"/>
        <w:shd w:val="clear" w:color="auto" w:fill="auto"/>
        <w:spacing w:line="240" w:lineRule="auto"/>
        <w:ind w:left="-284" w:firstLine="568"/>
        <w:rPr>
          <w:sz w:val="28"/>
          <w:szCs w:val="28"/>
        </w:rPr>
      </w:pPr>
      <w:r w:rsidRPr="001D2C35">
        <w:rPr>
          <w:sz w:val="28"/>
          <w:szCs w:val="28"/>
        </w:rPr>
        <w:t>1) наличие хотя бы одного из оснований, предусмотренных статьей 39.16 Земельного кодекса Российской Федерации;</w:t>
      </w:r>
    </w:p>
    <w:p w:rsidR="00615BD3" w:rsidRPr="001D2C35" w:rsidRDefault="00615BD3" w:rsidP="00615BD3">
      <w:pPr>
        <w:pStyle w:val="2"/>
        <w:spacing w:line="240" w:lineRule="auto"/>
        <w:ind w:left="-284" w:firstLine="568"/>
        <w:rPr>
          <w:sz w:val="28"/>
          <w:szCs w:val="28"/>
        </w:rPr>
      </w:pPr>
      <w:r w:rsidRPr="001D2C35">
        <w:rPr>
          <w:sz w:val="28"/>
          <w:szCs w:val="28"/>
        </w:rPr>
        <w:t>2) наличие хотя бы одного из оснований, предусмотренных частью 2 статьи 15 Закона Республики Крым от 15.01.2015 № 66-ЗРК/2015 «О предоставлении земельных участков, находящихся в государственной или муниципальной собственности, и некоторых вопросах земельных отношений».</w:t>
      </w:r>
    </w:p>
    <w:p w:rsidR="00615BD3" w:rsidRPr="001D2C35" w:rsidRDefault="00615BD3" w:rsidP="00615BD3">
      <w:pPr>
        <w:pStyle w:val="2"/>
        <w:shd w:val="clear" w:color="auto" w:fill="auto"/>
        <w:spacing w:line="240" w:lineRule="auto"/>
        <w:ind w:left="-284" w:firstLine="568"/>
        <w:rPr>
          <w:sz w:val="28"/>
          <w:szCs w:val="28"/>
        </w:rPr>
      </w:pPr>
      <w:r w:rsidRPr="001D2C35">
        <w:rPr>
          <w:sz w:val="28"/>
          <w:szCs w:val="28"/>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615BD3" w:rsidRPr="001D2C35" w:rsidRDefault="00615BD3" w:rsidP="00615BD3">
      <w:pPr>
        <w:pStyle w:val="2"/>
        <w:shd w:val="clear" w:color="auto" w:fill="auto"/>
        <w:spacing w:line="240" w:lineRule="auto"/>
        <w:ind w:left="-284" w:firstLine="568"/>
        <w:rPr>
          <w:sz w:val="28"/>
          <w:szCs w:val="28"/>
        </w:rPr>
      </w:pPr>
      <w:r w:rsidRPr="001D2C35">
        <w:rPr>
          <w:sz w:val="28"/>
          <w:szCs w:val="28"/>
        </w:rPr>
        <w:t>Отказ в предоставлении муниципальной услуги не препятствует повторному обращению за предоставлением муниципальной услуги.</w:t>
      </w:r>
    </w:p>
    <w:p w:rsidR="00615BD3" w:rsidRPr="001D2C35" w:rsidRDefault="00615BD3" w:rsidP="005D7D51">
      <w:pPr>
        <w:pStyle w:val="30"/>
        <w:shd w:val="clear" w:color="auto" w:fill="auto"/>
        <w:spacing w:before="0" w:after="0" w:line="240" w:lineRule="auto"/>
        <w:ind w:right="880" w:firstLine="0"/>
        <w:rPr>
          <w:sz w:val="28"/>
          <w:szCs w:val="28"/>
        </w:rPr>
      </w:pPr>
      <w:r w:rsidRPr="001D2C35">
        <w:rPr>
          <w:sz w:val="28"/>
          <w:szCs w:val="28"/>
        </w:rPr>
        <w:t>Перечень услуг, которые являются необходимыми и обязательными для предоставления муниципальной услуги</w:t>
      </w:r>
    </w:p>
    <w:p w:rsidR="00615BD3" w:rsidRPr="001D2C35" w:rsidRDefault="00615BD3" w:rsidP="00615BD3">
      <w:pPr>
        <w:pStyle w:val="2"/>
        <w:numPr>
          <w:ilvl w:val="0"/>
          <w:numId w:val="5"/>
        </w:numPr>
        <w:shd w:val="clear" w:color="auto" w:fill="auto"/>
        <w:tabs>
          <w:tab w:val="left" w:pos="709"/>
        </w:tabs>
        <w:spacing w:line="240" w:lineRule="auto"/>
        <w:ind w:left="-284" w:right="280" w:firstLine="568"/>
        <w:rPr>
          <w:sz w:val="28"/>
          <w:szCs w:val="28"/>
        </w:rPr>
      </w:pPr>
      <w:r w:rsidRPr="001D2C35">
        <w:rPr>
          <w:sz w:val="28"/>
          <w:szCs w:val="28"/>
        </w:rPr>
        <w:t>Услуги необходимые и обязательные для получения муниципальной услуги, отсутствуют.</w:t>
      </w:r>
    </w:p>
    <w:p w:rsidR="00615BD3" w:rsidRPr="001D2C35" w:rsidRDefault="00615BD3" w:rsidP="00615BD3">
      <w:pPr>
        <w:ind w:left="-284" w:firstLine="568"/>
        <w:jc w:val="center"/>
        <w:rPr>
          <w:rFonts w:ascii="Times New Roman" w:hAnsi="Times New Roman" w:cs="Times New Roman"/>
          <w:b/>
          <w:color w:val="auto"/>
          <w:sz w:val="28"/>
          <w:szCs w:val="28"/>
        </w:rPr>
      </w:pPr>
    </w:p>
    <w:p w:rsidR="00615BD3" w:rsidRPr="001D2C35" w:rsidRDefault="00615BD3" w:rsidP="00615BD3">
      <w:pPr>
        <w:ind w:left="-284" w:firstLine="568"/>
        <w:jc w:val="center"/>
        <w:rPr>
          <w:rFonts w:ascii="Times New Roman" w:hAnsi="Times New Roman" w:cs="Times New Roman"/>
          <w:b/>
          <w:color w:val="auto"/>
          <w:sz w:val="28"/>
          <w:szCs w:val="28"/>
        </w:rPr>
      </w:pPr>
      <w:r w:rsidRPr="001D2C35">
        <w:rPr>
          <w:rFonts w:ascii="Times New Roman" w:hAnsi="Times New Roman" w:cs="Times New Roman"/>
          <w:b/>
          <w:color w:val="auto"/>
          <w:sz w:val="28"/>
          <w:szCs w:val="28"/>
        </w:rPr>
        <w:t>Порядок, размер и основания взимания муниципальной пошлины или иной платы, взимаемой за предоставление муниципальной услуги</w:t>
      </w:r>
    </w:p>
    <w:p w:rsidR="00615BD3" w:rsidRPr="001D2C35" w:rsidRDefault="00615BD3" w:rsidP="00615BD3">
      <w:pPr>
        <w:ind w:left="-284" w:firstLine="568"/>
        <w:jc w:val="center"/>
        <w:rPr>
          <w:rFonts w:ascii="Times New Roman" w:hAnsi="Times New Roman" w:cs="Times New Roman"/>
          <w:b/>
          <w:color w:val="auto"/>
          <w:sz w:val="28"/>
          <w:szCs w:val="28"/>
        </w:rPr>
      </w:pPr>
    </w:p>
    <w:p w:rsidR="00615BD3" w:rsidRPr="001D2C35" w:rsidRDefault="00615BD3" w:rsidP="00615BD3">
      <w:pPr>
        <w:pStyle w:val="2"/>
        <w:numPr>
          <w:ilvl w:val="0"/>
          <w:numId w:val="5"/>
        </w:numPr>
        <w:shd w:val="clear" w:color="auto" w:fill="auto"/>
        <w:tabs>
          <w:tab w:val="left" w:pos="709"/>
          <w:tab w:val="left" w:pos="1100"/>
        </w:tabs>
        <w:spacing w:line="240" w:lineRule="auto"/>
        <w:ind w:left="-284" w:firstLine="568"/>
        <w:rPr>
          <w:sz w:val="28"/>
          <w:szCs w:val="28"/>
        </w:rPr>
      </w:pPr>
      <w:r w:rsidRPr="001D2C35">
        <w:rPr>
          <w:sz w:val="28"/>
          <w:szCs w:val="28"/>
        </w:rPr>
        <w:t>Плата за предоставление муниципальной услуги не взимается.</w:t>
      </w:r>
    </w:p>
    <w:p w:rsidR="00615BD3" w:rsidRPr="001D2C35" w:rsidRDefault="00615BD3" w:rsidP="00615BD3">
      <w:pPr>
        <w:pStyle w:val="30"/>
        <w:shd w:val="clear" w:color="auto" w:fill="auto"/>
        <w:spacing w:before="0" w:after="0" w:line="240" w:lineRule="auto"/>
        <w:ind w:left="-284" w:right="280" w:firstLine="568"/>
        <w:jc w:val="center"/>
        <w:rPr>
          <w:sz w:val="28"/>
          <w:szCs w:val="28"/>
        </w:rPr>
      </w:pPr>
    </w:p>
    <w:p w:rsidR="00615BD3" w:rsidRPr="001D2C35" w:rsidRDefault="00615BD3" w:rsidP="00615BD3">
      <w:pPr>
        <w:pStyle w:val="30"/>
        <w:shd w:val="clear" w:color="auto" w:fill="auto"/>
        <w:spacing w:before="0" w:after="0" w:line="240" w:lineRule="auto"/>
        <w:ind w:left="-284" w:right="280" w:firstLine="568"/>
        <w:jc w:val="center"/>
        <w:rPr>
          <w:sz w:val="28"/>
          <w:szCs w:val="28"/>
        </w:rPr>
      </w:pPr>
      <w:r w:rsidRPr="001D2C35">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15BD3" w:rsidRPr="001D2C35" w:rsidRDefault="00615BD3" w:rsidP="00615BD3">
      <w:pPr>
        <w:pStyle w:val="2"/>
        <w:numPr>
          <w:ilvl w:val="0"/>
          <w:numId w:val="5"/>
        </w:numPr>
        <w:shd w:val="clear" w:color="auto" w:fill="auto"/>
        <w:tabs>
          <w:tab w:val="left" w:pos="709"/>
          <w:tab w:val="left" w:pos="1174"/>
        </w:tabs>
        <w:spacing w:line="240" w:lineRule="auto"/>
        <w:ind w:left="-284" w:right="280" w:firstLine="568"/>
        <w:rPr>
          <w:sz w:val="28"/>
          <w:szCs w:val="28"/>
        </w:rPr>
      </w:pPr>
      <w:r w:rsidRPr="001D2C35">
        <w:rPr>
          <w:sz w:val="28"/>
          <w:szCs w:val="28"/>
        </w:rPr>
        <w:lastRenderedPageBreak/>
        <w:t>Плата за предоставление услуг, которые являются необходимыми и обязательными не взимается.</w:t>
      </w:r>
    </w:p>
    <w:p w:rsidR="00615BD3" w:rsidRPr="001D2C35" w:rsidRDefault="00615BD3" w:rsidP="00615BD3">
      <w:pPr>
        <w:pStyle w:val="30"/>
        <w:shd w:val="clear" w:color="auto" w:fill="auto"/>
        <w:spacing w:before="0" w:after="0" w:line="240" w:lineRule="auto"/>
        <w:ind w:left="-284" w:right="600" w:firstLine="568"/>
        <w:rPr>
          <w:sz w:val="28"/>
          <w:szCs w:val="28"/>
        </w:rPr>
      </w:pPr>
      <w:r w:rsidRPr="001D2C35">
        <w:rPr>
          <w:sz w:val="28"/>
          <w:szCs w:val="28"/>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w:t>
      </w:r>
    </w:p>
    <w:p w:rsidR="00615BD3" w:rsidRPr="001D2C35" w:rsidRDefault="00615BD3" w:rsidP="00615BD3">
      <w:pPr>
        <w:pStyle w:val="30"/>
        <w:shd w:val="clear" w:color="auto" w:fill="auto"/>
        <w:spacing w:before="0" w:after="0" w:line="240" w:lineRule="auto"/>
        <w:ind w:left="-284" w:firstLine="568"/>
        <w:rPr>
          <w:sz w:val="28"/>
          <w:szCs w:val="28"/>
        </w:rPr>
      </w:pPr>
      <w:r w:rsidRPr="001D2C35">
        <w:rPr>
          <w:sz w:val="28"/>
          <w:szCs w:val="28"/>
        </w:rPr>
        <w:t>муниципальной услуги</w:t>
      </w:r>
    </w:p>
    <w:p w:rsidR="00615BD3" w:rsidRPr="001D2C35" w:rsidRDefault="00615BD3" w:rsidP="00615BD3">
      <w:pPr>
        <w:pStyle w:val="2"/>
        <w:numPr>
          <w:ilvl w:val="0"/>
          <w:numId w:val="5"/>
        </w:numPr>
        <w:shd w:val="clear" w:color="auto" w:fill="auto"/>
        <w:tabs>
          <w:tab w:val="left" w:pos="709"/>
        </w:tabs>
        <w:spacing w:line="240" w:lineRule="auto"/>
        <w:ind w:left="-284" w:right="280" w:firstLine="568"/>
        <w:rPr>
          <w:sz w:val="28"/>
          <w:szCs w:val="28"/>
        </w:rPr>
      </w:pPr>
      <w:r w:rsidRPr="001D2C35">
        <w:rPr>
          <w:sz w:val="28"/>
          <w:szCs w:val="28"/>
        </w:rPr>
        <w:t>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615BD3" w:rsidRPr="001D2C35" w:rsidRDefault="00615BD3" w:rsidP="005D7D51">
      <w:pPr>
        <w:pStyle w:val="30"/>
        <w:shd w:val="clear" w:color="auto" w:fill="auto"/>
        <w:spacing w:before="0" w:after="0" w:line="240" w:lineRule="auto"/>
        <w:ind w:right="280" w:firstLine="0"/>
        <w:rPr>
          <w:sz w:val="28"/>
          <w:szCs w:val="28"/>
        </w:rPr>
      </w:pPr>
      <w:r w:rsidRPr="001D2C35">
        <w:rPr>
          <w:sz w:val="28"/>
          <w:szCs w:val="28"/>
        </w:rPr>
        <w:t>Срок и порядок регистрации запроса заявителя о предоставлении муниципальной услуги, в том числе в электронной форме</w:t>
      </w:r>
    </w:p>
    <w:p w:rsidR="00615BD3" w:rsidRPr="001D2C35" w:rsidRDefault="00615BD3" w:rsidP="00615BD3">
      <w:pPr>
        <w:pStyle w:val="2"/>
        <w:numPr>
          <w:ilvl w:val="0"/>
          <w:numId w:val="5"/>
        </w:numPr>
        <w:shd w:val="clear" w:color="auto" w:fill="auto"/>
        <w:tabs>
          <w:tab w:val="left" w:pos="709"/>
          <w:tab w:val="left" w:pos="1165"/>
        </w:tabs>
        <w:spacing w:line="240" w:lineRule="auto"/>
        <w:ind w:left="-284" w:right="280" w:firstLine="568"/>
        <w:rPr>
          <w:sz w:val="28"/>
          <w:szCs w:val="28"/>
        </w:rPr>
      </w:pPr>
      <w:r w:rsidRPr="001D2C35">
        <w:rPr>
          <w:sz w:val="28"/>
          <w:szCs w:val="28"/>
        </w:rPr>
        <w:t>Регистрация заявления, поступившего в Орган, осуществляется в течение 1 рабочего дня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615BD3" w:rsidRPr="001D2C35" w:rsidRDefault="00615BD3" w:rsidP="00615BD3">
      <w:pPr>
        <w:pStyle w:val="2"/>
        <w:numPr>
          <w:ilvl w:val="0"/>
          <w:numId w:val="5"/>
        </w:numPr>
        <w:shd w:val="clear" w:color="auto" w:fill="auto"/>
        <w:tabs>
          <w:tab w:val="left" w:pos="709"/>
          <w:tab w:val="left" w:pos="1194"/>
        </w:tabs>
        <w:spacing w:line="240" w:lineRule="auto"/>
        <w:ind w:left="-284" w:right="280" w:firstLine="568"/>
        <w:rPr>
          <w:sz w:val="28"/>
          <w:szCs w:val="28"/>
        </w:rPr>
      </w:pPr>
      <w:r w:rsidRPr="001D2C35">
        <w:rPr>
          <w:sz w:val="28"/>
          <w:szCs w:val="28"/>
        </w:rPr>
        <w:t>Заявление и документы, подаваемые через МФЦ, передаются в Орган в срок, не превышающий 2 рабочих дней, и регистрируются Органом в этот же день.</w:t>
      </w:r>
    </w:p>
    <w:p w:rsidR="00615BD3" w:rsidRPr="001D2C35" w:rsidRDefault="00615BD3" w:rsidP="00615BD3">
      <w:pPr>
        <w:pStyle w:val="2"/>
        <w:numPr>
          <w:ilvl w:val="0"/>
          <w:numId w:val="5"/>
        </w:numPr>
        <w:shd w:val="clear" w:color="auto" w:fill="auto"/>
        <w:tabs>
          <w:tab w:val="left" w:pos="709"/>
          <w:tab w:val="left" w:pos="1184"/>
        </w:tabs>
        <w:spacing w:line="240" w:lineRule="auto"/>
        <w:ind w:left="-284" w:right="280" w:firstLine="568"/>
        <w:rPr>
          <w:sz w:val="28"/>
          <w:szCs w:val="28"/>
        </w:rPr>
      </w:pPr>
      <w:r w:rsidRPr="001D2C35">
        <w:rPr>
          <w:sz w:val="28"/>
          <w:szCs w:val="28"/>
        </w:rPr>
        <w:t>При направлении заявителем заявления о предоставлении муниципальной услуги в электронной форме посредством Портала услуг РК, Орган в течение 3 рабочих дней со дня получения указанного заявления или уведомления направляет заявителю уведомление в «личный кабинет» о необходимости представления в</w:t>
      </w:r>
      <w:r w:rsidRPr="001D2C35">
        <w:rPr>
          <w:rStyle w:val="10"/>
          <w:sz w:val="28"/>
          <w:szCs w:val="28"/>
        </w:rPr>
        <w:t xml:space="preserve"> Орган документов, указанных, в пункте</w:t>
      </w:r>
      <w:r w:rsidRPr="001D2C35">
        <w:rPr>
          <w:sz w:val="28"/>
          <w:szCs w:val="28"/>
        </w:rPr>
        <w:t xml:space="preserve"> 16 настоящего Административного регламента, на бумажных носителях с указанием даты, времени их предоставления и места нахождения Органа.</w:t>
      </w:r>
    </w:p>
    <w:p w:rsidR="00615BD3" w:rsidRPr="001D2C35" w:rsidRDefault="00615BD3" w:rsidP="00615BD3">
      <w:pPr>
        <w:pStyle w:val="30"/>
        <w:shd w:val="clear" w:color="auto" w:fill="auto"/>
        <w:spacing w:before="0" w:after="0" w:line="240" w:lineRule="auto"/>
        <w:ind w:left="-284" w:right="280" w:firstLine="568"/>
        <w:jc w:val="right"/>
        <w:rPr>
          <w:sz w:val="28"/>
          <w:szCs w:val="28"/>
        </w:rPr>
      </w:pPr>
    </w:p>
    <w:p w:rsidR="00615BD3" w:rsidRPr="001D2C35" w:rsidRDefault="00615BD3" w:rsidP="00615BD3">
      <w:pPr>
        <w:pStyle w:val="30"/>
        <w:shd w:val="clear" w:color="auto" w:fill="auto"/>
        <w:spacing w:before="0" w:after="0" w:line="240" w:lineRule="auto"/>
        <w:ind w:left="-284" w:right="280" w:firstLine="568"/>
        <w:jc w:val="right"/>
        <w:rPr>
          <w:sz w:val="28"/>
          <w:szCs w:val="28"/>
        </w:rPr>
      </w:pPr>
      <w:r w:rsidRPr="001D2C35">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w:t>
      </w:r>
    </w:p>
    <w:p w:rsidR="00615BD3" w:rsidRPr="001D2C35" w:rsidRDefault="00615BD3" w:rsidP="00615BD3">
      <w:pPr>
        <w:pStyle w:val="30"/>
        <w:shd w:val="clear" w:color="auto" w:fill="auto"/>
        <w:spacing w:before="0" w:after="0" w:line="240" w:lineRule="auto"/>
        <w:ind w:left="-284" w:firstLine="568"/>
        <w:jc w:val="center"/>
        <w:rPr>
          <w:sz w:val="28"/>
          <w:szCs w:val="28"/>
        </w:rPr>
      </w:pPr>
      <w:r w:rsidRPr="001D2C35">
        <w:rPr>
          <w:sz w:val="28"/>
          <w:szCs w:val="28"/>
        </w:rPr>
        <w:t>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29.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rsidR="00615BD3" w:rsidRPr="001D2C35" w:rsidRDefault="00615BD3" w:rsidP="00615BD3">
      <w:pPr>
        <w:pStyle w:val="2"/>
        <w:shd w:val="clear" w:color="auto" w:fill="auto"/>
        <w:spacing w:line="240" w:lineRule="auto"/>
        <w:ind w:left="-284" w:firstLine="568"/>
        <w:rPr>
          <w:sz w:val="28"/>
          <w:szCs w:val="28"/>
        </w:rPr>
      </w:pPr>
      <w:r w:rsidRPr="001D2C35">
        <w:rPr>
          <w:sz w:val="28"/>
          <w:szCs w:val="28"/>
        </w:rPr>
        <w:t>Заявители, обратившиеся в Орган, непосредственно информируются:</w:t>
      </w:r>
    </w:p>
    <w:p w:rsidR="00615BD3" w:rsidRPr="001D2C35" w:rsidRDefault="00615BD3" w:rsidP="00615BD3">
      <w:pPr>
        <w:pStyle w:val="2"/>
        <w:numPr>
          <w:ilvl w:val="0"/>
          <w:numId w:val="6"/>
        </w:numPr>
        <w:shd w:val="clear" w:color="auto" w:fill="auto"/>
        <w:tabs>
          <w:tab w:val="left" w:pos="567"/>
        </w:tabs>
        <w:spacing w:line="240" w:lineRule="auto"/>
        <w:ind w:left="-284" w:right="20" w:firstLine="568"/>
        <w:rPr>
          <w:sz w:val="28"/>
          <w:szCs w:val="28"/>
        </w:rPr>
      </w:pPr>
      <w:r w:rsidRPr="001D2C35">
        <w:rPr>
          <w:sz w:val="28"/>
          <w:szCs w:val="28"/>
        </w:rPr>
        <w:t>об исчерпывающем перечне документов, необходимых для предоставления муниципальной услуги, их комплектности;</w:t>
      </w:r>
    </w:p>
    <w:p w:rsidR="00615BD3" w:rsidRPr="001D2C35" w:rsidRDefault="00615BD3" w:rsidP="00615BD3">
      <w:pPr>
        <w:pStyle w:val="2"/>
        <w:numPr>
          <w:ilvl w:val="0"/>
          <w:numId w:val="6"/>
        </w:numPr>
        <w:shd w:val="clear" w:color="auto" w:fill="auto"/>
        <w:tabs>
          <w:tab w:val="left" w:pos="567"/>
        </w:tabs>
        <w:spacing w:line="240" w:lineRule="auto"/>
        <w:ind w:left="-284" w:right="20" w:firstLine="568"/>
        <w:rPr>
          <w:sz w:val="28"/>
          <w:szCs w:val="28"/>
        </w:rPr>
      </w:pPr>
      <w:r w:rsidRPr="001D2C35">
        <w:rPr>
          <w:sz w:val="28"/>
          <w:szCs w:val="28"/>
        </w:rPr>
        <w:lastRenderedPageBreak/>
        <w:t>о порядке оказания муниципальной услуги, в том числе о документах, не требуемых от заявителя при предоставлении муниципальной услуги;</w:t>
      </w:r>
    </w:p>
    <w:p w:rsidR="00615BD3" w:rsidRPr="001D2C35" w:rsidRDefault="00615BD3" w:rsidP="00615BD3">
      <w:pPr>
        <w:pStyle w:val="2"/>
        <w:numPr>
          <w:ilvl w:val="0"/>
          <w:numId w:val="6"/>
        </w:numPr>
        <w:shd w:val="clear" w:color="auto" w:fill="auto"/>
        <w:tabs>
          <w:tab w:val="left" w:pos="567"/>
        </w:tabs>
        <w:spacing w:line="240" w:lineRule="auto"/>
        <w:ind w:left="-284" w:right="20" w:firstLine="568"/>
        <w:rPr>
          <w:sz w:val="28"/>
          <w:szCs w:val="28"/>
        </w:rPr>
      </w:pPr>
      <w:r w:rsidRPr="001D2C35">
        <w:rPr>
          <w:sz w:val="28"/>
          <w:szCs w:val="28"/>
        </w:rPr>
        <w:t>о правильности оформления документов, необходимых для предоставления муниципальной услуги;</w:t>
      </w:r>
    </w:p>
    <w:p w:rsidR="00615BD3" w:rsidRPr="001D2C35" w:rsidRDefault="00615BD3" w:rsidP="00615BD3">
      <w:pPr>
        <w:pStyle w:val="2"/>
        <w:numPr>
          <w:ilvl w:val="0"/>
          <w:numId w:val="6"/>
        </w:numPr>
        <w:shd w:val="clear" w:color="auto" w:fill="auto"/>
        <w:tabs>
          <w:tab w:val="left" w:pos="567"/>
        </w:tabs>
        <w:spacing w:line="240" w:lineRule="auto"/>
        <w:ind w:left="-284" w:right="20" w:firstLine="568"/>
        <w:rPr>
          <w:sz w:val="28"/>
          <w:szCs w:val="28"/>
        </w:rPr>
      </w:pPr>
      <w:r w:rsidRPr="001D2C35">
        <w:rPr>
          <w:sz w:val="28"/>
          <w:szCs w:val="28"/>
        </w:rPr>
        <w:t>об источниках получения документов, необходимых для предоставления муниципальной услуги;</w:t>
      </w:r>
    </w:p>
    <w:p w:rsidR="00615BD3" w:rsidRPr="001D2C35" w:rsidRDefault="00615BD3" w:rsidP="00615BD3">
      <w:pPr>
        <w:pStyle w:val="2"/>
        <w:numPr>
          <w:ilvl w:val="0"/>
          <w:numId w:val="6"/>
        </w:numPr>
        <w:shd w:val="clear" w:color="auto" w:fill="auto"/>
        <w:tabs>
          <w:tab w:val="left" w:pos="567"/>
        </w:tabs>
        <w:spacing w:line="240" w:lineRule="auto"/>
        <w:ind w:left="-284" w:right="20" w:firstLine="568"/>
        <w:rPr>
          <w:sz w:val="28"/>
          <w:szCs w:val="28"/>
        </w:rPr>
      </w:pPr>
      <w:r w:rsidRPr="001D2C35">
        <w:rPr>
          <w:sz w:val="28"/>
          <w:szCs w:val="28"/>
        </w:rPr>
        <w:t>о порядке, сроках оформления документов, необходимых для предоставления муниципальной услуги, возможности их получения;</w:t>
      </w:r>
    </w:p>
    <w:p w:rsidR="00615BD3" w:rsidRPr="001D2C35" w:rsidRDefault="00615BD3" w:rsidP="00615BD3">
      <w:pPr>
        <w:pStyle w:val="2"/>
        <w:numPr>
          <w:ilvl w:val="0"/>
          <w:numId w:val="6"/>
        </w:numPr>
        <w:shd w:val="clear" w:color="auto" w:fill="auto"/>
        <w:tabs>
          <w:tab w:val="left" w:pos="567"/>
        </w:tabs>
        <w:spacing w:line="240" w:lineRule="auto"/>
        <w:ind w:left="-284" w:right="20" w:firstLine="568"/>
        <w:rPr>
          <w:sz w:val="28"/>
          <w:szCs w:val="28"/>
        </w:rPr>
      </w:pPr>
      <w:r w:rsidRPr="001D2C35">
        <w:rPr>
          <w:sz w:val="28"/>
          <w:szCs w:val="28"/>
        </w:rPr>
        <w:t>об исчерпывающем перечне оснований для отказа в предоставлении муниципальной услуги.</w:t>
      </w:r>
    </w:p>
    <w:p w:rsidR="00615BD3" w:rsidRPr="001D2C35" w:rsidRDefault="00615BD3" w:rsidP="00615BD3">
      <w:pPr>
        <w:pStyle w:val="2"/>
        <w:numPr>
          <w:ilvl w:val="1"/>
          <w:numId w:val="6"/>
        </w:numPr>
        <w:shd w:val="clear" w:color="auto" w:fill="auto"/>
        <w:tabs>
          <w:tab w:val="left" w:pos="567"/>
          <w:tab w:val="left" w:pos="1025"/>
        </w:tabs>
        <w:spacing w:line="240" w:lineRule="auto"/>
        <w:ind w:left="-284" w:firstLine="568"/>
        <w:rPr>
          <w:sz w:val="28"/>
          <w:szCs w:val="28"/>
        </w:rPr>
      </w:pPr>
      <w:r w:rsidRPr="001D2C35">
        <w:rPr>
          <w:sz w:val="28"/>
          <w:szCs w:val="28"/>
        </w:rPr>
        <w:t xml:space="preserve"> Помещения, в которых предоставляется муниципальная услуга:</w:t>
      </w:r>
    </w:p>
    <w:p w:rsidR="00615BD3" w:rsidRPr="001D2C35" w:rsidRDefault="00615BD3" w:rsidP="00615BD3">
      <w:pPr>
        <w:pStyle w:val="2"/>
        <w:numPr>
          <w:ilvl w:val="0"/>
          <w:numId w:val="6"/>
        </w:numPr>
        <w:shd w:val="clear" w:color="auto" w:fill="auto"/>
        <w:tabs>
          <w:tab w:val="left" w:pos="426"/>
        </w:tabs>
        <w:spacing w:line="240" w:lineRule="auto"/>
        <w:ind w:left="-284" w:right="20" w:firstLine="568"/>
        <w:rPr>
          <w:sz w:val="28"/>
          <w:szCs w:val="28"/>
        </w:rPr>
      </w:pPr>
      <w:r w:rsidRPr="001D2C35">
        <w:rPr>
          <w:sz w:val="28"/>
          <w:szCs w:val="28"/>
        </w:rPr>
        <w:t>предпочтительно размещаются на нижних этажах зданий, или в отдельно стоящих зданиях, и должны быть оборудованы отдельным входом.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15BD3" w:rsidRPr="001D2C35" w:rsidRDefault="00615BD3" w:rsidP="00615BD3">
      <w:pPr>
        <w:pStyle w:val="2"/>
        <w:numPr>
          <w:ilvl w:val="0"/>
          <w:numId w:val="6"/>
        </w:numPr>
        <w:shd w:val="clear" w:color="auto" w:fill="auto"/>
        <w:tabs>
          <w:tab w:val="left" w:pos="426"/>
        </w:tabs>
        <w:spacing w:line="240" w:lineRule="auto"/>
        <w:ind w:left="-284" w:right="20" w:firstLine="568"/>
        <w:rPr>
          <w:sz w:val="28"/>
          <w:szCs w:val="28"/>
        </w:rPr>
      </w:pPr>
      <w:r w:rsidRPr="001D2C35">
        <w:rPr>
          <w:sz w:val="28"/>
          <w:szCs w:val="28"/>
        </w:rPr>
        <w:t>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615BD3" w:rsidRPr="001D2C35" w:rsidRDefault="00615BD3" w:rsidP="00615BD3">
      <w:pPr>
        <w:pStyle w:val="2"/>
        <w:numPr>
          <w:ilvl w:val="0"/>
          <w:numId w:val="6"/>
        </w:numPr>
        <w:shd w:val="clear" w:color="auto" w:fill="auto"/>
        <w:tabs>
          <w:tab w:val="left" w:pos="426"/>
          <w:tab w:val="left" w:pos="857"/>
        </w:tabs>
        <w:spacing w:line="240" w:lineRule="auto"/>
        <w:ind w:left="-284" w:firstLine="568"/>
        <w:rPr>
          <w:sz w:val="28"/>
          <w:szCs w:val="28"/>
        </w:rPr>
      </w:pPr>
      <w:r w:rsidRPr="001D2C35">
        <w:rPr>
          <w:sz w:val="28"/>
          <w:szCs w:val="28"/>
        </w:rPr>
        <w:t>оборудуются световым информационным табло;</w:t>
      </w:r>
    </w:p>
    <w:p w:rsidR="00615BD3" w:rsidRPr="001D2C35" w:rsidRDefault="00615BD3" w:rsidP="00615BD3">
      <w:pPr>
        <w:pStyle w:val="2"/>
        <w:numPr>
          <w:ilvl w:val="0"/>
          <w:numId w:val="6"/>
        </w:numPr>
        <w:shd w:val="clear" w:color="auto" w:fill="auto"/>
        <w:tabs>
          <w:tab w:val="left" w:pos="426"/>
          <w:tab w:val="left" w:pos="730"/>
        </w:tabs>
        <w:spacing w:line="240" w:lineRule="auto"/>
        <w:ind w:left="-284" w:right="20" w:firstLine="568"/>
        <w:rPr>
          <w:sz w:val="28"/>
          <w:szCs w:val="28"/>
        </w:rPr>
      </w:pPr>
      <w:r w:rsidRPr="001D2C35">
        <w:rPr>
          <w:sz w:val="28"/>
          <w:szCs w:val="28"/>
        </w:rPr>
        <w:t>комплектуется необходимым оборудованием в целях создания комфортных условий для получателей муниципальной услуги;</w:t>
      </w:r>
    </w:p>
    <w:p w:rsidR="00615BD3" w:rsidRPr="001D2C35" w:rsidRDefault="00615BD3" w:rsidP="00615BD3">
      <w:pPr>
        <w:pStyle w:val="2"/>
        <w:numPr>
          <w:ilvl w:val="0"/>
          <w:numId w:val="6"/>
        </w:numPr>
        <w:shd w:val="clear" w:color="auto" w:fill="auto"/>
        <w:tabs>
          <w:tab w:val="left" w:pos="426"/>
          <w:tab w:val="left" w:pos="961"/>
        </w:tabs>
        <w:spacing w:line="240" w:lineRule="auto"/>
        <w:ind w:left="-284" w:right="20" w:firstLine="568"/>
        <w:rPr>
          <w:sz w:val="28"/>
          <w:szCs w:val="28"/>
        </w:rPr>
      </w:pPr>
      <w:r w:rsidRPr="001D2C35">
        <w:rPr>
          <w:sz w:val="28"/>
          <w:szCs w:val="28"/>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Обеспечивается допуск </w:t>
      </w:r>
      <w:proofErr w:type="spellStart"/>
      <w:r w:rsidRPr="001D2C35">
        <w:rPr>
          <w:sz w:val="28"/>
          <w:szCs w:val="28"/>
        </w:rPr>
        <w:t>сурдопереводчика</w:t>
      </w:r>
      <w:proofErr w:type="spellEnd"/>
      <w:r w:rsidRPr="001D2C35">
        <w:rPr>
          <w:sz w:val="28"/>
          <w:szCs w:val="28"/>
        </w:rPr>
        <w:t xml:space="preserve"> и </w:t>
      </w:r>
      <w:proofErr w:type="spellStart"/>
      <w:r w:rsidRPr="001D2C35">
        <w:rPr>
          <w:sz w:val="28"/>
          <w:szCs w:val="28"/>
        </w:rPr>
        <w:t>тифлосурдопереводчика</w:t>
      </w:r>
      <w:proofErr w:type="spellEnd"/>
      <w:r w:rsidRPr="001D2C35">
        <w:rPr>
          <w:sz w:val="28"/>
          <w:szCs w:val="28"/>
        </w:rPr>
        <w:t>.</w:t>
      </w:r>
    </w:p>
    <w:p w:rsidR="00615BD3" w:rsidRPr="001D2C35" w:rsidRDefault="00615BD3" w:rsidP="00615BD3">
      <w:pPr>
        <w:pStyle w:val="2"/>
        <w:numPr>
          <w:ilvl w:val="0"/>
          <w:numId w:val="7"/>
        </w:numPr>
        <w:shd w:val="clear" w:color="auto" w:fill="auto"/>
        <w:tabs>
          <w:tab w:val="left" w:pos="709"/>
        </w:tabs>
        <w:spacing w:line="240" w:lineRule="auto"/>
        <w:ind w:left="-284" w:firstLine="568"/>
        <w:rPr>
          <w:sz w:val="28"/>
          <w:szCs w:val="28"/>
        </w:rPr>
      </w:pPr>
      <w:r w:rsidRPr="001D2C35">
        <w:rPr>
          <w:sz w:val="28"/>
          <w:szCs w:val="28"/>
        </w:rPr>
        <w:t>Требования к залу ожидания.</w:t>
      </w:r>
    </w:p>
    <w:p w:rsidR="00615BD3" w:rsidRPr="001D2C35" w:rsidRDefault="00615BD3" w:rsidP="00615BD3">
      <w:pPr>
        <w:pStyle w:val="2"/>
        <w:shd w:val="clear" w:color="auto" w:fill="auto"/>
        <w:tabs>
          <w:tab w:val="left" w:pos="709"/>
        </w:tabs>
        <w:spacing w:line="240" w:lineRule="auto"/>
        <w:ind w:left="-284" w:firstLine="568"/>
        <w:rPr>
          <w:sz w:val="28"/>
          <w:szCs w:val="28"/>
        </w:rPr>
      </w:pPr>
      <w:r w:rsidRPr="001D2C35">
        <w:rPr>
          <w:sz w:val="28"/>
          <w:szCs w:val="28"/>
        </w:rPr>
        <w:t>Места ожидания должны быть оборудованы стульями, кресельными секциями, скамьями.</w:t>
      </w:r>
    </w:p>
    <w:p w:rsidR="00615BD3" w:rsidRPr="001D2C35" w:rsidRDefault="00615BD3" w:rsidP="00615BD3">
      <w:pPr>
        <w:pStyle w:val="2"/>
        <w:shd w:val="clear" w:color="auto" w:fill="auto"/>
        <w:tabs>
          <w:tab w:val="left" w:pos="709"/>
        </w:tabs>
        <w:spacing w:line="240" w:lineRule="auto"/>
        <w:ind w:left="-284" w:right="20" w:firstLine="568"/>
        <w:rPr>
          <w:sz w:val="28"/>
          <w:szCs w:val="28"/>
        </w:rPr>
      </w:pPr>
      <w:r w:rsidRPr="001D2C35">
        <w:rPr>
          <w:sz w:val="28"/>
          <w:szCs w:val="28"/>
        </w:rPr>
        <w:t>Количество мест ожидания определяется исходя из фактической нагрузки и возможностей для их размещения.</w:t>
      </w:r>
    </w:p>
    <w:p w:rsidR="00615BD3" w:rsidRPr="001D2C35" w:rsidRDefault="00615BD3" w:rsidP="00615BD3">
      <w:pPr>
        <w:pStyle w:val="2"/>
        <w:numPr>
          <w:ilvl w:val="0"/>
          <w:numId w:val="7"/>
        </w:numPr>
        <w:shd w:val="clear" w:color="auto" w:fill="auto"/>
        <w:tabs>
          <w:tab w:val="left" w:pos="709"/>
        </w:tabs>
        <w:spacing w:line="240" w:lineRule="auto"/>
        <w:ind w:left="-284" w:right="20" w:firstLine="568"/>
        <w:rPr>
          <w:sz w:val="28"/>
          <w:szCs w:val="28"/>
        </w:rPr>
      </w:pPr>
      <w:r w:rsidRPr="001D2C35">
        <w:rPr>
          <w:sz w:val="28"/>
          <w:szCs w:val="28"/>
        </w:rPr>
        <w:t>Требования к местам для заполнения запросов о предоставлении муниципальной услуги.</w:t>
      </w:r>
    </w:p>
    <w:p w:rsidR="00615BD3" w:rsidRPr="001D2C35" w:rsidRDefault="00615BD3" w:rsidP="00615BD3">
      <w:pPr>
        <w:pStyle w:val="2"/>
        <w:shd w:val="clear" w:color="auto" w:fill="auto"/>
        <w:tabs>
          <w:tab w:val="left" w:pos="709"/>
        </w:tabs>
        <w:spacing w:line="240" w:lineRule="auto"/>
        <w:ind w:left="-284" w:right="20" w:firstLine="568"/>
        <w:rPr>
          <w:sz w:val="28"/>
          <w:szCs w:val="28"/>
        </w:rPr>
      </w:pPr>
      <w:r w:rsidRPr="001D2C35">
        <w:rPr>
          <w:sz w:val="28"/>
          <w:szCs w:val="28"/>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15BD3" w:rsidRPr="001D2C35" w:rsidRDefault="00615BD3" w:rsidP="00615BD3">
      <w:pPr>
        <w:pStyle w:val="2"/>
        <w:numPr>
          <w:ilvl w:val="0"/>
          <w:numId w:val="7"/>
        </w:numPr>
        <w:shd w:val="clear" w:color="auto" w:fill="auto"/>
        <w:tabs>
          <w:tab w:val="left" w:pos="709"/>
        </w:tabs>
        <w:spacing w:line="240" w:lineRule="auto"/>
        <w:ind w:left="-284" w:right="20" w:firstLine="568"/>
        <w:rPr>
          <w:sz w:val="28"/>
          <w:szCs w:val="28"/>
        </w:rPr>
      </w:pPr>
      <w:r w:rsidRPr="001D2C35">
        <w:rPr>
          <w:sz w:val="28"/>
          <w:szCs w:val="28"/>
        </w:rPr>
        <w:t>Требования к информационным стендам с образцами их заполнения и перечнем документов, необходимых для предоставления муниципальной услуги.</w:t>
      </w:r>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Pr="001D2C35">
        <w:rPr>
          <w:sz w:val="28"/>
          <w:szCs w:val="28"/>
        </w:rPr>
        <w:lastRenderedPageBreak/>
        <w:t>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615BD3" w:rsidRPr="001D2C35" w:rsidRDefault="00615BD3" w:rsidP="00615BD3">
      <w:pPr>
        <w:pStyle w:val="2"/>
        <w:numPr>
          <w:ilvl w:val="0"/>
          <w:numId w:val="7"/>
        </w:numPr>
        <w:shd w:val="clear" w:color="auto" w:fill="auto"/>
        <w:tabs>
          <w:tab w:val="left" w:pos="567"/>
        </w:tabs>
        <w:spacing w:line="240" w:lineRule="auto"/>
        <w:ind w:left="-284" w:right="20" w:firstLine="568"/>
        <w:rPr>
          <w:sz w:val="28"/>
          <w:szCs w:val="28"/>
        </w:rPr>
      </w:pPr>
      <w:r w:rsidRPr="001D2C35">
        <w:rPr>
          <w:sz w:val="28"/>
          <w:szCs w:val="28"/>
        </w:rPr>
        <w:t>Требования</w:t>
      </w:r>
      <w:r w:rsidRPr="001D2C35">
        <w:rPr>
          <w:sz w:val="28"/>
          <w:szCs w:val="28"/>
        </w:rPr>
        <w:tab/>
        <w:t>к обеспечению доступности для инвалидов в соответствии с законодательством Российской Федерации о социальной защите инвалидов:</w:t>
      </w:r>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 условия для беспрепятственного доступа к объектам, местам отдыха и к предоставляемым в них услугам;</w:t>
      </w:r>
    </w:p>
    <w:p w:rsidR="00615BD3" w:rsidRPr="001D2C35" w:rsidRDefault="00615BD3" w:rsidP="00615BD3">
      <w:pPr>
        <w:pStyle w:val="2"/>
        <w:numPr>
          <w:ilvl w:val="0"/>
          <w:numId w:val="6"/>
        </w:numPr>
        <w:shd w:val="clear" w:color="auto" w:fill="auto"/>
        <w:tabs>
          <w:tab w:val="left" w:pos="426"/>
        </w:tabs>
        <w:spacing w:line="240" w:lineRule="auto"/>
        <w:ind w:left="-284" w:right="20" w:firstLine="568"/>
        <w:rPr>
          <w:sz w:val="28"/>
          <w:szCs w:val="28"/>
        </w:rPr>
      </w:pPr>
      <w:r w:rsidRPr="001D2C35">
        <w:rPr>
          <w:sz w:val="28"/>
          <w:szCs w:val="28"/>
        </w:rPr>
        <w:t xml:space="preserve">возможность самостоятельного передвижения по территории, на которой расположен объект в целях доступа к месту предоставления </w:t>
      </w:r>
      <w:proofErr w:type="spellStart"/>
      <w:r w:rsidRPr="001D2C35">
        <w:rPr>
          <w:sz w:val="28"/>
          <w:szCs w:val="28"/>
        </w:rPr>
        <w:t>муниципальнойуслуги</w:t>
      </w:r>
      <w:proofErr w:type="spellEnd"/>
      <w:r w:rsidRPr="001D2C35">
        <w:rPr>
          <w:sz w:val="28"/>
          <w:szCs w:val="28"/>
        </w:rPr>
        <w:t xml:space="preserve">,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1D2C35">
        <w:rPr>
          <w:sz w:val="28"/>
          <w:szCs w:val="28"/>
        </w:rPr>
        <w:t>ассистивных</w:t>
      </w:r>
      <w:proofErr w:type="spellEnd"/>
      <w:r w:rsidRPr="001D2C35">
        <w:rPr>
          <w:sz w:val="28"/>
          <w:szCs w:val="28"/>
        </w:rPr>
        <w:t xml:space="preserve"> и вспомогательных технологий, а также сменного кресла-коляски;</w:t>
      </w:r>
    </w:p>
    <w:p w:rsidR="00615BD3" w:rsidRPr="001D2C35" w:rsidRDefault="00615BD3" w:rsidP="00615BD3">
      <w:pPr>
        <w:pStyle w:val="2"/>
        <w:numPr>
          <w:ilvl w:val="0"/>
          <w:numId w:val="6"/>
        </w:numPr>
        <w:shd w:val="clear" w:color="auto" w:fill="auto"/>
        <w:tabs>
          <w:tab w:val="left" w:pos="426"/>
          <w:tab w:val="left" w:pos="975"/>
        </w:tabs>
        <w:spacing w:line="240" w:lineRule="auto"/>
        <w:ind w:left="-284" w:right="20" w:firstLine="568"/>
        <w:rPr>
          <w:sz w:val="28"/>
          <w:szCs w:val="28"/>
        </w:rPr>
      </w:pPr>
      <w:r w:rsidRPr="001D2C35">
        <w:rPr>
          <w:sz w:val="28"/>
          <w:szCs w:val="28"/>
        </w:rPr>
        <w:t>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w:t>
      </w:r>
    </w:p>
    <w:p w:rsidR="00615BD3" w:rsidRPr="001D2C35" w:rsidRDefault="00615BD3" w:rsidP="00615BD3">
      <w:pPr>
        <w:pStyle w:val="2"/>
        <w:numPr>
          <w:ilvl w:val="0"/>
          <w:numId w:val="6"/>
        </w:numPr>
        <w:shd w:val="clear" w:color="auto" w:fill="auto"/>
        <w:tabs>
          <w:tab w:val="left" w:pos="426"/>
        </w:tabs>
        <w:spacing w:line="240" w:lineRule="auto"/>
        <w:ind w:left="-284" w:right="20" w:firstLine="568"/>
        <w:rPr>
          <w:sz w:val="28"/>
          <w:szCs w:val="28"/>
        </w:rPr>
      </w:pPr>
      <w:r w:rsidRPr="001D2C35">
        <w:rPr>
          <w:sz w:val="28"/>
          <w:szCs w:val="28"/>
        </w:rPr>
        <w:t>содействие инвалиду при входе в здание и выходе из него, информирование инвалида о доступных маршрутах общественного транспорта;</w:t>
      </w:r>
    </w:p>
    <w:p w:rsidR="00615BD3" w:rsidRPr="001D2C35" w:rsidRDefault="00615BD3" w:rsidP="00615BD3">
      <w:pPr>
        <w:pStyle w:val="2"/>
        <w:numPr>
          <w:ilvl w:val="0"/>
          <w:numId w:val="6"/>
        </w:numPr>
        <w:shd w:val="clear" w:color="auto" w:fill="auto"/>
        <w:tabs>
          <w:tab w:val="left" w:pos="426"/>
          <w:tab w:val="left" w:pos="865"/>
        </w:tabs>
        <w:spacing w:line="240" w:lineRule="auto"/>
        <w:ind w:left="-284" w:right="20" w:firstLine="568"/>
        <w:rPr>
          <w:sz w:val="28"/>
          <w:szCs w:val="28"/>
        </w:rPr>
      </w:pPr>
      <w:r w:rsidRPr="001D2C35">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D2C35">
        <w:rPr>
          <w:sz w:val="28"/>
          <w:szCs w:val="28"/>
        </w:rPr>
        <w:t>сурдопереводчика</w:t>
      </w:r>
      <w:proofErr w:type="spellEnd"/>
      <w:r w:rsidRPr="001D2C35">
        <w:rPr>
          <w:sz w:val="28"/>
          <w:szCs w:val="28"/>
        </w:rPr>
        <w:t xml:space="preserve"> и </w:t>
      </w:r>
      <w:proofErr w:type="spellStart"/>
      <w:r w:rsidRPr="001D2C35">
        <w:rPr>
          <w:sz w:val="28"/>
          <w:szCs w:val="28"/>
        </w:rPr>
        <w:t>тифлосурдопереводчика</w:t>
      </w:r>
      <w:proofErr w:type="spellEnd"/>
      <w:r w:rsidRPr="001D2C35">
        <w:rPr>
          <w:sz w:val="28"/>
          <w:szCs w:val="28"/>
        </w:rPr>
        <w:t>;</w:t>
      </w:r>
    </w:p>
    <w:p w:rsidR="00615BD3" w:rsidRPr="001D2C35" w:rsidRDefault="00615BD3" w:rsidP="00615BD3">
      <w:pPr>
        <w:pStyle w:val="2"/>
        <w:numPr>
          <w:ilvl w:val="0"/>
          <w:numId w:val="6"/>
        </w:numPr>
        <w:shd w:val="clear" w:color="auto" w:fill="auto"/>
        <w:tabs>
          <w:tab w:val="left" w:pos="426"/>
        </w:tabs>
        <w:spacing w:line="240" w:lineRule="auto"/>
        <w:ind w:left="-284" w:right="20" w:firstLine="568"/>
        <w:rPr>
          <w:sz w:val="28"/>
          <w:szCs w:val="28"/>
        </w:rPr>
      </w:pPr>
      <w:r w:rsidRPr="001D2C35">
        <w:rPr>
          <w:sz w:val="28"/>
          <w:szCs w:val="28"/>
        </w:rPr>
        <w:t>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615BD3" w:rsidRPr="001D2C35" w:rsidRDefault="00615BD3" w:rsidP="00615BD3">
      <w:pPr>
        <w:pStyle w:val="2"/>
        <w:numPr>
          <w:ilvl w:val="0"/>
          <w:numId w:val="6"/>
        </w:numPr>
        <w:shd w:val="clear" w:color="auto" w:fill="auto"/>
        <w:tabs>
          <w:tab w:val="left" w:pos="426"/>
          <w:tab w:val="left" w:pos="932"/>
        </w:tabs>
        <w:spacing w:line="240" w:lineRule="auto"/>
        <w:ind w:left="-284" w:right="20" w:firstLine="568"/>
        <w:rPr>
          <w:sz w:val="28"/>
          <w:szCs w:val="28"/>
        </w:rPr>
      </w:pPr>
      <w:r w:rsidRPr="001D2C35">
        <w:rPr>
          <w:sz w:val="28"/>
          <w:szCs w:val="28"/>
        </w:rPr>
        <w:t>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615BD3" w:rsidRPr="001D2C35" w:rsidRDefault="00615BD3" w:rsidP="00615BD3">
      <w:pPr>
        <w:pStyle w:val="2"/>
        <w:numPr>
          <w:ilvl w:val="0"/>
          <w:numId w:val="6"/>
        </w:numPr>
        <w:shd w:val="clear" w:color="auto" w:fill="auto"/>
        <w:tabs>
          <w:tab w:val="left" w:pos="426"/>
          <w:tab w:val="left" w:pos="937"/>
        </w:tabs>
        <w:spacing w:line="240" w:lineRule="auto"/>
        <w:ind w:left="-284" w:right="20" w:firstLine="568"/>
        <w:rPr>
          <w:sz w:val="28"/>
          <w:szCs w:val="28"/>
        </w:rPr>
      </w:pPr>
      <w:r w:rsidRPr="001D2C35">
        <w:rPr>
          <w:sz w:val="28"/>
          <w:szCs w:val="28"/>
        </w:rPr>
        <w:t>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 в том числе около объектов социальной, инженерной и транспортной инфраструктур.</w:t>
      </w:r>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35.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615BD3" w:rsidRPr="001D2C35" w:rsidRDefault="001D2C35" w:rsidP="005D7D51">
      <w:pPr>
        <w:pStyle w:val="30"/>
        <w:shd w:val="clear" w:color="auto" w:fill="auto"/>
        <w:spacing w:before="0" w:after="0" w:line="240" w:lineRule="auto"/>
        <w:ind w:firstLine="0"/>
        <w:rPr>
          <w:sz w:val="28"/>
          <w:szCs w:val="28"/>
        </w:rPr>
      </w:pPr>
      <w:r>
        <w:rPr>
          <w:sz w:val="28"/>
          <w:szCs w:val="28"/>
        </w:rPr>
        <w:t xml:space="preserve"> </w:t>
      </w:r>
      <w:r w:rsidR="00615BD3" w:rsidRPr="001D2C35">
        <w:rPr>
          <w:sz w:val="28"/>
          <w:szCs w:val="28"/>
        </w:rPr>
        <w:t>Показатели доступности и качества муниципальной услуги</w:t>
      </w:r>
    </w:p>
    <w:p w:rsidR="00615BD3" w:rsidRPr="001D2C35" w:rsidRDefault="00615BD3" w:rsidP="00615BD3">
      <w:pPr>
        <w:pStyle w:val="2"/>
        <w:numPr>
          <w:ilvl w:val="0"/>
          <w:numId w:val="8"/>
        </w:numPr>
        <w:shd w:val="clear" w:color="auto" w:fill="auto"/>
        <w:tabs>
          <w:tab w:val="left" w:pos="426"/>
        </w:tabs>
        <w:spacing w:line="240" w:lineRule="auto"/>
        <w:ind w:left="-284" w:firstLine="568"/>
        <w:rPr>
          <w:sz w:val="28"/>
          <w:szCs w:val="28"/>
        </w:rPr>
      </w:pPr>
      <w:r w:rsidRPr="001D2C35">
        <w:rPr>
          <w:sz w:val="28"/>
          <w:szCs w:val="28"/>
        </w:rPr>
        <w:lastRenderedPageBreak/>
        <w:t>Показателями доступности предоставления муниципальной услуги являются:</w:t>
      </w:r>
    </w:p>
    <w:p w:rsidR="00615BD3" w:rsidRPr="001D2C35" w:rsidRDefault="00615BD3" w:rsidP="00615BD3">
      <w:pPr>
        <w:pStyle w:val="2"/>
        <w:numPr>
          <w:ilvl w:val="0"/>
          <w:numId w:val="6"/>
        </w:numPr>
        <w:shd w:val="clear" w:color="auto" w:fill="auto"/>
        <w:tabs>
          <w:tab w:val="left" w:pos="426"/>
          <w:tab w:val="left" w:pos="946"/>
        </w:tabs>
        <w:spacing w:line="240" w:lineRule="auto"/>
        <w:ind w:left="-284" w:right="20" w:firstLine="568"/>
        <w:rPr>
          <w:sz w:val="28"/>
          <w:szCs w:val="28"/>
        </w:rPr>
      </w:pPr>
      <w:r w:rsidRPr="001D2C35">
        <w:rPr>
          <w:sz w:val="28"/>
          <w:szCs w:val="28"/>
        </w:rPr>
        <w:t>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615BD3" w:rsidRPr="001D2C35" w:rsidRDefault="00615BD3" w:rsidP="00615BD3">
      <w:pPr>
        <w:pStyle w:val="2"/>
        <w:numPr>
          <w:ilvl w:val="0"/>
          <w:numId w:val="6"/>
        </w:numPr>
        <w:shd w:val="clear" w:color="auto" w:fill="auto"/>
        <w:tabs>
          <w:tab w:val="left" w:pos="426"/>
          <w:tab w:val="left" w:pos="865"/>
        </w:tabs>
        <w:spacing w:line="240" w:lineRule="auto"/>
        <w:ind w:left="-284" w:right="20" w:firstLine="568"/>
        <w:rPr>
          <w:sz w:val="28"/>
          <w:szCs w:val="28"/>
        </w:rPr>
      </w:pPr>
      <w:r w:rsidRPr="001D2C35">
        <w:rPr>
          <w:sz w:val="28"/>
          <w:szCs w:val="28"/>
        </w:rPr>
        <w:t>наличие открытой, полной и понятной информации о местах, порядке и сроках предоставления муниципальной услуги в общедоступных местах - на информационных стендах Органа и МФЦ, на Едином портале и Портале услуг РК, на официальном веб-сайте Органа;</w:t>
      </w:r>
    </w:p>
    <w:p w:rsidR="00615BD3" w:rsidRPr="001D2C35" w:rsidRDefault="00615BD3" w:rsidP="00615BD3">
      <w:pPr>
        <w:pStyle w:val="2"/>
        <w:numPr>
          <w:ilvl w:val="0"/>
          <w:numId w:val="6"/>
        </w:numPr>
        <w:shd w:val="clear" w:color="auto" w:fill="auto"/>
        <w:tabs>
          <w:tab w:val="left" w:pos="426"/>
          <w:tab w:val="left" w:pos="865"/>
        </w:tabs>
        <w:spacing w:line="240" w:lineRule="auto"/>
        <w:ind w:left="-284" w:right="20" w:firstLine="568"/>
        <w:rPr>
          <w:sz w:val="28"/>
          <w:szCs w:val="28"/>
        </w:rPr>
      </w:pPr>
      <w:r w:rsidRPr="001D2C35">
        <w:rPr>
          <w:sz w:val="28"/>
          <w:szCs w:val="28"/>
        </w:rPr>
        <w:t>наличие необходимого и достаточного количества специалистов, а также помещений, в которых осуществляется прием документов от заявителей, обеспечивающих соблюдение установленных настоящим Административным регламентом сроков и стандарта предоставления муниципальной услуги;</w:t>
      </w:r>
    </w:p>
    <w:p w:rsidR="00615BD3" w:rsidRPr="001D2C35" w:rsidRDefault="00615BD3" w:rsidP="00615BD3">
      <w:pPr>
        <w:pStyle w:val="2"/>
        <w:numPr>
          <w:ilvl w:val="0"/>
          <w:numId w:val="6"/>
        </w:numPr>
        <w:shd w:val="clear" w:color="auto" w:fill="auto"/>
        <w:tabs>
          <w:tab w:val="left" w:pos="426"/>
          <w:tab w:val="left" w:pos="854"/>
        </w:tabs>
        <w:spacing w:line="240" w:lineRule="auto"/>
        <w:ind w:left="-284" w:firstLine="568"/>
        <w:rPr>
          <w:sz w:val="28"/>
          <w:szCs w:val="28"/>
        </w:rPr>
      </w:pPr>
      <w:r w:rsidRPr="001D2C35">
        <w:rPr>
          <w:sz w:val="28"/>
          <w:szCs w:val="28"/>
        </w:rPr>
        <w:t>проведение консультаций специалистами;</w:t>
      </w:r>
    </w:p>
    <w:p w:rsidR="00615BD3" w:rsidRPr="001D2C35" w:rsidRDefault="00615BD3" w:rsidP="00615BD3">
      <w:pPr>
        <w:pStyle w:val="2"/>
        <w:numPr>
          <w:ilvl w:val="0"/>
          <w:numId w:val="6"/>
        </w:numPr>
        <w:shd w:val="clear" w:color="auto" w:fill="auto"/>
        <w:tabs>
          <w:tab w:val="left" w:pos="426"/>
          <w:tab w:val="left" w:pos="865"/>
        </w:tabs>
        <w:spacing w:line="240" w:lineRule="auto"/>
        <w:ind w:left="-284" w:right="20" w:firstLine="568"/>
        <w:rPr>
          <w:sz w:val="28"/>
          <w:szCs w:val="28"/>
        </w:rPr>
      </w:pPr>
      <w:r w:rsidRPr="001D2C35">
        <w:rPr>
          <w:sz w:val="28"/>
          <w:szCs w:val="28"/>
        </w:rPr>
        <w:t>предоставление возможности заявителю получать информацию о ходе представления муниципальной услуги, а также обращаться в досудебном (внесудебном) порядке в соответствии с действующим законодательством Российской Федерации с жалобой на принятое по его заявлению решение или- на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15BD3" w:rsidRPr="001D2C35" w:rsidRDefault="00615BD3" w:rsidP="00615BD3">
      <w:pPr>
        <w:pStyle w:val="2"/>
        <w:numPr>
          <w:ilvl w:val="0"/>
          <w:numId w:val="6"/>
        </w:numPr>
        <w:shd w:val="clear" w:color="auto" w:fill="auto"/>
        <w:tabs>
          <w:tab w:val="left" w:pos="426"/>
          <w:tab w:val="left" w:pos="884"/>
        </w:tabs>
        <w:spacing w:line="240" w:lineRule="auto"/>
        <w:ind w:left="-284" w:right="20" w:firstLine="568"/>
        <w:rPr>
          <w:sz w:val="28"/>
          <w:szCs w:val="28"/>
        </w:rPr>
      </w:pPr>
      <w:r w:rsidRPr="001D2C35">
        <w:rPr>
          <w:sz w:val="28"/>
          <w:szCs w:val="28"/>
        </w:rPr>
        <w:t>наличие различных каналов получения информации о предоставлении муниципальной услуги;</w:t>
      </w:r>
    </w:p>
    <w:p w:rsidR="00615BD3" w:rsidRPr="001D2C35" w:rsidRDefault="00615BD3" w:rsidP="00615BD3">
      <w:pPr>
        <w:pStyle w:val="2"/>
        <w:numPr>
          <w:ilvl w:val="0"/>
          <w:numId w:val="6"/>
        </w:numPr>
        <w:shd w:val="clear" w:color="auto" w:fill="auto"/>
        <w:tabs>
          <w:tab w:val="left" w:pos="426"/>
          <w:tab w:val="left" w:pos="859"/>
        </w:tabs>
        <w:spacing w:line="240" w:lineRule="auto"/>
        <w:ind w:left="-284" w:firstLine="568"/>
        <w:rPr>
          <w:sz w:val="28"/>
          <w:szCs w:val="28"/>
        </w:rPr>
      </w:pPr>
      <w:r w:rsidRPr="001D2C35">
        <w:rPr>
          <w:sz w:val="28"/>
          <w:szCs w:val="28"/>
        </w:rPr>
        <w:t>предоставление муниципальной услуги в МФЦ.</w:t>
      </w:r>
    </w:p>
    <w:p w:rsidR="00615BD3" w:rsidRPr="001D2C35" w:rsidRDefault="00615BD3" w:rsidP="00615BD3">
      <w:pPr>
        <w:pStyle w:val="2"/>
        <w:numPr>
          <w:ilvl w:val="0"/>
          <w:numId w:val="8"/>
        </w:numPr>
        <w:shd w:val="clear" w:color="auto" w:fill="auto"/>
        <w:tabs>
          <w:tab w:val="left" w:pos="426"/>
        </w:tabs>
        <w:spacing w:line="240" w:lineRule="auto"/>
        <w:ind w:left="-284" w:right="20" w:firstLine="568"/>
        <w:rPr>
          <w:sz w:val="28"/>
          <w:szCs w:val="28"/>
        </w:rPr>
      </w:pPr>
      <w:r w:rsidRPr="001D2C35">
        <w:rPr>
          <w:sz w:val="28"/>
          <w:szCs w:val="28"/>
        </w:rPr>
        <w:t>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w:t>
      </w:r>
    </w:p>
    <w:p w:rsidR="00615BD3" w:rsidRPr="001D2C35" w:rsidRDefault="00615BD3" w:rsidP="00615BD3">
      <w:pPr>
        <w:pStyle w:val="2"/>
        <w:numPr>
          <w:ilvl w:val="0"/>
          <w:numId w:val="6"/>
        </w:numPr>
        <w:shd w:val="clear" w:color="auto" w:fill="auto"/>
        <w:tabs>
          <w:tab w:val="left" w:pos="426"/>
          <w:tab w:val="left" w:pos="870"/>
        </w:tabs>
        <w:spacing w:line="240" w:lineRule="auto"/>
        <w:ind w:left="-284" w:right="20" w:firstLine="568"/>
        <w:rPr>
          <w:sz w:val="28"/>
          <w:szCs w:val="28"/>
        </w:rPr>
      </w:pPr>
      <w:r w:rsidRPr="001D2C35">
        <w:rPr>
          <w:sz w:val="28"/>
          <w:szCs w:val="28"/>
        </w:rPr>
        <w:t>безосновательных отказов в приеме заявлений о предоставлении муниципальной услуги от заявителей и в предоставлении муниципальной услуги;</w:t>
      </w:r>
    </w:p>
    <w:p w:rsidR="00615BD3" w:rsidRPr="001D2C35" w:rsidRDefault="00615BD3" w:rsidP="00615BD3">
      <w:pPr>
        <w:pStyle w:val="2"/>
        <w:numPr>
          <w:ilvl w:val="0"/>
          <w:numId w:val="6"/>
        </w:numPr>
        <w:shd w:val="clear" w:color="auto" w:fill="auto"/>
        <w:tabs>
          <w:tab w:val="left" w:pos="426"/>
          <w:tab w:val="left" w:pos="864"/>
        </w:tabs>
        <w:spacing w:line="240" w:lineRule="auto"/>
        <w:ind w:left="-284" w:firstLine="568"/>
        <w:rPr>
          <w:sz w:val="28"/>
          <w:szCs w:val="28"/>
        </w:rPr>
      </w:pPr>
      <w:r w:rsidRPr="001D2C35">
        <w:rPr>
          <w:sz w:val="28"/>
          <w:szCs w:val="28"/>
        </w:rPr>
        <w:t>нарушений сроков предоставления муниципальной услуги;</w:t>
      </w:r>
    </w:p>
    <w:p w:rsidR="00615BD3" w:rsidRPr="001D2C35" w:rsidRDefault="00615BD3" w:rsidP="00615BD3">
      <w:pPr>
        <w:pStyle w:val="2"/>
        <w:numPr>
          <w:ilvl w:val="0"/>
          <w:numId w:val="6"/>
        </w:numPr>
        <w:shd w:val="clear" w:color="auto" w:fill="auto"/>
        <w:tabs>
          <w:tab w:val="left" w:pos="426"/>
          <w:tab w:val="left" w:pos="865"/>
        </w:tabs>
        <w:spacing w:line="240" w:lineRule="auto"/>
        <w:ind w:left="-284" w:right="20" w:firstLine="568"/>
        <w:rPr>
          <w:sz w:val="28"/>
          <w:szCs w:val="28"/>
        </w:rPr>
      </w:pPr>
      <w:r w:rsidRPr="001D2C35">
        <w:rPr>
          <w:sz w:val="28"/>
          <w:szCs w:val="28"/>
        </w:rPr>
        <w:t>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615BD3" w:rsidRPr="001D2C35" w:rsidRDefault="00615BD3" w:rsidP="00615BD3">
      <w:pPr>
        <w:pStyle w:val="2"/>
        <w:numPr>
          <w:ilvl w:val="0"/>
          <w:numId w:val="6"/>
        </w:numPr>
        <w:shd w:val="clear" w:color="auto" w:fill="auto"/>
        <w:tabs>
          <w:tab w:val="left" w:pos="426"/>
          <w:tab w:val="left" w:pos="859"/>
        </w:tabs>
        <w:spacing w:line="240" w:lineRule="auto"/>
        <w:ind w:left="-284" w:firstLine="568"/>
        <w:rPr>
          <w:sz w:val="28"/>
          <w:szCs w:val="28"/>
        </w:rPr>
      </w:pPr>
      <w:r w:rsidRPr="001D2C35">
        <w:rPr>
          <w:sz w:val="28"/>
          <w:szCs w:val="28"/>
        </w:rPr>
        <w:t>некомпетентности специалистов;</w:t>
      </w:r>
    </w:p>
    <w:p w:rsidR="00615BD3" w:rsidRPr="001D2C35" w:rsidRDefault="00615BD3" w:rsidP="00615BD3">
      <w:pPr>
        <w:pStyle w:val="2"/>
        <w:numPr>
          <w:ilvl w:val="0"/>
          <w:numId w:val="6"/>
        </w:numPr>
        <w:shd w:val="clear" w:color="auto" w:fill="auto"/>
        <w:tabs>
          <w:tab w:val="left" w:pos="426"/>
          <w:tab w:val="left" w:pos="870"/>
        </w:tabs>
        <w:spacing w:line="240" w:lineRule="auto"/>
        <w:ind w:left="-284" w:right="20" w:firstLine="568"/>
        <w:rPr>
          <w:sz w:val="28"/>
          <w:szCs w:val="28"/>
        </w:rPr>
      </w:pPr>
      <w:r w:rsidRPr="001D2C35">
        <w:rPr>
          <w:sz w:val="28"/>
          <w:szCs w:val="28"/>
        </w:rPr>
        <w:t>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w:t>
      </w:r>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Заявитель, с момента подачи документов, имеет право на получение сведений о ходе предоставления муниципальной услуги путем использования средств телефонной связи и личного посещения Органа, в установленное графиком работы время. Получение сведений о ходе предоставления муниципальной услуги путем использования Портала услуг РК возможно в любое время с момента подачи документов.</w:t>
      </w:r>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Специалист Администрации, осуществляющий прием и консультирование граждан (путем использования средств телефонной связи или лично), должен корректно и внимательно относиться к заявителям.</w:t>
      </w:r>
      <w:bookmarkStart w:id="20" w:name="bookmark19"/>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lastRenderedPageBreak/>
        <w:t>Иные требования, в том числе учитывающие особенности предоставления муниципальной услуги в МФЦ и особенности предоставления муниципальной услуги в</w:t>
      </w:r>
      <w:bookmarkStart w:id="21" w:name="bookmark20"/>
      <w:bookmarkEnd w:id="20"/>
      <w:r w:rsidRPr="001D2C35">
        <w:rPr>
          <w:sz w:val="28"/>
          <w:szCs w:val="28"/>
        </w:rPr>
        <w:t xml:space="preserve"> электронной форме</w:t>
      </w:r>
      <w:bookmarkEnd w:id="21"/>
    </w:p>
    <w:p w:rsidR="00615BD3" w:rsidRPr="001D2C35" w:rsidRDefault="00615BD3" w:rsidP="00615BD3">
      <w:pPr>
        <w:pStyle w:val="2"/>
        <w:numPr>
          <w:ilvl w:val="0"/>
          <w:numId w:val="8"/>
        </w:numPr>
        <w:shd w:val="clear" w:color="auto" w:fill="auto"/>
        <w:tabs>
          <w:tab w:val="left" w:pos="426"/>
        </w:tabs>
        <w:spacing w:line="240" w:lineRule="auto"/>
        <w:ind w:left="-284" w:firstLine="568"/>
        <w:rPr>
          <w:sz w:val="28"/>
          <w:szCs w:val="28"/>
        </w:rPr>
      </w:pPr>
      <w:r w:rsidRPr="001D2C35">
        <w:rPr>
          <w:sz w:val="28"/>
          <w:szCs w:val="28"/>
        </w:rPr>
        <w:t>Особенности предоставления муниципальной услуги в МФЦ.</w:t>
      </w:r>
    </w:p>
    <w:p w:rsidR="00615BD3" w:rsidRPr="001D2C35" w:rsidRDefault="00615BD3" w:rsidP="00615BD3">
      <w:pPr>
        <w:pStyle w:val="2"/>
        <w:shd w:val="clear" w:color="auto" w:fill="auto"/>
        <w:spacing w:line="240" w:lineRule="auto"/>
        <w:ind w:left="-284" w:firstLine="568"/>
        <w:rPr>
          <w:sz w:val="28"/>
          <w:szCs w:val="28"/>
        </w:rPr>
      </w:pPr>
      <w:r w:rsidRPr="001D2C35">
        <w:rPr>
          <w:sz w:val="28"/>
          <w:szCs w:val="28"/>
        </w:rPr>
        <w:t>Заявитель вправе обратиться за получением муниципальной услуги в МФЦ.</w:t>
      </w:r>
    </w:p>
    <w:p w:rsidR="00615BD3" w:rsidRPr="001D2C35" w:rsidRDefault="00615BD3" w:rsidP="00615BD3">
      <w:pPr>
        <w:pStyle w:val="2"/>
        <w:shd w:val="clear" w:color="auto" w:fill="auto"/>
        <w:spacing w:line="240" w:lineRule="auto"/>
        <w:ind w:left="-284" w:firstLine="568"/>
        <w:rPr>
          <w:sz w:val="28"/>
          <w:szCs w:val="28"/>
        </w:rPr>
      </w:pPr>
      <w:r w:rsidRPr="001D2C35">
        <w:rPr>
          <w:sz w:val="28"/>
          <w:szCs w:val="28"/>
        </w:rPr>
        <w:t>Предоставление муниципальной услуги через МФЦ осуществляется по принципу «одного окна» после однократного обращения заявителя с соответствующим запросом непосредственно в МФЦ.</w:t>
      </w:r>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Взаимодействие сотрудников МФЦ с Органом, предоставляющим муниципальную услугу, осуществляется без участия заявителя в соответствии с нормативными правовыми актами и соглашением о взаимодействии между Органом и Государственным бюджетным учреждением Республики Крым «Многофункциональный центр предоставления государственных и муниципальных услуг» (далее - ГБУ РК «МФЦ»).</w:t>
      </w:r>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При поступлении документов из МФЦ на получение муниципальной услуги, процедуры осуществляются в соответствии с настоящим Административным регламентом. Результат муниципальной услуги направляется в МФЦ.</w:t>
      </w:r>
    </w:p>
    <w:p w:rsidR="00615BD3" w:rsidRPr="001D2C35" w:rsidRDefault="00615BD3" w:rsidP="00615BD3">
      <w:pPr>
        <w:pStyle w:val="2"/>
        <w:shd w:val="clear" w:color="auto" w:fill="auto"/>
        <w:spacing w:line="240" w:lineRule="auto"/>
        <w:ind w:left="-284" w:firstLine="568"/>
        <w:rPr>
          <w:sz w:val="28"/>
          <w:szCs w:val="28"/>
        </w:rPr>
      </w:pPr>
      <w:r w:rsidRPr="001D2C35">
        <w:rPr>
          <w:sz w:val="28"/>
          <w:szCs w:val="28"/>
        </w:rPr>
        <w:t>Адрес МФЦ можно узнать на официальном веб-сайте МФЦ.</w:t>
      </w:r>
    </w:p>
    <w:p w:rsidR="00615BD3" w:rsidRPr="001D2C35" w:rsidRDefault="00615BD3" w:rsidP="00615BD3">
      <w:pPr>
        <w:pStyle w:val="2"/>
        <w:numPr>
          <w:ilvl w:val="0"/>
          <w:numId w:val="8"/>
        </w:numPr>
        <w:shd w:val="clear" w:color="auto" w:fill="auto"/>
        <w:tabs>
          <w:tab w:val="left" w:pos="426"/>
        </w:tabs>
        <w:spacing w:line="240" w:lineRule="auto"/>
        <w:ind w:left="-284" w:firstLine="568"/>
        <w:rPr>
          <w:sz w:val="28"/>
          <w:szCs w:val="28"/>
        </w:rPr>
      </w:pPr>
      <w:r w:rsidRPr="001D2C35">
        <w:rPr>
          <w:sz w:val="28"/>
          <w:szCs w:val="28"/>
        </w:rPr>
        <w:t>Особенности предоставления муниципальной услуги в электронном виде.</w:t>
      </w:r>
    </w:p>
    <w:p w:rsidR="00615BD3" w:rsidRPr="001D2C35" w:rsidRDefault="00615BD3" w:rsidP="00615BD3">
      <w:pPr>
        <w:pStyle w:val="2"/>
        <w:shd w:val="clear" w:color="auto" w:fill="auto"/>
        <w:spacing w:line="240" w:lineRule="auto"/>
        <w:ind w:left="-284" w:firstLine="568"/>
        <w:rPr>
          <w:sz w:val="28"/>
          <w:szCs w:val="28"/>
        </w:rPr>
      </w:pPr>
      <w:r w:rsidRPr="001D2C35">
        <w:rPr>
          <w:sz w:val="28"/>
          <w:szCs w:val="28"/>
        </w:rPr>
        <w:t>Предоставление муниципальной услуги в электронной форме осуществляется после ее перевода в электронный вид в порядке, установленном действующим законодательством.</w:t>
      </w:r>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Российской Федерации от 27.07.2010 № 210-ФЗ «Об организации предоставления государственных и муниципальных услуг».</w:t>
      </w:r>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от 06.04.2011 № 63-ФЗ «Об электронной подписи» и требованиями Федерального закона Российской Федерации от 27.07.2010 № 210-ФЗ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или муниципальной услуги в электронной форме.</w:t>
      </w:r>
      <w:bookmarkStart w:id="22" w:name="bookmark21"/>
    </w:p>
    <w:p w:rsidR="00615BD3" w:rsidRPr="001D2C35" w:rsidRDefault="00615BD3" w:rsidP="00615BD3">
      <w:pPr>
        <w:pStyle w:val="2"/>
        <w:shd w:val="clear" w:color="auto" w:fill="auto"/>
        <w:spacing w:line="240" w:lineRule="auto"/>
        <w:ind w:left="-284" w:right="20" w:firstLine="568"/>
        <w:rPr>
          <w:b/>
          <w:sz w:val="28"/>
          <w:szCs w:val="28"/>
        </w:rPr>
      </w:pPr>
    </w:p>
    <w:p w:rsidR="00615BD3" w:rsidRPr="001D2C35" w:rsidRDefault="00615BD3" w:rsidP="00615BD3">
      <w:pPr>
        <w:pStyle w:val="2"/>
        <w:shd w:val="clear" w:color="auto" w:fill="auto"/>
        <w:spacing w:line="240" w:lineRule="auto"/>
        <w:ind w:left="-284" w:right="20" w:firstLine="568"/>
        <w:rPr>
          <w:b/>
          <w:sz w:val="28"/>
          <w:szCs w:val="28"/>
        </w:rPr>
      </w:pPr>
      <w:r w:rsidRPr="001D2C35">
        <w:rPr>
          <w:b/>
          <w:sz w:val="28"/>
          <w:szCs w:val="28"/>
        </w:rPr>
        <w:t>III.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bookmarkStart w:id="23" w:name="bookmark22"/>
      <w:bookmarkEnd w:id="22"/>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Исчерпывающий перечень административных процедур при предоставлении</w:t>
      </w:r>
      <w:bookmarkStart w:id="24" w:name="bookmark23"/>
      <w:bookmarkEnd w:id="23"/>
      <w:r w:rsidRPr="001D2C35">
        <w:rPr>
          <w:sz w:val="28"/>
          <w:szCs w:val="28"/>
        </w:rPr>
        <w:t xml:space="preserve"> муниципальной услуги</w:t>
      </w:r>
      <w:bookmarkEnd w:id="24"/>
    </w:p>
    <w:p w:rsidR="00615BD3" w:rsidRPr="001D2C35" w:rsidRDefault="00615BD3" w:rsidP="00615BD3">
      <w:pPr>
        <w:pStyle w:val="2"/>
        <w:numPr>
          <w:ilvl w:val="0"/>
          <w:numId w:val="8"/>
        </w:numPr>
        <w:shd w:val="clear" w:color="auto" w:fill="auto"/>
        <w:tabs>
          <w:tab w:val="left" w:pos="709"/>
        </w:tabs>
        <w:spacing w:line="240" w:lineRule="auto"/>
        <w:ind w:left="-284" w:right="20" w:firstLine="568"/>
        <w:rPr>
          <w:sz w:val="28"/>
          <w:szCs w:val="28"/>
        </w:rPr>
      </w:pPr>
      <w:r w:rsidRPr="001D2C35">
        <w:rPr>
          <w:sz w:val="28"/>
          <w:szCs w:val="28"/>
        </w:rPr>
        <w:lastRenderedPageBreak/>
        <w:t>Предоставление муниципальной услуги включает в себя следующие административные процедуры:</w:t>
      </w:r>
    </w:p>
    <w:p w:rsidR="00615BD3" w:rsidRPr="001D2C35" w:rsidRDefault="00615BD3" w:rsidP="00615BD3">
      <w:pPr>
        <w:pStyle w:val="2"/>
        <w:numPr>
          <w:ilvl w:val="1"/>
          <w:numId w:val="8"/>
        </w:numPr>
        <w:shd w:val="clear" w:color="auto" w:fill="auto"/>
        <w:tabs>
          <w:tab w:val="left" w:pos="709"/>
          <w:tab w:val="left" w:pos="989"/>
        </w:tabs>
        <w:spacing w:line="240" w:lineRule="auto"/>
        <w:ind w:left="-284" w:firstLine="568"/>
        <w:rPr>
          <w:sz w:val="28"/>
          <w:szCs w:val="28"/>
        </w:rPr>
      </w:pPr>
      <w:r w:rsidRPr="001D2C35">
        <w:rPr>
          <w:sz w:val="28"/>
          <w:szCs w:val="28"/>
        </w:rPr>
        <w:t>Рассмотрение заявления, поступившего в том числе в электронной форме;</w:t>
      </w:r>
    </w:p>
    <w:p w:rsidR="00615BD3" w:rsidRPr="001D2C35" w:rsidRDefault="00615BD3" w:rsidP="00615BD3">
      <w:pPr>
        <w:pStyle w:val="2"/>
        <w:numPr>
          <w:ilvl w:val="1"/>
          <w:numId w:val="8"/>
        </w:numPr>
        <w:shd w:val="clear" w:color="auto" w:fill="auto"/>
        <w:tabs>
          <w:tab w:val="left" w:pos="709"/>
          <w:tab w:val="left" w:pos="1009"/>
        </w:tabs>
        <w:spacing w:line="240" w:lineRule="auto"/>
        <w:ind w:left="-284" w:right="20" w:firstLine="568"/>
        <w:rPr>
          <w:sz w:val="28"/>
          <w:szCs w:val="28"/>
        </w:rPr>
      </w:pPr>
      <w:r w:rsidRPr="001D2C35">
        <w:rPr>
          <w:sz w:val="28"/>
          <w:szCs w:val="28"/>
        </w:rPr>
        <w:t>Запрос документов, необходимых в соответствии с нормативными правовыми актами для рассмотрения заявления заключении договора аренды.</w:t>
      </w:r>
    </w:p>
    <w:p w:rsidR="00615BD3" w:rsidRPr="001D2C35" w:rsidRDefault="00615BD3" w:rsidP="00615BD3">
      <w:pPr>
        <w:pStyle w:val="2"/>
        <w:numPr>
          <w:ilvl w:val="1"/>
          <w:numId w:val="8"/>
        </w:numPr>
        <w:shd w:val="clear" w:color="auto" w:fill="auto"/>
        <w:tabs>
          <w:tab w:val="left" w:pos="709"/>
          <w:tab w:val="left" w:pos="1154"/>
        </w:tabs>
        <w:spacing w:line="240" w:lineRule="auto"/>
        <w:ind w:left="-284" w:right="20" w:firstLine="568"/>
        <w:rPr>
          <w:sz w:val="28"/>
          <w:szCs w:val="28"/>
        </w:rPr>
      </w:pPr>
      <w:r w:rsidRPr="001D2C35">
        <w:rPr>
          <w:sz w:val="28"/>
          <w:szCs w:val="28"/>
        </w:rPr>
        <w:t>Осуществление подготовки проекта договора аренды земельного участка и акта приема-передачи и их подписание или предоставление мотивированного отказа в заключении договора аренды земельного участка.</w:t>
      </w:r>
    </w:p>
    <w:p w:rsidR="00615BD3" w:rsidRPr="001D2C35" w:rsidRDefault="00615BD3" w:rsidP="00615BD3">
      <w:pPr>
        <w:pStyle w:val="2"/>
        <w:numPr>
          <w:ilvl w:val="0"/>
          <w:numId w:val="8"/>
        </w:numPr>
        <w:shd w:val="clear" w:color="auto" w:fill="auto"/>
        <w:tabs>
          <w:tab w:val="left" w:pos="709"/>
          <w:tab w:val="left" w:pos="1143"/>
        </w:tabs>
        <w:spacing w:line="240" w:lineRule="auto"/>
        <w:ind w:left="-284" w:right="20" w:firstLine="568"/>
        <w:rPr>
          <w:sz w:val="28"/>
          <w:szCs w:val="28"/>
        </w:rPr>
      </w:pPr>
      <w:r w:rsidRPr="001D2C35">
        <w:rPr>
          <w:sz w:val="28"/>
          <w:szCs w:val="28"/>
        </w:rPr>
        <w:t>Блок схема последовательности административных процедур при предоставлении муниципальной услуги приведена в приложении № 2 к настоящему Административному регламенту.</w:t>
      </w:r>
      <w:bookmarkStart w:id="25" w:name="bookmark24"/>
    </w:p>
    <w:p w:rsidR="00615BD3" w:rsidRPr="001D2C35" w:rsidRDefault="00615BD3" w:rsidP="00615BD3">
      <w:pPr>
        <w:pStyle w:val="2"/>
        <w:shd w:val="clear" w:color="auto" w:fill="auto"/>
        <w:tabs>
          <w:tab w:val="left" w:pos="1143"/>
        </w:tabs>
        <w:spacing w:line="240" w:lineRule="auto"/>
        <w:ind w:left="-284" w:right="20" w:firstLine="568"/>
        <w:rPr>
          <w:b/>
          <w:sz w:val="28"/>
          <w:szCs w:val="28"/>
        </w:rPr>
      </w:pPr>
    </w:p>
    <w:p w:rsidR="00615BD3" w:rsidRPr="001D2C35" w:rsidRDefault="00615BD3" w:rsidP="00615BD3">
      <w:pPr>
        <w:pStyle w:val="2"/>
        <w:shd w:val="clear" w:color="auto" w:fill="auto"/>
        <w:tabs>
          <w:tab w:val="left" w:pos="1143"/>
        </w:tabs>
        <w:spacing w:line="240" w:lineRule="auto"/>
        <w:ind w:left="-284" w:right="20" w:firstLine="568"/>
        <w:rPr>
          <w:b/>
          <w:sz w:val="28"/>
          <w:szCs w:val="28"/>
        </w:rPr>
      </w:pPr>
      <w:r w:rsidRPr="001D2C35">
        <w:rPr>
          <w:b/>
          <w:sz w:val="28"/>
          <w:szCs w:val="28"/>
        </w:rPr>
        <w:t>Рассмотрение заявления, поступившего в том числе в электронной форме</w:t>
      </w:r>
      <w:bookmarkEnd w:id="25"/>
    </w:p>
    <w:p w:rsidR="00615BD3" w:rsidRPr="001D2C35" w:rsidRDefault="00615BD3" w:rsidP="00615BD3">
      <w:pPr>
        <w:pStyle w:val="a4"/>
        <w:ind w:left="-284" w:firstLine="568"/>
        <w:jc w:val="both"/>
        <w:rPr>
          <w:rFonts w:ascii="Times New Roman" w:hAnsi="Times New Roman" w:cs="Times New Roman"/>
          <w:color w:val="auto"/>
          <w:sz w:val="28"/>
          <w:szCs w:val="28"/>
        </w:rPr>
      </w:pPr>
      <w:r w:rsidRPr="001D2C35">
        <w:rPr>
          <w:rFonts w:ascii="Times New Roman" w:hAnsi="Times New Roman" w:cs="Times New Roman"/>
          <w:color w:val="auto"/>
          <w:sz w:val="28"/>
          <w:szCs w:val="28"/>
        </w:rPr>
        <w:t>41. Основанием для начала административной процедуры является поступление ответственному должностному лицу заявления.</w:t>
      </w:r>
    </w:p>
    <w:p w:rsidR="00615BD3" w:rsidRPr="001D2C35" w:rsidRDefault="00615BD3" w:rsidP="00615BD3">
      <w:pPr>
        <w:pStyle w:val="a4"/>
        <w:ind w:left="-284" w:firstLine="568"/>
        <w:jc w:val="both"/>
        <w:rPr>
          <w:rFonts w:ascii="Times New Roman" w:hAnsi="Times New Roman" w:cs="Times New Roman"/>
          <w:color w:val="auto"/>
          <w:sz w:val="28"/>
          <w:szCs w:val="28"/>
        </w:rPr>
      </w:pPr>
      <w:r w:rsidRPr="001D2C35">
        <w:rPr>
          <w:rFonts w:ascii="Times New Roman" w:hAnsi="Times New Roman" w:cs="Times New Roman"/>
          <w:color w:val="auto"/>
          <w:sz w:val="28"/>
          <w:szCs w:val="28"/>
        </w:rPr>
        <w:t>Ответственное должностное лицо осуществляет рассмотрение поступившего заявления и приложенных к нему документов на предмет соответствия требованиям законодательства Российской Федерации, комплектности, а также на наличие оснований для отказа в предоставлении муниципальной услуги.</w:t>
      </w:r>
    </w:p>
    <w:p w:rsidR="00615BD3" w:rsidRPr="001D2C35" w:rsidRDefault="00615BD3" w:rsidP="00615BD3">
      <w:pPr>
        <w:pStyle w:val="a4"/>
        <w:ind w:left="-284" w:firstLine="568"/>
        <w:jc w:val="both"/>
        <w:rPr>
          <w:rFonts w:ascii="Times New Roman" w:hAnsi="Times New Roman" w:cs="Times New Roman"/>
          <w:color w:val="auto"/>
          <w:sz w:val="28"/>
          <w:szCs w:val="28"/>
        </w:rPr>
      </w:pPr>
      <w:r w:rsidRPr="001D2C35">
        <w:rPr>
          <w:rFonts w:ascii="Times New Roman" w:hAnsi="Times New Roman" w:cs="Times New Roman"/>
          <w:color w:val="auto"/>
          <w:sz w:val="28"/>
          <w:szCs w:val="28"/>
        </w:rPr>
        <w:t>Максимальный срок выполнения данного действия составляет 1 рабочий день.</w:t>
      </w:r>
    </w:p>
    <w:p w:rsidR="00615BD3" w:rsidRPr="001D2C35" w:rsidRDefault="00615BD3" w:rsidP="00615BD3">
      <w:pPr>
        <w:pStyle w:val="a4"/>
        <w:ind w:left="-284" w:firstLine="568"/>
        <w:jc w:val="both"/>
        <w:rPr>
          <w:rFonts w:ascii="Times New Roman" w:hAnsi="Times New Roman" w:cs="Times New Roman"/>
          <w:color w:val="auto"/>
          <w:sz w:val="28"/>
          <w:szCs w:val="28"/>
        </w:rPr>
      </w:pPr>
      <w:r w:rsidRPr="001D2C35">
        <w:rPr>
          <w:rFonts w:ascii="Times New Roman" w:hAnsi="Times New Roman" w:cs="Times New Roman"/>
          <w:color w:val="auto"/>
          <w:sz w:val="28"/>
          <w:szCs w:val="28"/>
        </w:rPr>
        <w:t>В случае если не соблюдены требования к заявлению, представлен неполный комплект документов или такое заявление подано в иной уполномоченный орган, ответственное должностное лицо обеспечивает подготовку, согласование и подписание письма в адрес заявителя о возврате заявления и приложенных к нему документов с указанием причин возврата и информированием о возможности повторно представить заявление с приложением необходимого комплекта документов в случае устранения имеющихся замечаний.</w:t>
      </w:r>
    </w:p>
    <w:p w:rsidR="00615BD3" w:rsidRPr="001D2C35" w:rsidRDefault="00615BD3" w:rsidP="00615BD3">
      <w:pPr>
        <w:pStyle w:val="a4"/>
        <w:ind w:left="-284" w:firstLine="568"/>
        <w:jc w:val="both"/>
        <w:rPr>
          <w:rFonts w:ascii="Times New Roman" w:hAnsi="Times New Roman" w:cs="Times New Roman"/>
          <w:color w:val="auto"/>
          <w:sz w:val="28"/>
          <w:szCs w:val="28"/>
        </w:rPr>
      </w:pPr>
      <w:r w:rsidRPr="001D2C35">
        <w:rPr>
          <w:rFonts w:ascii="Times New Roman" w:hAnsi="Times New Roman" w:cs="Times New Roman"/>
          <w:color w:val="auto"/>
          <w:sz w:val="28"/>
          <w:szCs w:val="28"/>
        </w:rPr>
        <w:t>Максимальный срок выполнения данного действия составляет 10 календарных дней со дня поступления заявления.</w:t>
      </w:r>
    </w:p>
    <w:p w:rsidR="00615BD3" w:rsidRPr="001D2C35" w:rsidRDefault="00615BD3" w:rsidP="00615BD3">
      <w:pPr>
        <w:pStyle w:val="a4"/>
        <w:ind w:left="-284" w:firstLine="568"/>
        <w:jc w:val="both"/>
        <w:rPr>
          <w:rFonts w:ascii="Times New Roman" w:hAnsi="Times New Roman" w:cs="Times New Roman"/>
          <w:color w:val="auto"/>
          <w:sz w:val="28"/>
          <w:szCs w:val="28"/>
        </w:rPr>
      </w:pPr>
      <w:r w:rsidRPr="001D2C35">
        <w:rPr>
          <w:rFonts w:ascii="Times New Roman" w:hAnsi="Times New Roman" w:cs="Times New Roman"/>
          <w:color w:val="auto"/>
          <w:sz w:val="28"/>
          <w:szCs w:val="28"/>
        </w:rPr>
        <w:t>При наличии оснований для отказа в предоставлении муниципальной услуги ответственное должностное лицо обеспечивает подготовку, согласование и подписание соответствующего письма в адрес заявителя.</w:t>
      </w:r>
    </w:p>
    <w:p w:rsidR="00615BD3" w:rsidRPr="001D2C35" w:rsidRDefault="00615BD3" w:rsidP="00615BD3">
      <w:pPr>
        <w:pStyle w:val="a4"/>
        <w:ind w:left="-284" w:firstLine="568"/>
        <w:jc w:val="both"/>
        <w:rPr>
          <w:rFonts w:ascii="Times New Roman" w:hAnsi="Times New Roman" w:cs="Times New Roman"/>
          <w:color w:val="auto"/>
          <w:sz w:val="28"/>
          <w:szCs w:val="28"/>
        </w:rPr>
      </w:pPr>
      <w:r w:rsidRPr="001D2C35">
        <w:rPr>
          <w:rFonts w:ascii="Times New Roman" w:hAnsi="Times New Roman" w:cs="Times New Roman"/>
          <w:color w:val="auto"/>
          <w:sz w:val="28"/>
          <w:szCs w:val="28"/>
        </w:rPr>
        <w:t>Максимальный срок выполнения данного действия составляет 30 дней со дня поступления заявления.</w:t>
      </w:r>
    </w:p>
    <w:p w:rsidR="00615BD3" w:rsidRPr="001D2C35" w:rsidRDefault="00615BD3" w:rsidP="00615BD3">
      <w:pPr>
        <w:pStyle w:val="a4"/>
        <w:ind w:left="-284" w:firstLine="568"/>
        <w:jc w:val="both"/>
        <w:rPr>
          <w:rFonts w:ascii="Times New Roman" w:hAnsi="Times New Roman" w:cs="Times New Roman"/>
          <w:color w:val="auto"/>
          <w:sz w:val="28"/>
          <w:szCs w:val="28"/>
        </w:rPr>
      </w:pPr>
      <w:r w:rsidRPr="001D2C35">
        <w:rPr>
          <w:rFonts w:ascii="Times New Roman" w:hAnsi="Times New Roman" w:cs="Times New Roman"/>
          <w:color w:val="auto"/>
          <w:sz w:val="28"/>
          <w:szCs w:val="28"/>
        </w:rPr>
        <w:t>Если представлен комплект необходимых документов и основания для отказа в предоставлении муниципальной услуги отсутствуют, ответственное должностное лицо обеспечивает выполнение административных процедур.</w:t>
      </w:r>
    </w:p>
    <w:p w:rsidR="00615BD3" w:rsidRPr="001D2C35" w:rsidRDefault="00615BD3" w:rsidP="00615BD3">
      <w:pPr>
        <w:pStyle w:val="a4"/>
        <w:ind w:left="-284" w:firstLine="568"/>
        <w:jc w:val="both"/>
        <w:rPr>
          <w:rFonts w:ascii="Times New Roman" w:hAnsi="Times New Roman" w:cs="Times New Roman"/>
          <w:color w:val="auto"/>
          <w:sz w:val="28"/>
          <w:szCs w:val="28"/>
        </w:rPr>
      </w:pPr>
      <w:r w:rsidRPr="001D2C35">
        <w:rPr>
          <w:rFonts w:ascii="Times New Roman" w:hAnsi="Times New Roman" w:cs="Times New Roman"/>
          <w:color w:val="auto"/>
          <w:sz w:val="28"/>
          <w:szCs w:val="28"/>
        </w:rPr>
        <w:t>Результатом настоящей административной процедуры является совершение одного из следующих действий:</w:t>
      </w:r>
    </w:p>
    <w:p w:rsidR="00615BD3" w:rsidRPr="001D2C35" w:rsidRDefault="00615BD3" w:rsidP="00615BD3">
      <w:pPr>
        <w:pStyle w:val="a4"/>
        <w:ind w:left="-284" w:firstLine="568"/>
        <w:jc w:val="both"/>
        <w:rPr>
          <w:rFonts w:ascii="Times New Roman" w:hAnsi="Times New Roman" w:cs="Times New Roman"/>
          <w:color w:val="auto"/>
          <w:sz w:val="28"/>
          <w:szCs w:val="28"/>
        </w:rPr>
      </w:pPr>
      <w:r w:rsidRPr="001D2C35">
        <w:rPr>
          <w:rFonts w:ascii="Times New Roman" w:hAnsi="Times New Roman" w:cs="Times New Roman"/>
          <w:color w:val="auto"/>
          <w:sz w:val="28"/>
          <w:szCs w:val="28"/>
        </w:rPr>
        <w:t>подготовка письма о возврате заявления, в том числе в связи с представлением неполного комплекта документов;</w:t>
      </w:r>
    </w:p>
    <w:p w:rsidR="00615BD3" w:rsidRPr="001D2C35" w:rsidRDefault="00615BD3" w:rsidP="00615BD3">
      <w:pPr>
        <w:pStyle w:val="a4"/>
        <w:ind w:left="-284" w:firstLine="568"/>
        <w:jc w:val="both"/>
        <w:rPr>
          <w:rFonts w:ascii="Times New Roman" w:hAnsi="Times New Roman" w:cs="Times New Roman"/>
          <w:color w:val="auto"/>
          <w:sz w:val="28"/>
          <w:szCs w:val="28"/>
        </w:rPr>
      </w:pPr>
      <w:r w:rsidRPr="001D2C35">
        <w:rPr>
          <w:rFonts w:ascii="Times New Roman" w:hAnsi="Times New Roman" w:cs="Times New Roman"/>
          <w:color w:val="auto"/>
          <w:sz w:val="28"/>
          <w:szCs w:val="28"/>
        </w:rPr>
        <w:t>подготовка письма об отказе в предоставлении муниципальной услуги.</w:t>
      </w:r>
    </w:p>
    <w:p w:rsidR="00615BD3" w:rsidRPr="001D2C35" w:rsidRDefault="00615BD3" w:rsidP="00615BD3">
      <w:pPr>
        <w:pStyle w:val="a4"/>
        <w:ind w:left="-284" w:firstLine="568"/>
        <w:jc w:val="both"/>
        <w:rPr>
          <w:rFonts w:ascii="Times New Roman" w:hAnsi="Times New Roman" w:cs="Times New Roman"/>
          <w:color w:val="auto"/>
          <w:sz w:val="28"/>
          <w:szCs w:val="28"/>
        </w:rPr>
      </w:pPr>
      <w:r w:rsidRPr="001D2C35">
        <w:rPr>
          <w:rFonts w:ascii="Times New Roman" w:hAnsi="Times New Roman" w:cs="Times New Roman"/>
          <w:color w:val="auto"/>
          <w:sz w:val="28"/>
          <w:szCs w:val="28"/>
        </w:rPr>
        <w:t xml:space="preserve">Способом фиксации результата административной процедуры является направление в адрес заявителя письма на бумажном носителе или в форме электронного </w:t>
      </w:r>
      <w:r w:rsidRPr="001D2C35">
        <w:rPr>
          <w:rFonts w:ascii="Times New Roman" w:hAnsi="Times New Roman" w:cs="Times New Roman"/>
          <w:color w:val="auto"/>
          <w:sz w:val="28"/>
          <w:szCs w:val="28"/>
        </w:rPr>
        <w:lastRenderedPageBreak/>
        <w:t>документа, в том числе с использованием Портала, о возврате заявления или об отказе в предоставлении муниципальной услуги.</w:t>
      </w:r>
      <w:bookmarkStart w:id="26" w:name="bookmark25"/>
    </w:p>
    <w:p w:rsidR="00615BD3" w:rsidRPr="001D2C35" w:rsidRDefault="00615BD3" w:rsidP="00615BD3">
      <w:pPr>
        <w:pStyle w:val="a4"/>
        <w:ind w:left="-284" w:firstLine="568"/>
        <w:jc w:val="both"/>
        <w:rPr>
          <w:rFonts w:ascii="Times New Roman" w:hAnsi="Times New Roman" w:cs="Times New Roman"/>
          <w:b/>
          <w:color w:val="auto"/>
          <w:sz w:val="28"/>
          <w:szCs w:val="28"/>
        </w:rPr>
      </w:pPr>
    </w:p>
    <w:p w:rsidR="00615BD3" w:rsidRPr="001D2C35" w:rsidRDefault="00615BD3" w:rsidP="00615BD3">
      <w:pPr>
        <w:pStyle w:val="a4"/>
        <w:ind w:left="-284" w:firstLine="568"/>
        <w:jc w:val="both"/>
        <w:rPr>
          <w:rFonts w:ascii="Times New Roman" w:hAnsi="Times New Roman" w:cs="Times New Roman"/>
          <w:b/>
          <w:color w:val="auto"/>
          <w:sz w:val="28"/>
          <w:szCs w:val="28"/>
        </w:rPr>
      </w:pPr>
      <w:r w:rsidRPr="001D2C35">
        <w:rPr>
          <w:rFonts w:ascii="Times New Roman" w:hAnsi="Times New Roman" w:cs="Times New Roman"/>
          <w:b/>
          <w:color w:val="auto"/>
          <w:sz w:val="28"/>
          <w:szCs w:val="28"/>
        </w:rPr>
        <w:t>Запрос документов, необходимых в соответствии с нормативными правовыми актами для рассмотрения заявления о заключении договора аренды</w:t>
      </w:r>
      <w:bookmarkEnd w:id="26"/>
    </w:p>
    <w:p w:rsidR="00615BD3" w:rsidRPr="001D2C35" w:rsidRDefault="00615BD3" w:rsidP="00615BD3">
      <w:pPr>
        <w:pStyle w:val="a4"/>
        <w:ind w:left="-284" w:firstLine="568"/>
        <w:jc w:val="both"/>
        <w:rPr>
          <w:rFonts w:ascii="Times New Roman" w:hAnsi="Times New Roman" w:cs="Times New Roman"/>
          <w:b/>
          <w:color w:val="auto"/>
          <w:sz w:val="28"/>
          <w:szCs w:val="28"/>
        </w:rPr>
      </w:pPr>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42. Основанием для начала административной процедуры является отсутствие в Органе документов, необходимых в соответствии с нормативными правовыми актами Российской Федерации для предоставления муниципальной услуги, которые находятся в распоряжении исполнительных органов государственной власти Республики Крым.</w:t>
      </w:r>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Ответственное должностное лицо осуществляет подготовку и направление запроса в исполнительные органы власти Республики Крым, в распоряжении которых находятся документы, необходимые для предоставления муниципальной услуги.</w:t>
      </w:r>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Направление запроса осуществляется посредством единой системы межведомственного электронного взаимодействия.</w:t>
      </w:r>
    </w:p>
    <w:p w:rsidR="00615BD3" w:rsidRPr="001D2C35" w:rsidRDefault="00615BD3" w:rsidP="00615BD3">
      <w:pPr>
        <w:pStyle w:val="2"/>
        <w:shd w:val="clear" w:color="auto" w:fill="auto"/>
        <w:spacing w:line="240" w:lineRule="auto"/>
        <w:ind w:left="-284" w:firstLine="568"/>
        <w:rPr>
          <w:sz w:val="28"/>
          <w:szCs w:val="28"/>
        </w:rPr>
      </w:pPr>
      <w:r w:rsidRPr="001D2C35">
        <w:rPr>
          <w:sz w:val="28"/>
          <w:szCs w:val="28"/>
        </w:rPr>
        <w:t>Максимальный срок выполнения данного действия составляет 5 рабочих дней.</w:t>
      </w:r>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Результатом административной процедуры является получение из исполнительных органов государственной власти Республики Крым запрашиваемых документов либо отказ в их предоставлении.</w:t>
      </w:r>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Способом фиксации административной процедуры является регистрация полученных от исполнительных органов государственной власти Республики Крым запрашиваемых документов.</w:t>
      </w:r>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Непредставление исполнительных органов государственной власти Республики Крым документов не является основанием для отказа заявителю в предоставлении муниципальной услуги.</w:t>
      </w:r>
    </w:p>
    <w:p w:rsidR="00615BD3" w:rsidRPr="001D2C35" w:rsidRDefault="00615BD3" w:rsidP="00615BD3">
      <w:pPr>
        <w:pStyle w:val="21"/>
        <w:keepNext/>
        <w:keepLines/>
        <w:shd w:val="clear" w:color="auto" w:fill="auto"/>
        <w:spacing w:before="0" w:after="0" w:line="240" w:lineRule="auto"/>
        <w:ind w:left="-284" w:firstLine="568"/>
        <w:jc w:val="center"/>
        <w:rPr>
          <w:sz w:val="28"/>
          <w:szCs w:val="28"/>
        </w:rPr>
      </w:pPr>
      <w:bookmarkStart w:id="27" w:name="bookmark26"/>
      <w:r w:rsidRPr="001D2C35">
        <w:rPr>
          <w:sz w:val="28"/>
          <w:szCs w:val="28"/>
        </w:rPr>
        <w:t>Осуществление подготовки проекта договора аренды земельного участка и акта</w:t>
      </w:r>
      <w:bookmarkEnd w:id="27"/>
      <w:r w:rsidRPr="001D2C35">
        <w:rPr>
          <w:sz w:val="28"/>
          <w:szCs w:val="28"/>
        </w:rPr>
        <w:t xml:space="preserve"> </w:t>
      </w:r>
      <w:bookmarkStart w:id="28" w:name="bookmark27"/>
      <w:r w:rsidRPr="001D2C35">
        <w:rPr>
          <w:sz w:val="28"/>
          <w:szCs w:val="28"/>
        </w:rPr>
        <w:t>приема-передачи и их подписание или предоставление мотивированного отказа в</w:t>
      </w:r>
      <w:bookmarkEnd w:id="28"/>
    </w:p>
    <w:p w:rsidR="00615BD3" w:rsidRPr="001D2C35" w:rsidRDefault="00615BD3" w:rsidP="00615BD3">
      <w:pPr>
        <w:pStyle w:val="21"/>
        <w:keepNext/>
        <w:keepLines/>
        <w:shd w:val="clear" w:color="auto" w:fill="auto"/>
        <w:spacing w:before="0" w:after="0" w:line="240" w:lineRule="auto"/>
        <w:ind w:left="-284" w:firstLine="568"/>
        <w:jc w:val="center"/>
        <w:rPr>
          <w:sz w:val="28"/>
          <w:szCs w:val="28"/>
        </w:rPr>
      </w:pPr>
      <w:bookmarkStart w:id="29" w:name="bookmark28"/>
      <w:r w:rsidRPr="001D2C35">
        <w:rPr>
          <w:sz w:val="28"/>
          <w:szCs w:val="28"/>
        </w:rPr>
        <w:t xml:space="preserve">заключении договора аренды земельных участков, находящихся в </w:t>
      </w:r>
      <w:proofErr w:type="spellStart"/>
      <w:r w:rsidRPr="001D2C35">
        <w:rPr>
          <w:sz w:val="28"/>
          <w:szCs w:val="28"/>
        </w:rPr>
        <w:t>мунципальной</w:t>
      </w:r>
      <w:bookmarkStart w:id="30" w:name="bookmark29"/>
      <w:bookmarkEnd w:id="29"/>
      <w:proofErr w:type="spellEnd"/>
      <w:r w:rsidRPr="001D2C35">
        <w:rPr>
          <w:sz w:val="28"/>
          <w:szCs w:val="28"/>
        </w:rPr>
        <w:t xml:space="preserve"> собственности, без проведения торгов</w:t>
      </w:r>
      <w:bookmarkEnd w:id="30"/>
    </w:p>
    <w:p w:rsidR="00615BD3" w:rsidRPr="001D2C35" w:rsidRDefault="00615BD3" w:rsidP="00615BD3">
      <w:pPr>
        <w:pStyle w:val="21"/>
        <w:keepNext/>
        <w:keepLines/>
        <w:shd w:val="clear" w:color="auto" w:fill="auto"/>
        <w:spacing w:before="0" w:after="0" w:line="240" w:lineRule="auto"/>
        <w:ind w:left="-284" w:firstLine="568"/>
        <w:jc w:val="both"/>
        <w:rPr>
          <w:sz w:val="28"/>
          <w:szCs w:val="28"/>
        </w:rPr>
      </w:pPr>
    </w:p>
    <w:p w:rsidR="00615BD3" w:rsidRPr="001D2C35" w:rsidRDefault="00615BD3" w:rsidP="00615BD3">
      <w:pPr>
        <w:pStyle w:val="2"/>
        <w:numPr>
          <w:ilvl w:val="0"/>
          <w:numId w:val="9"/>
        </w:numPr>
        <w:shd w:val="clear" w:color="auto" w:fill="auto"/>
        <w:tabs>
          <w:tab w:val="left" w:pos="709"/>
        </w:tabs>
        <w:spacing w:line="240" w:lineRule="auto"/>
        <w:ind w:left="-284" w:right="20" w:firstLine="568"/>
        <w:rPr>
          <w:sz w:val="28"/>
          <w:szCs w:val="28"/>
        </w:rPr>
      </w:pPr>
      <w:r w:rsidRPr="001D2C35">
        <w:rPr>
          <w:sz w:val="28"/>
          <w:szCs w:val="28"/>
        </w:rPr>
        <w:t>Основанием для начала административной процедуры является зарегистрированное заявление о заключении договора аренды земельных участков, находящихся в муниципальной собственности, без проведения торгов.</w:t>
      </w:r>
    </w:p>
    <w:p w:rsidR="00615BD3" w:rsidRPr="001D2C35" w:rsidRDefault="00615BD3" w:rsidP="00615BD3">
      <w:pPr>
        <w:pStyle w:val="2"/>
        <w:shd w:val="clear" w:color="auto" w:fill="auto"/>
        <w:spacing w:line="240" w:lineRule="auto"/>
        <w:ind w:left="-284" w:firstLine="568"/>
        <w:rPr>
          <w:sz w:val="28"/>
          <w:szCs w:val="28"/>
        </w:rPr>
      </w:pPr>
      <w:r w:rsidRPr="001D2C35">
        <w:rPr>
          <w:sz w:val="28"/>
          <w:szCs w:val="28"/>
        </w:rPr>
        <w:t>Максимальный срок выполнения данного действия составляет 2 рабочих дня.</w:t>
      </w:r>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Ответственное должностное лицо обеспечивает подготовку и согласование проекта договора аренды земельного участка и акта приема-передачи в необходимом количестве экземпляров (не менее трех) со структурным подразделением, ответственным за подготовку договоров, иными структурными подразделениями, курирующими их заместителями руководителя.</w:t>
      </w:r>
    </w:p>
    <w:p w:rsidR="00615BD3" w:rsidRPr="001D2C35" w:rsidRDefault="00615BD3" w:rsidP="00615BD3">
      <w:pPr>
        <w:pStyle w:val="2"/>
        <w:shd w:val="clear" w:color="auto" w:fill="auto"/>
        <w:spacing w:line="240" w:lineRule="auto"/>
        <w:ind w:left="-284" w:firstLine="568"/>
        <w:rPr>
          <w:sz w:val="28"/>
          <w:szCs w:val="28"/>
        </w:rPr>
      </w:pPr>
      <w:r w:rsidRPr="001D2C35">
        <w:rPr>
          <w:sz w:val="28"/>
          <w:szCs w:val="28"/>
        </w:rPr>
        <w:t>Максимальный срок выполнения данного действия составляет 20 рабочих дней.</w:t>
      </w:r>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При необходимости доработки проекта договора аренды и акта приема-передачи в связи с наличием замечаний согласовывающих лиц указанный проект возвращается ответственному должностному лицу для устранения замечаний.</w:t>
      </w:r>
    </w:p>
    <w:p w:rsidR="00615BD3" w:rsidRPr="001D2C35" w:rsidRDefault="00615BD3" w:rsidP="00615BD3">
      <w:pPr>
        <w:pStyle w:val="2"/>
        <w:shd w:val="clear" w:color="auto" w:fill="auto"/>
        <w:spacing w:line="240" w:lineRule="auto"/>
        <w:ind w:left="-284" w:firstLine="568"/>
        <w:rPr>
          <w:sz w:val="28"/>
          <w:szCs w:val="28"/>
        </w:rPr>
      </w:pPr>
      <w:r w:rsidRPr="001D2C35">
        <w:rPr>
          <w:sz w:val="28"/>
          <w:szCs w:val="28"/>
        </w:rPr>
        <w:t>Максимальный срок действия составляет 1 рабочий день.</w:t>
      </w:r>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lastRenderedPageBreak/>
        <w:t>Ответственное должностное лицо передает согласованный проект договор аренды земельного участка и акта приема-передачи в необходимом количестве экземпляров (не менее трех) на подпись уполномоченному лицу.</w:t>
      </w:r>
    </w:p>
    <w:p w:rsidR="00615BD3" w:rsidRPr="001D2C35" w:rsidRDefault="00615BD3" w:rsidP="00615BD3">
      <w:pPr>
        <w:pStyle w:val="2"/>
        <w:shd w:val="clear" w:color="auto" w:fill="auto"/>
        <w:spacing w:line="240" w:lineRule="auto"/>
        <w:ind w:left="-284" w:firstLine="568"/>
        <w:rPr>
          <w:sz w:val="28"/>
          <w:szCs w:val="28"/>
        </w:rPr>
      </w:pPr>
      <w:r w:rsidRPr="001D2C35">
        <w:rPr>
          <w:sz w:val="28"/>
          <w:szCs w:val="28"/>
        </w:rPr>
        <w:t>Максимальный срок выполнения данного действия составляет 5 рабочий день.</w:t>
      </w:r>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После подписания уполномоченным лицом проекта договора аренды земельного участка и акта приема-передачи в необходимом количестве экземпляров (не менее трех) ответственное должностное лицо обеспечивает подготовку, согласование и подписание письма в адрес заявителя с приложением всех экземпляров соответствующего проекта договора аренды земельного участка и акта приема-передачи.</w:t>
      </w:r>
    </w:p>
    <w:p w:rsidR="00615BD3" w:rsidRPr="001D2C35" w:rsidRDefault="00615BD3" w:rsidP="00615BD3">
      <w:pPr>
        <w:pStyle w:val="2"/>
        <w:shd w:val="clear" w:color="auto" w:fill="auto"/>
        <w:spacing w:line="240" w:lineRule="auto"/>
        <w:ind w:left="-284" w:firstLine="568"/>
        <w:rPr>
          <w:sz w:val="28"/>
          <w:szCs w:val="28"/>
        </w:rPr>
      </w:pPr>
      <w:r w:rsidRPr="001D2C35">
        <w:rPr>
          <w:sz w:val="28"/>
          <w:szCs w:val="28"/>
        </w:rPr>
        <w:t>Максимальный срок выполнения данного действия составляет 2 рабочих дня.</w:t>
      </w:r>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Результатом административной процедуры является оформление Органом договора аренды земельного участка и акта приема-передачи в необходимом количестве экземпляров (не менее трех), подписанных уполномоченным лицом.</w:t>
      </w:r>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Способом фиксации результата административной процедуры является запись об оформление Органом договора аренды земельного участка и акта приема-передачи в необходимом количестве экземпляров (не менее трех), подписанных уполномоченным лицом в журнале учета договоров аренды земельных участков.</w:t>
      </w:r>
      <w:bookmarkStart w:id="31" w:name="bookmark30"/>
    </w:p>
    <w:p w:rsidR="00615BD3" w:rsidRPr="001D2C35" w:rsidRDefault="00615BD3" w:rsidP="00615BD3">
      <w:pPr>
        <w:pStyle w:val="2"/>
        <w:shd w:val="clear" w:color="auto" w:fill="auto"/>
        <w:spacing w:line="240" w:lineRule="auto"/>
        <w:ind w:left="-284" w:right="20" w:firstLine="568"/>
        <w:jc w:val="center"/>
        <w:rPr>
          <w:b/>
          <w:sz w:val="28"/>
          <w:szCs w:val="28"/>
        </w:rPr>
      </w:pPr>
      <w:r w:rsidRPr="001D2C35">
        <w:rPr>
          <w:b/>
          <w:sz w:val="28"/>
          <w:szCs w:val="28"/>
        </w:rPr>
        <w:t>Порядок осуществления в электронной форме, в том числе с использованием Единого портала, Портала услуг РК, а также официального сайта Органа</w:t>
      </w:r>
      <w:bookmarkEnd w:id="31"/>
    </w:p>
    <w:p w:rsidR="00615BD3" w:rsidRPr="001D2C35" w:rsidRDefault="00615BD3" w:rsidP="00615BD3">
      <w:pPr>
        <w:pStyle w:val="2"/>
        <w:shd w:val="clear" w:color="auto" w:fill="auto"/>
        <w:spacing w:line="240" w:lineRule="auto"/>
        <w:ind w:left="-284" w:right="20" w:firstLine="568"/>
        <w:jc w:val="center"/>
        <w:rPr>
          <w:b/>
          <w:sz w:val="28"/>
          <w:szCs w:val="28"/>
        </w:rPr>
      </w:pPr>
    </w:p>
    <w:p w:rsidR="00615BD3" w:rsidRPr="001D2C35" w:rsidRDefault="00615BD3" w:rsidP="00615BD3">
      <w:pPr>
        <w:pStyle w:val="21"/>
        <w:keepNext/>
        <w:keepLines/>
        <w:shd w:val="clear" w:color="auto" w:fill="auto"/>
        <w:spacing w:before="0" w:after="0" w:line="240" w:lineRule="auto"/>
        <w:ind w:left="-284" w:right="20" w:firstLine="568"/>
        <w:jc w:val="center"/>
        <w:rPr>
          <w:sz w:val="28"/>
          <w:szCs w:val="28"/>
        </w:rPr>
      </w:pPr>
      <w:bookmarkStart w:id="32" w:name="bookmark31"/>
      <w:r w:rsidRPr="001D2C35">
        <w:rPr>
          <w:sz w:val="28"/>
          <w:szCs w:val="28"/>
        </w:rPr>
        <w:t>Предоставление в установленном порядке информации заявителям и обеспечение доступа заявителей к сведениям о муниципальной услуге</w:t>
      </w:r>
      <w:bookmarkEnd w:id="32"/>
    </w:p>
    <w:p w:rsidR="00615BD3" w:rsidRPr="001D2C35" w:rsidRDefault="00615BD3" w:rsidP="00615BD3">
      <w:pPr>
        <w:pStyle w:val="2"/>
        <w:numPr>
          <w:ilvl w:val="0"/>
          <w:numId w:val="9"/>
        </w:numPr>
        <w:shd w:val="clear" w:color="auto" w:fill="auto"/>
        <w:tabs>
          <w:tab w:val="left" w:pos="709"/>
        </w:tabs>
        <w:spacing w:line="240" w:lineRule="auto"/>
        <w:ind w:left="-284" w:firstLine="568"/>
        <w:rPr>
          <w:sz w:val="28"/>
          <w:szCs w:val="28"/>
        </w:rPr>
      </w:pPr>
      <w:r w:rsidRPr="001D2C35">
        <w:rPr>
          <w:sz w:val="28"/>
          <w:szCs w:val="28"/>
        </w:rPr>
        <w:t>На Портале услуг РК обеспечивается:</w:t>
      </w:r>
    </w:p>
    <w:p w:rsidR="00615BD3" w:rsidRPr="001D2C35" w:rsidRDefault="00615BD3" w:rsidP="00615BD3">
      <w:pPr>
        <w:pStyle w:val="2"/>
        <w:numPr>
          <w:ilvl w:val="1"/>
          <w:numId w:val="9"/>
        </w:numPr>
        <w:shd w:val="clear" w:color="auto" w:fill="auto"/>
        <w:tabs>
          <w:tab w:val="left" w:pos="709"/>
          <w:tab w:val="left" w:pos="950"/>
        </w:tabs>
        <w:spacing w:line="240" w:lineRule="auto"/>
        <w:ind w:left="-284" w:firstLine="568"/>
        <w:rPr>
          <w:sz w:val="28"/>
          <w:szCs w:val="28"/>
        </w:rPr>
      </w:pPr>
      <w:r w:rsidRPr="001D2C35">
        <w:rPr>
          <w:sz w:val="28"/>
          <w:szCs w:val="28"/>
        </w:rPr>
        <w:t>доступ заявителей к сведениям о государственных и муниципальных услугах;</w:t>
      </w:r>
    </w:p>
    <w:p w:rsidR="00615BD3" w:rsidRPr="001D2C35" w:rsidRDefault="00615BD3" w:rsidP="00615BD3">
      <w:pPr>
        <w:pStyle w:val="2"/>
        <w:numPr>
          <w:ilvl w:val="1"/>
          <w:numId w:val="9"/>
        </w:numPr>
        <w:shd w:val="clear" w:color="auto" w:fill="auto"/>
        <w:tabs>
          <w:tab w:val="left" w:pos="709"/>
          <w:tab w:val="left" w:pos="1027"/>
        </w:tabs>
        <w:spacing w:line="240" w:lineRule="auto"/>
        <w:ind w:left="-284" w:right="20" w:firstLine="568"/>
        <w:rPr>
          <w:sz w:val="28"/>
          <w:szCs w:val="28"/>
        </w:rPr>
      </w:pPr>
      <w:r w:rsidRPr="001D2C35">
        <w:rPr>
          <w:sz w:val="28"/>
          <w:szCs w:val="28"/>
        </w:rPr>
        <w:t>доступность для копирования в электронной форме запроса и иных документов, необходимых для получения муниципальной или муниципальной услуги;</w:t>
      </w:r>
    </w:p>
    <w:p w:rsidR="00615BD3" w:rsidRPr="001D2C35" w:rsidRDefault="00615BD3" w:rsidP="00615BD3">
      <w:pPr>
        <w:pStyle w:val="2"/>
        <w:numPr>
          <w:ilvl w:val="1"/>
          <w:numId w:val="9"/>
        </w:numPr>
        <w:shd w:val="clear" w:color="auto" w:fill="auto"/>
        <w:tabs>
          <w:tab w:val="left" w:pos="709"/>
          <w:tab w:val="left" w:pos="1286"/>
        </w:tabs>
        <w:spacing w:line="240" w:lineRule="auto"/>
        <w:ind w:left="-284" w:right="20" w:firstLine="568"/>
        <w:rPr>
          <w:sz w:val="28"/>
          <w:szCs w:val="28"/>
        </w:rPr>
      </w:pPr>
      <w:r w:rsidRPr="001D2C35">
        <w:rPr>
          <w:sz w:val="28"/>
          <w:szCs w:val="28"/>
        </w:rPr>
        <w:t>возможность подачи заявителем с использованием информационно- телекоммуникационных технологий запроса о предоставлении муниципальной или муниципальной услуги;</w:t>
      </w:r>
    </w:p>
    <w:p w:rsidR="00615BD3" w:rsidRPr="001D2C35" w:rsidRDefault="00615BD3" w:rsidP="00615BD3">
      <w:pPr>
        <w:pStyle w:val="2"/>
        <w:numPr>
          <w:ilvl w:val="1"/>
          <w:numId w:val="9"/>
        </w:numPr>
        <w:shd w:val="clear" w:color="auto" w:fill="auto"/>
        <w:tabs>
          <w:tab w:val="left" w:pos="709"/>
        </w:tabs>
        <w:spacing w:line="240" w:lineRule="auto"/>
        <w:ind w:left="-284" w:right="20" w:firstLine="568"/>
        <w:rPr>
          <w:sz w:val="28"/>
          <w:szCs w:val="28"/>
        </w:rPr>
      </w:pPr>
      <w:r w:rsidRPr="001D2C35">
        <w:rPr>
          <w:sz w:val="28"/>
          <w:szCs w:val="28"/>
        </w:rPr>
        <w:t>возможность получения заявителем сведений о ходе выполнения запроса о предоставлении муниципальной или муниципальной услуги;</w:t>
      </w:r>
    </w:p>
    <w:p w:rsidR="00615BD3" w:rsidRPr="001D2C35" w:rsidRDefault="00615BD3" w:rsidP="00615BD3">
      <w:pPr>
        <w:pStyle w:val="2"/>
        <w:numPr>
          <w:ilvl w:val="1"/>
          <w:numId w:val="9"/>
        </w:numPr>
        <w:shd w:val="clear" w:color="auto" w:fill="auto"/>
        <w:tabs>
          <w:tab w:val="left" w:pos="709"/>
          <w:tab w:val="left" w:pos="979"/>
        </w:tabs>
        <w:spacing w:line="240" w:lineRule="auto"/>
        <w:ind w:left="-284" w:firstLine="568"/>
        <w:rPr>
          <w:sz w:val="28"/>
          <w:szCs w:val="28"/>
        </w:rPr>
      </w:pPr>
      <w:r w:rsidRPr="001D2C35">
        <w:rPr>
          <w:sz w:val="28"/>
          <w:szCs w:val="28"/>
        </w:rPr>
        <w:t>возможность подачи заявления в электронной форме.</w:t>
      </w:r>
    </w:p>
    <w:p w:rsidR="00615BD3" w:rsidRPr="001D2C35" w:rsidRDefault="00615BD3" w:rsidP="00615BD3">
      <w:pPr>
        <w:pStyle w:val="21"/>
        <w:keepNext/>
        <w:keepLines/>
        <w:shd w:val="clear" w:color="auto" w:fill="auto"/>
        <w:spacing w:before="0" w:after="0" w:line="240" w:lineRule="auto"/>
        <w:ind w:left="-284" w:right="40" w:firstLine="568"/>
        <w:rPr>
          <w:sz w:val="28"/>
          <w:szCs w:val="28"/>
        </w:rPr>
      </w:pPr>
      <w:bookmarkStart w:id="33" w:name="bookmark32"/>
    </w:p>
    <w:p w:rsidR="00615BD3" w:rsidRPr="001D2C35" w:rsidRDefault="00615BD3" w:rsidP="00615BD3">
      <w:pPr>
        <w:pStyle w:val="21"/>
        <w:keepNext/>
        <w:keepLines/>
        <w:shd w:val="clear" w:color="auto" w:fill="auto"/>
        <w:spacing w:before="0" w:after="0" w:line="240" w:lineRule="auto"/>
        <w:ind w:left="-284" w:right="40" w:firstLine="568"/>
        <w:rPr>
          <w:sz w:val="28"/>
          <w:szCs w:val="28"/>
        </w:rPr>
      </w:pPr>
      <w:r w:rsidRPr="001D2C35">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w:t>
      </w:r>
      <w:bookmarkEnd w:id="33"/>
    </w:p>
    <w:p w:rsidR="00615BD3" w:rsidRPr="001D2C35" w:rsidRDefault="00615BD3" w:rsidP="00615BD3">
      <w:pPr>
        <w:pStyle w:val="2"/>
        <w:numPr>
          <w:ilvl w:val="0"/>
          <w:numId w:val="9"/>
        </w:numPr>
        <w:shd w:val="clear" w:color="auto" w:fill="auto"/>
        <w:tabs>
          <w:tab w:val="left" w:pos="709"/>
          <w:tab w:val="left" w:pos="1138"/>
        </w:tabs>
        <w:spacing w:line="240" w:lineRule="auto"/>
        <w:ind w:left="-284" w:right="40" w:firstLine="568"/>
        <w:rPr>
          <w:sz w:val="28"/>
          <w:szCs w:val="28"/>
        </w:rPr>
      </w:pPr>
      <w:r w:rsidRPr="001D2C35">
        <w:rPr>
          <w:sz w:val="28"/>
          <w:szCs w:val="28"/>
        </w:rPr>
        <w:t>Заявитель имеет право подать заявление в электронной форме с использованием Портала услуг РК.</w:t>
      </w:r>
    </w:p>
    <w:p w:rsidR="00615BD3" w:rsidRPr="001D2C35" w:rsidRDefault="00615BD3" w:rsidP="00615BD3">
      <w:pPr>
        <w:pStyle w:val="2"/>
        <w:shd w:val="clear" w:color="auto" w:fill="auto"/>
        <w:spacing w:line="240" w:lineRule="auto"/>
        <w:ind w:left="-284" w:right="40" w:firstLine="568"/>
        <w:rPr>
          <w:sz w:val="28"/>
          <w:szCs w:val="28"/>
        </w:rPr>
      </w:pPr>
      <w:r w:rsidRPr="001D2C35">
        <w:rPr>
          <w:sz w:val="28"/>
          <w:szCs w:val="28"/>
        </w:rPr>
        <w:t>При направлении заявителем заявления или уведомления о предоставлении муниципальной услуги в электронной форме через Портал услуг РК Орган в течение 3 рабочих дней со дня получения указанного заявления или уведомления направляет заявителю уведомление в «личный кабинет» о необходимости представления в Орган документов, указанных в пунктах 19-20 или в пункте 21 настоящего Административного регламента, на бумажных носителях с указанием даты, времени их предоставления и места нахождения Органа.</w:t>
      </w:r>
    </w:p>
    <w:p w:rsidR="00615BD3" w:rsidRPr="001D2C35" w:rsidRDefault="00615BD3" w:rsidP="00615BD3">
      <w:pPr>
        <w:pStyle w:val="2"/>
        <w:numPr>
          <w:ilvl w:val="0"/>
          <w:numId w:val="9"/>
        </w:numPr>
        <w:shd w:val="clear" w:color="auto" w:fill="auto"/>
        <w:tabs>
          <w:tab w:val="left" w:pos="709"/>
          <w:tab w:val="left" w:pos="1254"/>
        </w:tabs>
        <w:spacing w:line="240" w:lineRule="auto"/>
        <w:ind w:left="-284" w:right="40" w:firstLine="568"/>
        <w:rPr>
          <w:sz w:val="28"/>
          <w:szCs w:val="28"/>
        </w:rPr>
      </w:pPr>
      <w:r w:rsidRPr="001D2C35">
        <w:rPr>
          <w:sz w:val="28"/>
          <w:szCs w:val="28"/>
        </w:rPr>
        <w:lastRenderedPageBreak/>
        <w:t>Формирование запроса заявителем осуществляется посредством заполнения электронной формы запроса на Портале услуг РК без необходимости дополнительной подачи запроса в какой-либо иной форме. На Портале услуг РК, официальном сайте Органа, предоставляющего муниципальную услугу размещаются образцы заполнения электронной формы запроса.</w:t>
      </w:r>
    </w:p>
    <w:p w:rsidR="00615BD3" w:rsidRPr="001D2C35" w:rsidRDefault="00615BD3" w:rsidP="00615BD3">
      <w:pPr>
        <w:pStyle w:val="2"/>
        <w:shd w:val="clear" w:color="auto" w:fill="auto"/>
        <w:spacing w:line="240" w:lineRule="auto"/>
        <w:ind w:left="-284" w:right="40" w:firstLine="568"/>
        <w:rPr>
          <w:sz w:val="28"/>
          <w:szCs w:val="28"/>
        </w:rPr>
      </w:pPr>
      <w:r w:rsidRPr="001D2C35">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15BD3" w:rsidRPr="001D2C35" w:rsidRDefault="00615BD3" w:rsidP="00615BD3">
      <w:pPr>
        <w:pStyle w:val="2"/>
        <w:shd w:val="clear" w:color="auto" w:fill="auto"/>
        <w:spacing w:line="240" w:lineRule="auto"/>
        <w:ind w:left="-284" w:firstLine="568"/>
        <w:rPr>
          <w:sz w:val="28"/>
          <w:szCs w:val="28"/>
        </w:rPr>
      </w:pPr>
      <w:r w:rsidRPr="001D2C35">
        <w:rPr>
          <w:sz w:val="28"/>
          <w:szCs w:val="28"/>
        </w:rPr>
        <w:t>При формировании запроса заявителю обеспечивается:</w:t>
      </w:r>
    </w:p>
    <w:p w:rsidR="00615BD3" w:rsidRPr="001D2C35" w:rsidRDefault="00615BD3" w:rsidP="00615BD3">
      <w:pPr>
        <w:pStyle w:val="2"/>
        <w:shd w:val="clear" w:color="auto" w:fill="auto"/>
        <w:tabs>
          <w:tab w:val="left" w:pos="567"/>
        </w:tabs>
        <w:spacing w:line="240" w:lineRule="auto"/>
        <w:ind w:left="-284" w:right="40" w:firstLine="568"/>
        <w:rPr>
          <w:sz w:val="28"/>
          <w:szCs w:val="28"/>
        </w:rPr>
      </w:pPr>
      <w:proofErr w:type="gramStart"/>
      <w:r w:rsidRPr="001D2C35">
        <w:rPr>
          <w:sz w:val="28"/>
          <w:szCs w:val="28"/>
        </w:rPr>
        <w:t>а)</w:t>
      </w:r>
      <w:r w:rsidRPr="001D2C35">
        <w:rPr>
          <w:sz w:val="28"/>
          <w:szCs w:val="28"/>
        </w:rPr>
        <w:tab/>
      </w:r>
      <w:proofErr w:type="gramEnd"/>
      <w:r w:rsidRPr="001D2C35">
        <w:rPr>
          <w:sz w:val="28"/>
          <w:szCs w:val="28"/>
        </w:rPr>
        <w:t>возможность копирования и сохранения запроса, необходимого для предоставления муниципальной услуги;</w:t>
      </w:r>
    </w:p>
    <w:p w:rsidR="00615BD3" w:rsidRPr="001D2C35" w:rsidRDefault="00615BD3" w:rsidP="00615BD3">
      <w:pPr>
        <w:pStyle w:val="2"/>
        <w:shd w:val="clear" w:color="auto" w:fill="auto"/>
        <w:tabs>
          <w:tab w:val="left" w:pos="567"/>
        </w:tabs>
        <w:spacing w:line="240" w:lineRule="auto"/>
        <w:ind w:left="-284" w:firstLine="568"/>
        <w:rPr>
          <w:sz w:val="28"/>
          <w:szCs w:val="28"/>
        </w:rPr>
      </w:pPr>
      <w:proofErr w:type="gramStart"/>
      <w:r w:rsidRPr="001D2C35">
        <w:rPr>
          <w:sz w:val="28"/>
          <w:szCs w:val="28"/>
        </w:rPr>
        <w:t>б)</w:t>
      </w:r>
      <w:r w:rsidRPr="001D2C35">
        <w:rPr>
          <w:sz w:val="28"/>
          <w:szCs w:val="28"/>
        </w:rPr>
        <w:tab/>
      </w:r>
      <w:proofErr w:type="gramEnd"/>
      <w:r w:rsidRPr="001D2C35">
        <w:rPr>
          <w:sz w:val="28"/>
          <w:szCs w:val="28"/>
        </w:rPr>
        <w:t>возможность печати на бумажном носителе копии электронной формы запроса;</w:t>
      </w:r>
    </w:p>
    <w:p w:rsidR="00615BD3" w:rsidRPr="001D2C35" w:rsidRDefault="00615BD3" w:rsidP="00615BD3">
      <w:pPr>
        <w:pStyle w:val="2"/>
        <w:shd w:val="clear" w:color="auto" w:fill="auto"/>
        <w:tabs>
          <w:tab w:val="left" w:pos="567"/>
        </w:tabs>
        <w:spacing w:line="240" w:lineRule="auto"/>
        <w:ind w:left="-284" w:right="40" w:firstLine="568"/>
        <w:rPr>
          <w:sz w:val="28"/>
          <w:szCs w:val="28"/>
        </w:rPr>
      </w:pPr>
      <w:proofErr w:type="gramStart"/>
      <w:r w:rsidRPr="001D2C35">
        <w:rPr>
          <w:sz w:val="28"/>
          <w:szCs w:val="28"/>
        </w:rPr>
        <w:t>в)</w:t>
      </w:r>
      <w:r w:rsidRPr="001D2C35">
        <w:rPr>
          <w:sz w:val="28"/>
          <w:szCs w:val="28"/>
        </w:rPr>
        <w:tab/>
      </w:r>
      <w:proofErr w:type="gramEnd"/>
      <w:r w:rsidRPr="001D2C35">
        <w:rPr>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15BD3" w:rsidRPr="001D2C35" w:rsidRDefault="00615BD3" w:rsidP="00615BD3">
      <w:pPr>
        <w:pStyle w:val="2"/>
        <w:shd w:val="clear" w:color="auto" w:fill="auto"/>
        <w:tabs>
          <w:tab w:val="left" w:pos="567"/>
        </w:tabs>
        <w:spacing w:line="240" w:lineRule="auto"/>
        <w:ind w:left="-284" w:right="40" w:firstLine="568"/>
        <w:rPr>
          <w:sz w:val="28"/>
          <w:szCs w:val="28"/>
        </w:rPr>
      </w:pPr>
      <w:proofErr w:type="gramStart"/>
      <w:r w:rsidRPr="001D2C35">
        <w:rPr>
          <w:sz w:val="28"/>
          <w:szCs w:val="28"/>
        </w:rPr>
        <w:t>г)</w:t>
      </w:r>
      <w:r w:rsidRPr="001D2C35">
        <w:rPr>
          <w:sz w:val="28"/>
          <w:szCs w:val="28"/>
        </w:rPr>
        <w:tab/>
      </w:r>
      <w:proofErr w:type="gramEnd"/>
      <w:r w:rsidRPr="001D2C35">
        <w:rPr>
          <w:sz w:val="28"/>
          <w:szCs w:val="28"/>
        </w:rPr>
        <w:t>возможность вернуться на любой из этапов заполнения электронной формы запроса без потери ранее введенной информации;</w:t>
      </w:r>
    </w:p>
    <w:p w:rsidR="00615BD3" w:rsidRPr="001D2C35" w:rsidRDefault="00615BD3" w:rsidP="00615BD3">
      <w:pPr>
        <w:pStyle w:val="2"/>
        <w:shd w:val="clear" w:color="auto" w:fill="auto"/>
        <w:tabs>
          <w:tab w:val="left" w:pos="567"/>
        </w:tabs>
        <w:spacing w:line="240" w:lineRule="auto"/>
        <w:ind w:left="-284" w:right="40" w:firstLine="568"/>
        <w:rPr>
          <w:sz w:val="28"/>
          <w:szCs w:val="28"/>
        </w:rPr>
      </w:pPr>
      <w:proofErr w:type="gramStart"/>
      <w:r w:rsidRPr="001D2C35">
        <w:rPr>
          <w:sz w:val="28"/>
          <w:szCs w:val="28"/>
        </w:rPr>
        <w:t>д)</w:t>
      </w:r>
      <w:r w:rsidRPr="001D2C35">
        <w:rPr>
          <w:sz w:val="28"/>
          <w:szCs w:val="28"/>
        </w:rPr>
        <w:tab/>
      </w:r>
      <w:proofErr w:type="gramEnd"/>
      <w:r w:rsidRPr="001D2C35">
        <w:rPr>
          <w:sz w:val="28"/>
          <w:szCs w:val="28"/>
        </w:rPr>
        <w:t>возможность доступа заявителя на Портале услуг РК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615BD3" w:rsidRPr="001D2C35" w:rsidRDefault="00615BD3" w:rsidP="00615BD3">
      <w:pPr>
        <w:pStyle w:val="2"/>
        <w:numPr>
          <w:ilvl w:val="0"/>
          <w:numId w:val="9"/>
        </w:numPr>
        <w:shd w:val="clear" w:color="auto" w:fill="auto"/>
        <w:tabs>
          <w:tab w:val="left" w:pos="567"/>
          <w:tab w:val="left" w:pos="1085"/>
        </w:tabs>
        <w:spacing w:line="240" w:lineRule="auto"/>
        <w:ind w:left="-284" w:firstLine="568"/>
        <w:rPr>
          <w:sz w:val="28"/>
          <w:szCs w:val="28"/>
        </w:rPr>
      </w:pPr>
      <w:r w:rsidRPr="001D2C35">
        <w:rPr>
          <w:sz w:val="28"/>
          <w:szCs w:val="28"/>
        </w:rPr>
        <w:t xml:space="preserve"> Сформированный запрос, направляется в Орган посредством Портала услуг РК.</w:t>
      </w:r>
    </w:p>
    <w:p w:rsidR="00615BD3" w:rsidRPr="001D2C35" w:rsidRDefault="00615BD3" w:rsidP="00615BD3">
      <w:pPr>
        <w:pStyle w:val="2"/>
        <w:shd w:val="clear" w:color="auto" w:fill="auto"/>
        <w:spacing w:line="240" w:lineRule="auto"/>
        <w:ind w:left="-284" w:firstLine="568"/>
        <w:rPr>
          <w:sz w:val="28"/>
          <w:szCs w:val="28"/>
        </w:rPr>
      </w:pPr>
      <w:r w:rsidRPr="001D2C35">
        <w:rPr>
          <w:sz w:val="28"/>
          <w:szCs w:val="28"/>
        </w:rPr>
        <w:t>Прием и регистрация заявления осуществляются должностным лицом Органа,</w:t>
      </w:r>
    </w:p>
    <w:p w:rsidR="00615BD3" w:rsidRPr="001D2C35" w:rsidRDefault="00615BD3" w:rsidP="00615BD3">
      <w:pPr>
        <w:pStyle w:val="2"/>
        <w:shd w:val="clear" w:color="auto" w:fill="auto"/>
        <w:spacing w:line="240" w:lineRule="auto"/>
        <w:ind w:left="-284" w:right="40" w:firstLine="568"/>
        <w:rPr>
          <w:sz w:val="28"/>
          <w:szCs w:val="28"/>
        </w:rPr>
      </w:pPr>
      <w:r w:rsidRPr="001D2C35">
        <w:rPr>
          <w:sz w:val="28"/>
          <w:szCs w:val="28"/>
        </w:rPr>
        <w:t>ответственным за прием и регистрацию заявлений с документами, необходимыми для предоставления муниципальной услуги.</w:t>
      </w:r>
    </w:p>
    <w:p w:rsidR="00615BD3" w:rsidRPr="001D2C35" w:rsidRDefault="00615BD3" w:rsidP="00615BD3">
      <w:pPr>
        <w:pStyle w:val="2"/>
        <w:shd w:val="clear" w:color="auto" w:fill="auto"/>
        <w:spacing w:line="240" w:lineRule="auto"/>
        <w:ind w:left="-284" w:right="40" w:firstLine="568"/>
        <w:rPr>
          <w:sz w:val="28"/>
          <w:szCs w:val="28"/>
        </w:rPr>
      </w:pPr>
      <w:r w:rsidRPr="001D2C35">
        <w:rPr>
          <w:sz w:val="28"/>
          <w:szCs w:val="28"/>
        </w:rPr>
        <w:t>После регистрации заявление направляется в структурное подразделение, ответственное за предоставление муниципальной услуги.</w:t>
      </w:r>
    </w:p>
    <w:p w:rsidR="00615BD3" w:rsidRPr="001D2C35" w:rsidRDefault="00615BD3" w:rsidP="00615BD3">
      <w:pPr>
        <w:pStyle w:val="2"/>
        <w:shd w:val="clear" w:color="auto" w:fill="auto"/>
        <w:spacing w:line="240" w:lineRule="auto"/>
        <w:ind w:left="-284" w:right="40" w:firstLine="568"/>
        <w:rPr>
          <w:sz w:val="28"/>
          <w:szCs w:val="28"/>
        </w:rPr>
      </w:pPr>
      <w:r w:rsidRPr="001D2C35">
        <w:rPr>
          <w:sz w:val="28"/>
          <w:szCs w:val="28"/>
        </w:rPr>
        <w:t>После принятия заявления должностным лицом, уполномоченным на предоставление муниципальной услуги, статус запроса заявителя в «личном кабинете» на Портале услуг РК, обновляется до статуса «принято».</w:t>
      </w:r>
    </w:p>
    <w:p w:rsidR="00615BD3" w:rsidRPr="001D2C35" w:rsidRDefault="00615BD3" w:rsidP="00615BD3">
      <w:pPr>
        <w:pStyle w:val="21"/>
        <w:keepNext/>
        <w:keepLines/>
        <w:shd w:val="clear" w:color="auto" w:fill="auto"/>
        <w:spacing w:before="0" w:after="0" w:line="240" w:lineRule="auto"/>
        <w:ind w:left="-284" w:right="760" w:firstLine="568"/>
        <w:jc w:val="center"/>
        <w:rPr>
          <w:sz w:val="28"/>
          <w:szCs w:val="28"/>
        </w:rPr>
      </w:pPr>
      <w:bookmarkStart w:id="34" w:name="bookmark33"/>
      <w:r w:rsidRPr="001D2C35">
        <w:rPr>
          <w:sz w:val="28"/>
          <w:szCs w:val="28"/>
        </w:rPr>
        <w:t>Запись на прием в Орган, МФЦ для подачи запроса о предоставлении муниципальной услуги и иных документов</w:t>
      </w:r>
      <w:bookmarkEnd w:id="34"/>
    </w:p>
    <w:p w:rsidR="00615BD3" w:rsidRPr="001D2C35" w:rsidRDefault="00615BD3" w:rsidP="00615BD3">
      <w:pPr>
        <w:pStyle w:val="2"/>
        <w:numPr>
          <w:ilvl w:val="0"/>
          <w:numId w:val="9"/>
        </w:numPr>
        <w:shd w:val="clear" w:color="auto" w:fill="auto"/>
        <w:tabs>
          <w:tab w:val="left" w:pos="709"/>
        </w:tabs>
        <w:spacing w:line="240" w:lineRule="auto"/>
        <w:ind w:left="-284" w:right="40" w:firstLine="568"/>
        <w:rPr>
          <w:sz w:val="28"/>
          <w:szCs w:val="28"/>
        </w:rPr>
      </w:pPr>
      <w:r w:rsidRPr="001D2C35">
        <w:rPr>
          <w:sz w:val="28"/>
          <w:szCs w:val="28"/>
        </w:rPr>
        <w:t>В целях предоставления муниципальной услуги осуществляется прием заявителей по предварительной записи. Запись на прием проводится посредством Портала услуг РК.</w:t>
      </w:r>
    </w:p>
    <w:p w:rsidR="00615BD3" w:rsidRPr="001D2C35" w:rsidRDefault="00615BD3" w:rsidP="00615BD3">
      <w:pPr>
        <w:pStyle w:val="2"/>
        <w:shd w:val="clear" w:color="auto" w:fill="auto"/>
        <w:spacing w:line="240" w:lineRule="auto"/>
        <w:ind w:left="-284" w:right="40" w:firstLine="568"/>
        <w:rPr>
          <w:sz w:val="28"/>
          <w:szCs w:val="28"/>
        </w:rPr>
      </w:pPr>
      <w:r w:rsidRPr="001D2C35">
        <w:rPr>
          <w:sz w:val="28"/>
          <w:szCs w:val="28"/>
        </w:rPr>
        <w:t>Заявителю предоставляется возможность записи в любые свободные для приема дату и время в пределах установленного в Органе графика приема заявителей.</w:t>
      </w:r>
    </w:p>
    <w:p w:rsidR="00615BD3" w:rsidRPr="001D2C35" w:rsidRDefault="00615BD3" w:rsidP="00615BD3">
      <w:pPr>
        <w:pStyle w:val="2"/>
        <w:shd w:val="clear" w:color="auto" w:fill="auto"/>
        <w:spacing w:line="240" w:lineRule="auto"/>
        <w:ind w:left="-284" w:right="40" w:firstLine="568"/>
        <w:rPr>
          <w:sz w:val="28"/>
          <w:szCs w:val="28"/>
        </w:rPr>
      </w:pPr>
      <w:r w:rsidRPr="001D2C35">
        <w:rPr>
          <w:sz w:val="28"/>
          <w:szCs w:val="28"/>
        </w:rPr>
        <w:t>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15BD3" w:rsidRPr="001D2C35" w:rsidRDefault="00615BD3" w:rsidP="00615BD3">
      <w:pPr>
        <w:pStyle w:val="2"/>
        <w:numPr>
          <w:ilvl w:val="0"/>
          <w:numId w:val="9"/>
        </w:numPr>
        <w:shd w:val="clear" w:color="auto" w:fill="auto"/>
        <w:tabs>
          <w:tab w:val="left" w:pos="709"/>
        </w:tabs>
        <w:spacing w:line="240" w:lineRule="auto"/>
        <w:ind w:left="-284" w:right="40" w:firstLine="568"/>
        <w:rPr>
          <w:sz w:val="28"/>
          <w:szCs w:val="28"/>
        </w:rPr>
      </w:pPr>
      <w:r w:rsidRPr="001D2C35">
        <w:rPr>
          <w:sz w:val="28"/>
          <w:szCs w:val="28"/>
        </w:rPr>
        <w:lastRenderedPageBreak/>
        <w:t>Предварительная запись на прием в МФЦ осуществляется официальном сайте ГБУ РК «МФЦ».</w:t>
      </w:r>
    </w:p>
    <w:p w:rsidR="00615BD3" w:rsidRPr="001D2C35" w:rsidRDefault="00615BD3" w:rsidP="00615BD3">
      <w:pPr>
        <w:pStyle w:val="220"/>
        <w:keepNext/>
        <w:keepLines/>
        <w:shd w:val="clear" w:color="auto" w:fill="auto"/>
        <w:spacing w:before="0" w:line="240" w:lineRule="auto"/>
        <w:ind w:left="-284" w:firstLine="568"/>
        <w:jc w:val="center"/>
        <w:rPr>
          <w:b/>
          <w:sz w:val="28"/>
          <w:szCs w:val="28"/>
        </w:rPr>
      </w:pPr>
      <w:bookmarkStart w:id="35" w:name="bookmark34"/>
      <w:r w:rsidRPr="001D2C35">
        <w:rPr>
          <w:b/>
          <w:sz w:val="28"/>
          <w:szCs w:val="28"/>
        </w:rPr>
        <w:t>Получение заявителем сведений о ходе выполнения запроса о предоставлении</w:t>
      </w:r>
      <w:bookmarkEnd w:id="35"/>
    </w:p>
    <w:p w:rsidR="00615BD3" w:rsidRPr="001D2C35" w:rsidRDefault="00615BD3" w:rsidP="00615BD3">
      <w:pPr>
        <w:pStyle w:val="220"/>
        <w:keepNext/>
        <w:keepLines/>
        <w:shd w:val="clear" w:color="auto" w:fill="auto"/>
        <w:spacing w:before="0" w:line="240" w:lineRule="auto"/>
        <w:ind w:left="-284" w:firstLine="568"/>
        <w:jc w:val="center"/>
        <w:rPr>
          <w:sz w:val="28"/>
          <w:szCs w:val="28"/>
        </w:rPr>
      </w:pPr>
      <w:bookmarkStart w:id="36" w:name="bookmark35"/>
      <w:r w:rsidRPr="001D2C35">
        <w:rPr>
          <w:b/>
          <w:sz w:val="28"/>
          <w:szCs w:val="28"/>
        </w:rPr>
        <w:t>муниципальной услуги</w:t>
      </w:r>
      <w:bookmarkEnd w:id="36"/>
    </w:p>
    <w:p w:rsidR="00615BD3" w:rsidRPr="001D2C35" w:rsidRDefault="00615BD3" w:rsidP="00615BD3">
      <w:pPr>
        <w:pStyle w:val="2"/>
        <w:numPr>
          <w:ilvl w:val="0"/>
          <w:numId w:val="9"/>
        </w:numPr>
        <w:shd w:val="clear" w:color="auto" w:fill="auto"/>
        <w:tabs>
          <w:tab w:val="left" w:pos="709"/>
          <w:tab w:val="left" w:pos="1211"/>
        </w:tabs>
        <w:spacing w:line="240" w:lineRule="auto"/>
        <w:ind w:left="-284" w:right="40" w:firstLine="568"/>
        <w:rPr>
          <w:sz w:val="28"/>
          <w:szCs w:val="28"/>
        </w:rPr>
      </w:pPr>
      <w:r w:rsidRPr="001D2C35">
        <w:rPr>
          <w:sz w:val="28"/>
          <w:szCs w:val="28"/>
        </w:rPr>
        <w:t>Заявитель имеет возможность получения информации о ходе предоставления муниципальной услуги.</w:t>
      </w:r>
    </w:p>
    <w:p w:rsidR="00615BD3" w:rsidRPr="001D2C35" w:rsidRDefault="00615BD3" w:rsidP="00615BD3">
      <w:pPr>
        <w:pStyle w:val="2"/>
        <w:shd w:val="clear" w:color="auto" w:fill="auto"/>
        <w:spacing w:line="240" w:lineRule="auto"/>
        <w:ind w:left="-284" w:right="40" w:firstLine="568"/>
        <w:rPr>
          <w:sz w:val="28"/>
          <w:szCs w:val="28"/>
        </w:rPr>
      </w:pPr>
      <w:r w:rsidRPr="001D2C35">
        <w:rPr>
          <w:sz w:val="28"/>
          <w:szCs w:val="28"/>
        </w:rPr>
        <w:t>Информация о ходе предоставления муниципальной услуги направляется заявителю Органом в срок, не превышающий 1 рабочего дня после завершения выполнения соответствующего действия, на адрес электронной почты или посредством Портала услуг РК, по выбору заявителя.</w:t>
      </w:r>
    </w:p>
    <w:p w:rsidR="00615BD3" w:rsidRPr="001D2C35" w:rsidRDefault="00615BD3" w:rsidP="00615BD3">
      <w:pPr>
        <w:pStyle w:val="2"/>
        <w:numPr>
          <w:ilvl w:val="0"/>
          <w:numId w:val="9"/>
        </w:numPr>
        <w:shd w:val="clear" w:color="auto" w:fill="auto"/>
        <w:tabs>
          <w:tab w:val="left" w:pos="567"/>
        </w:tabs>
        <w:spacing w:line="240" w:lineRule="auto"/>
        <w:ind w:left="-284" w:right="40" w:firstLine="568"/>
        <w:rPr>
          <w:sz w:val="28"/>
          <w:szCs w:val="28"/>
        </w:rPr>
      </w:pPr>
      <w:r w:rsidRPr="001D2C35">
        <w:rPr>
          <w:sz w:val="28"/>
          <w:szCs w:val="28"/>
        </w:rPr>
        <w:t>При предоставлении муниципальной услуги в электронной форме заявителю направляется:</w:t>
      </w:r>
    </w:p>
    <w:p w:rsidR="00615BD3" w:rsidRPr="001D2C35" w:rsidRDefault="00615BD3" w:rsidP="00615BD3">
      <w:pPr>
        <w:pStyle w:val="2"/>
        <w:shd w:val="clear" w:color="auto" w:fill="auto"/>
        <w:tabs>
          <w:tab w:val="left" w:pos="567"/>
          <w:tab w:val="left" w:pos="985"/>
        </w:tabs>
        <w:spacing w:line="240" w:lineRule="auto"/>
        <w:ind w:left="-284" w:firstLine="568"/>
        <w:rPr>
          <w:sz w:val="28"/>
          <w:szCs w:val="28"/>
        </w:rPr>
      </w:pPr>
      <w:proofErr w:type="gramStart"/>
      <w:r w:rsidRPr="001D2C35">
        <w:rPr>
          <w:sz w:val="28"/>
          <w:szCs w:val="28"/>
        </w:rPr>
        <w:t>а)</w:t>
      </w:r>
      <w:r w:rsidRPr="001D2C35">
        <w:rPr>
          <w:sz w:val="28"/>
          <w:szCs w:val="28"/>
        </w:rPr>
        <w:tab/>
      </w:r>
      <w:proofErr w:type="gramEnd"/>
      <w:r w:rsidRPr="001D2C35">
        <w:rPr>
          <w:sz w:val="28"/>
          <w:szCs w:val="28"/>
        </w:rPr>
        <w:t>уведомление о записи на прием в Орган или МФЦ;</w:t>
      </w:r>
    </w:p>
    <w:p w:rsidR="00615BD3" w:rsidRPr="001D2C35" w:rsidRDefault="00615BD3" w:rsidP="00615BD3">
      <w:pPr>
        <w:pStyle w:val="2"/>
        <w:shd w:val="clear" w:color="auto" w:fill="auto"/>
        <w:tabs>
          <w:tab w:val="left" w:pos="567"/>
          <w:tab w:val="left" w:pos="1057"/>
        </w:tabs>
        <w:spacing w:line="240" w:lineRule="auto"/>
        <w:ind w:left="-284" w:firstLine="568"/>
        <w:rPr>
          <w:sz w:val="28"/>
          <w:szCs w:val="28"/>
        </w:rPr>
      </w:pPr>
      <w:proofErr w:type="gramStart"/>
      <w:r w:rsidRPr="001D2C35">
        <w:rPr>
          <w:sz w:val="28"/>
          <w:szCs w:val="28"/>
        </w:rPr>
        <w:t>б)</w:t>
      </w:r>
      <w:r w:rsidRPr="001D2C35">
        <w:rPr>
          <w:sz w:val="28"/>
          <w:szCs w:val="28"/>
        </w:rPr>
        <w:tab/>
      </w:r>
      <w:proofErr w:type="gramEnd"/>
      <w:r w:rsidRPr="001D2C35">
        <w:rPr>
          <w:sz w:val="28"/>
          <w:szCs w:val="28"/>
        </w:rPr>
        <w:t>уведомление о приеме и регистрации заявления о предоставления муниципальной</w:t>
      </w:r>
    </w:p>
    <w:p w:rsidR="00615BD3" w:rsidRPr="001D2C35" w:rsidRDefault="00615BD3" w:rsidP="00615BD3">
      <w:pPr>
        <w:pStyle w:val="2"/>
        <w:shd w:val="clear" w:color="auto" w:fill="auto"/>
        <w:tabs>
          <w:tab w:val="left" w:pos="567"/>
        </w:tabs>
        <w:spacing w:line="240" w:lineRule="auto"/>
        <w:ind w:left="-284" w:firstLine="568"/>
        <w:rPr>
          <w:sz w:val="28"/>
          <w:szCs w:val="28"/>
        </w:rPr>
      </w:pPr>
      <w:r w:rsidRPr="001D2C35">
        <w:rPr>
          <w:sz w:val="28"/>
          <w:szCs w:val="28"/>
        </w:rPr>
        <w:t>услуги;</w:t>
      </w:r>
    </w:p>
    <w:p w:rsidR="00615BD3" w:rsidRPr="001D2C35" w:rsidRDefault="00615BD3" w:rsidP="00615BD3">
      <w:pPr>
        <w:pStyle w:val="2"/>
        <w:shd w:val="clear" w:color="auto" w:fill="auto"/>
        <w:tabs>
          <w:tab w:val="left" w:pos="567"/>
          <w:tab w:val="left" w:pos="990"/>
        </w:tabs>
        <w:spacing w:line="240" w:lineRule="auto"/>
        <w:ind w:left="-284" w:firstLine="568"/>
        <w:rPr>
          <w:sz w:val="28"/>
          <w:szCs w:val="28"/>
        </w:rPr>
      </w:pPr>
      <w:proofErr w:type="gramStart"/>
      <w:r w:rsidRPr="001D2C35">
        <w:rPr>
          <w:sz w:val="28"/>
          <w:szCs w:val="28"/>
        </w:rPr>
        <w:t>в)</w:t>
      </w:r>
      <w:r w:rsidRPr="001D2C35">
        <w:rPr>
          <w:sz w:val="28"/>
          <w:szCs w:val="28"/>
        </w:rPr>
        <w:tab/>
      </w:r>
      <w:proofErr w:type="gramEnd"/>
      <w:r w:rsidRPr="001D2C35">
        <w:rPr>
          <w:sz w:val="28"/>
          <w:szCs w:val="28"/>
        </w:rPr>
        <w:t>уведомление о принятии решения о предоставлении муниципальной услуги;</w:t>
      </w:r>
    </w:p>
    <w:p w:rsidR="00615BD3" w:rsidRPr="001D2C35" w:rsidRDefault="00615BD3" w:rsidP="00615BD3">
      <w:pPr>
        <w:pStyle w:val="2"/>
        <w:shd w:val="clear" w:color="auto" w:fill="auto"/>
        <w:tabs>
          <w:tab w:val="left" w:pos="567"/>
          <w:tab w:val="left" w:pos="1019"/>
        </w:tabs>
        <w:spacing w:line="240" w:lineRule="auto"/>
        <w:ind w:left="-284" w:right="40" w:firstLine="568"/>
        <w:rPr>
          <w:sz w:val="28"/>
          <w:szCs w:val="28"/>
        </w:rPr>
      </w:pPr>
      <w:proofErr w:type="gramStart"/>
      <w:r w:rsidRPr="001D2C35">
        <w:rPr>
          <w:sz w:val="28"/>
          <w:szCs w:val="28"/>
        </w:rPr>
        <w:t>г)</w:t>
      </w:r>
      <w:r w:rsidRPr="001D2C35">
        <w:rPr>
          <w:sz w:val="28"/>
          <w:szCs w:val="28"/>
        </w:rPr>
        <w:tab/>
      </w:r>
      <w:proofErr w:type="gramEnd"/>
      <w:r w:rsidRPr="001D2C35">
        <w:rPr>
          <w:sz w:val="28"/>
          <w:szCs w:val="28"/>
        </w:rPr>
        <w:t>уведомление о принятии мотивированного отказа в предоставлении муниципальной услуги.</w:t>
      </w:r>
    </w:p>
    <w:p w:rsidR="00615BD3" w:rsidRPr="001D2C35" w:rsidRDefault="00615BD3" w:rsidP="00615BD3">
      <w:pPr>
        <w:pStyle w:val="220"/>
        <w:keepNext/>
        <w:keepLines/>
        <w:shd w:val="clear" w:color="auto" w:fill="auto"/>
        <w:spacing w:before="0" w:line="240" w:lineRule="auto"/>
        <w:ind w:left="-284" w:firstLine="568"/>
        <w:rPr>
          <w:b/>
          <w:sz w:val="28"/>
          <w:szCs w:val="28"/>
        </w:rPr>
      </w:pPr>
      <w:bookmarkStart w:id="37" w:name="bookmark36"/>
      <w:r w:rsidRPr="001D2C35">
        <w:rPr>
          <w:b/>
          <w:sz w:val="28"/>
          <w:szCs w:val="28"/>
        </w:rPr>
        <w:t>Получение заявителем результата предоставления муниципальной услуги</w:t>
      </w:r>
      <w:bookmarkEnd w:id="37"/>
    </w:p>
    <w:p w:rsidR="00615BD3" w:rsidRPr="001D2C35" w:rsidRDefault="00615BD3" w:rsidP="00615BD3">
      <w:pPr>
        <w:pStyle w:val="2"/>
        <w:numPr>
          <w:ilvl w:val="0"/>
          <w:numId w:val="9"/>
        </w:numPr>
        <w:shd w:val="clear" w:color="auto" w:fill="auto"/>
        <w:tabs>
          <w:tab w:val="left" w:pos="709"/>
        </w:tabs>
        <w:spacing w:line="240" w:lineRule="auto"/>
        <w:ind w:left="-284" w:right="40" w:firstLine="568"/>
        <w:rPr>
          <w:sz w:val="28"/>
          <w:szCs w:val="28"/>
        </w:rPr>
      </w:pPr>
      <w:r w:rsidRPr="001D2C35">
        <w:rPr>
          <w:sz w:val="28"/>
          <w:szCs w:val="28"/>
        </w:rPr>
        <w:t>Результат предоставления муниципальной услуги с использованием Портала услуг РК, Единого портала, официального сайта Органа не предоставляется.</w:t>
      </w:r>
    </w:p>
    <w:p w:rsidR="00615BD3" w:rsidRPr="001D2C35" w:rsidRDefault="00615BD3" w:rsidP="00615BD3">
      <w:pPr>
        <w:pStyle w:val="220"/>
        <w:keepNext/>
        <w:keepLines/>
        <w:shd w:val="clear" w:color="auto" w:fill="auto"/>
        <w:tabs>
          <w:tab w:val="left" w:pos="709"/>
        </w:tabs>
        <w:spacing w:before="0" w:line="240" w:lineRule="auto"/>
        <w:ind w:left="-284" w:firstLine="568"/>
        <w:rPr>
          <w:sz w:val="28"/>
          <w:szCs w:val="28"/>
        </w:rPr>
      </w:pPr>
      <w:bookmarkStart w:id="38" w:name="bookmark37"/>
      <w:r w:rsidRPr="001D2C35">
        <w:rPr>
          <w:sz w:val="28"/>
          <w:szCs w:val="28"/>
        </w:rPr>
        <w:t>Осуществление оценки качества предоставления муниципальной услуги</w:t>
      </w:r>
      <w:bookmarkEnd w:id="38"/>
    </w:p>
    <w:p w:rsidR="00615BD3" w:rsidRPr="001D2C35" w:rsidRDefault="00615BD3" w:rsidP="00615BD3">
      <w:pPr>
        <w:pStyle w:val="2"/>
        <w:numPr>
          <w:ilvl w:val="0"/>
          <w:numId w:val="9"/>
        </w:numPr>
        <w:shd w:val="clear" w:color="auto" w:fill="auto"/>
        <w:tabs>
          <w:tab w:val="left" w:pos="709"/>
          <w:tab w:val="left" w:pos="1245"/>
        </w:tabs>
        <w:spacing w:line="240" w:lineRule="auto"/>
        <w:ind w:left="-284" w:right="40" w:firstLine="568"/>
        <w:rPr>
          <w:sz w:val="28"/>
          <w:szCs w:val="28"/>
        </w:rPr>
      </w:pPr>
      <w:r w:rsidRPr="001D2C35">
        <w:rPr>
          <w:sz w:val="28"/>
          <w:szCs w:val="28"/>
        </w:rPr>
        <w:t>Заявителям обеспечивается возможность оценить доступность и качество муниципальной услуги посредством Единого Портала и Портала услуг РК.</w:t>
      </w:r>
    </w:p>
    <w:p w:rsidR="00615BD3" w:rsidRPr="001D2C35" w:rsidRDefault="00615BD3" w:rsidP="00615BD3">
      <w:pPr>
        <w:pStyle w:val="220"/>
        <w:keepNext/>
        <w:keepLines/>
        <w:shd w:val="clear" w:color="auto" w:fill="auto"/>
        <w:spacing w:before="0" w:line="240" w:lineRule="auto"/>
        <w:ind w:left="-284" w:firstLine="568"/>
        <w:rPr>
          <w:b/>
          <w:sz w:val="28"/>
          <w:szCs w:val="28"/>
        </w:rPr>
      </w:pPr>
      <w:bookmarkStart w:id="39" w:name="bookmark40"/>
    </w:p>
    <w:p w:rsidR="00615BD3" w:rsidRPr="001D2C35" w:rsidRDefault="00615BD3" w:rsidP="00615BD3">
      <w:pPr>
        <w:pStyle w:val="220"/>
        <w:keepNext/>
        <w:keepLines/>
        <w:shd w:val="clear" w:color="auto" w:fill="auto"/>
        <w:spacing w:before="0" w:line="240" w:lineRule="auto"/>
        <w:ind w:left="-284" w:firstLine="568"/>
        <w:rPr>
          <w:b/>
          <w:sz w:val="28"/>
          <w:szCs w:val="28"/>
        </w:rPr>
      </w:pPr>
      <w:r w:rsidRPr="001D2C35">
        <w:rPr>
          <w:b/>
          <w:sz w:val="28"/>
          <w:szCs w:val="28"/>
        </w:rPr>
        <w:t>IV. Формы контроля за исполнением административного регламента</w:t>
      </w:r>
      <w:bookmarkEnd w:id="39"/>
    </w:p>
    <w:p w:rsidR="00615BD3" w:rsidRPr="001D2C35" w:rsidRDefault="00615BD3" w:rsidP="00615BD3">
      <w:pPr>
        <w:pStyle w:val="220"/>
        <w:keepNext/>
        <w:keepLines/>
        <w:numPr>
          <w:ilvl w:val="0"/>
          <w:numId w:val="9"/>
        </w:numPr>
        <w:shd w:val="clear" w:color="auto" w:fill="auto"/>
        <w:spacing w:before="0" w:line="240" w:lineRule="auto"/>
        <w:ind w:left="-284" w:right="40" w:firstLine="568"/>
        <w:jc w:val="both"/>
        <w:rPr>
          <w:sz w:val="28"/>
          <w:szCs w:val="28"/>
        </w:rPr>
      </w:pPr>
      <w:bookmarkStart w:id="40" w:name="bookmark41"/>
      <w:r w:rsidRPr="001D2C35">
        <w:rPr>
          <w:sz w:val="28"/>
          <w:szCs w:val="28"/>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w:t>
      </w:r>
      <w:bookmarkEnd w:id="40"/>
      <w:r w:rsidRPr="001D2C35">
        <w:rPr>
          <w:sz w:val="28"/>
          <w:szCs w:val="28"/>
        </w:rPr>
        <w:t xml:space="preserve"> </w:t>
      </w:r>
      <w:bookmarkStart w:id="41" w:name="bookmark42"/>
      <w:r w:rsidRPr="001D2C35">
        <w:rPr>
          <w:sz w:val="28"/>
          <w:szCs w:val="28"/>
        </w:rPr>
        <w:t>услуги, а также принятием ими решений</w:t>
      </w:r>
      <w:bookmarkEnd w:id="41"/>
    </w:p>
    <w:p w:rsidR="00615BD3" w:rsidRPr="001D2C35" w:rsidRDefault="00615BD3" w:rsidP="00615BD3">
      <w:pPr>
        <w:pStyle w:val="2"/>
        <w:numPr>
          <w:ilvl w:val="0"/>
          <w:numId w:val="10"/>
        </w:numPr>
        <w:shd w:val="clear" w:color="auto" w:fill="auto"/>
        <w:tabs>
          <w:tab w:val="left" w:pos="709"/>
          <w:tab w:val="left" w:pos="1192"/>
        </w:tabs>
        <w:spacing w:line="240" w:lineRule="auto"/>
        <w:ind w:left="-284" w:right="20" w:firstLine="568"/>
        <w:rPr>
          <w:sz w:val="28"/>
          <w:szCs w:val="28"/>
        </w:rPr>
      </w:pPr>
      <w:r w:rsidRPr="001D2C35">
        <w:rPr>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администрации </w:t>
      </w:r>
      <w:proofErr w:type="spellStart"/>
      <w:r w:rsidRPr="001D2C35">
        <w:rPr>
          <w:sz w:val="28"/>
          <w:szCs w:val="28"/>
        </w:rPr>
        <w:t>Цветочненского</w:t>
      </w:r>
      <w:proofErr w:type="spellEnd"/>
      <w:r w:rsidRPr="001D2C35">
        <w:rPr>
          <w:sz w:val="28"/>
          <w:szCs w:val="28"/>
        </w:rPr>
        <w:t xml:space="preserve"> сельского поселения</w:t>
      </w:r>
      <w:r w:rsidRPr="001D2C35">
        <w:rPr>
          <w:rStyle w:val="10pt"/>
          <w:sz w:val="28"/>
          <w:szCs w:val="28"/>
        </w:rPr>
        <w:t>.</w:t>
      </w:r>
      <w:r w:rsidRPr="001D2C35">
        <w:rPr>
          <w:sz w:val="28"/>
          <w:szCs w:val="28"/>
        </w:rPr>
        <w:t xml:space="preserve"> Текущий контроль осуществляется путем проведения проверок соблюдения и исполнения муниципальными </w:t>
      </w:r>
      <w:r w:rsidRPr="001D2C35">
        <w:rPr>
          <w:rStyle w:val="31"/>
          <w:b w:val="0"/>
          <w:sz w:val="28"/>
          <w:szCs w:val="28"/>
        </w:rPr>
        <w:t>служащими</w:t>
      </w:r>
      <w:r w:rsidRPr="001D2C35">
        <w:rPr>
          <w:rStyle w:val="31"/>
          <w:sz w:val="28"/>
          <w:szCs w:val="28"/>
        </w:rPr>
        <w:t xml:space="preserve"> </w:t>
      </w:r>
      <w:r w:rsidRPr="001D2C35">
        <w:rPr>
          <w:rStyle w:val="31"/>
          <w:b w:val="0"/>
          <w:sz w:val="28"/>
          <w:szCs w:val="28"/>
        </w:rPr>
        <w:t>админи</w:t>
      </w:r>
      <w:r w:rsidRPr="001D2C35">
        <w:rPr>
          <w:sz w:val="28"/>
          <w:szCs w:val="28"/>
        </w:rPr>
        <w:t>страти</w:t>
      </w:r>
      <w:r w:rsidRPr="001D2C35">
        <w:rPr>
          <w:rStyle w:val="31"/>
          <w:b w:val="0"/>
          <w:sz w:val="28"/>
          <w:szCs w:val="28"/>
        </w:rPr>
        <w:t>в</w:t>
      </w:r>
      <w:r w:rsidRPr="001D2C35">
        <w:rPr>
          <w:sz w:val="28"/>
          <w:szCs w:val="28"/>
        </w:rPr>
        <w:t>ного регламента и иных нормативных правовых актов, требования к предоставлению муниципальной услуги.</w:t>
      </w:r>
    </w:p>
    <w:p w:rsidR="00615BD3" w:rsidRPr="001D2C35" w:rsidRDefault="00615BD3" w:rsidP="00615BD3">
      <w:pPr>
        <w:pStyle w:val="30"/>
        <w:shd w:val="clear" w:color="auto" w:fill="auto"/>
        <w:spacing w:before="0" w:after="0" w:line="240" w:lineRule="auto"/>
        <w:ind w:left="-284" w:right="420" w:firstLine="568"/>
        <w:jc w:val="both"/>
        <w:rPr>
          <w:sz w:val="28"/>
          <w:szCs w:val="28"/>
        </w:rPr>
      </w:pPr>
    </w:p>
    <w:p w:rsidR="00615BD3" w:rsidRPr="001D2C35" w:rsidRDefault="00615BD3" w:rsidP="00615BD3">
      <w:pPr>
        <w:pStyle w:val="30"/>
        <w:shd w:val="clear" w:color="auto" w:fill="auto"/>
        <w:spacing w:before="0" w:after="0" w:line="240" w:lineRule="auto"/>
        <w:ind w:left="-284" w:right="420" w:firstLine="568"/>
        <w:jc w:val="both"/>
        <w:rPr>
          <w:sz w:val="28"/>
          <w:szCs w:val="28"/>
        </w:rPr>
      </w:pPr>
      <w:r w:rsidRPr="001D2C35">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15BD3" w:rsidRPr="001D2C35" w:rsidRDefault="00615BD3" w:rsidP="00615BD3">
      <w:pPr>
        <w:pStyle w:val="2"/>
        <w:numPr>
          <w:ilvl w:val="0"/>
          <w:numId w:val="10"/>
        </w:numPr>
        <w:shd w:val="clear" w:color="auto" w:fill="auto"/>
        <w:tabs>
          <w:tab w:val="left" w:pos="709"/>
          <w:tab w:val="left" w:pos="1080"/>
        </w:tabs>
        <w:spacing w:line="240" w:lineRule="auto"/>
        <w:ind w:left="-284" w:right="20" w:firstLine="568"/>
        <w:rPr>
          <w:sz w:val="28"/>
          <w:szCs w:val="28"/>
        </w:rPr>
      </w:pPr>
      <w:r w:rsidRPr="001D2C35">
        <w:rPr>
          <w:sz w:val="28"/>
          <w:szCs w:val="28"/>
        </w:rPr>
        <w:t xml:space="preserve">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w:t>
      </w:r>
      <w:r w:rsidRPr="001D2C35">
        <w:rPr>
          <w:sz w:val="28"/>
          <w:szCs w:val="28"/>
        </w:rPr>
        <w:lastRenderedPageBreak/>
        <w:t>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w:t>
      </w:r>
    </w:p>
    <w:p w:rsidR="00615BD3" w:rsidRPr="001D2C35" w:rsidRDefault="00615BD3" w:rsidP="00615BD3">
      <w:pPr>
        <w:pStyle w:val="2"/>
        <w:shd w:val="clear" w:color="auto" w:fill="auto"/>
        <w:spacing w:line="240" w:lineRule="auto"/>
        <w:ind w:left="-284" w:firstLine="568"/>
        <w:rPr>
          <w:sz w:val="28"/>
          <w:szCs w:val="28"/>
        </w:rPr>
      </w:pPr>
      <w:r w:rsidRPr="001D2C35">
        <w:rPr>
          <w:sz w:val="28"/>
          <w:szCs w:val="28"/>
        </w:rPr>
        <w:t>Срок проведения таких проверок не должен превышать 20 календарных дней.</w:t>
      </w:r>
    </w:p>
    <w:p w:rsidR="00615BD3" w:rsidRPr="001D2C35" w:rsidRDefault="00615BD3" w:rsidP="00615BD3">
      <w:pPr>
        <w:pStyle w:val="30"/>
        <w:shd w:val="clear" w:color="auto" w:fill="auto"/>
        <w:spacing w:before="0" w:after="0" w:line="240" w:lineRule="auto"/>
        <w:ind w:left="-284" w:right="200" w:firstLine="568"/>
        <w:rPr>
          <w:sz w:val="28"/>
          <w:szCs w:val="28"/>
        </w:rPr>
      </w:pPr>
    </w:p>
    <w:p w:rsidR="00615BD3" w:rsidRPr="001D2C35" w:rsidRDefault="00615BD3" w:rsidP="00615BD3">
      <w:pPr>
        <w:pStyle w:val="30"/>
        <w:shd w:val="clear" w:color="auto" w:fill="auto"/>
        <w:spacing w:before="0" w:after="0" w:line="240" w:lineRule="auto"/>
        <w:ind w:left="-284" w:right="200" w:firstLine="568"/>
        <w:rPr>
          <w:sz w:val="28"/>
          <w:szCs w:val="28"/>
        </w:rPr>
      </w:pPr>
    </w:p>
    <w:p w:rsidR="00615BD3" w:rsidRPr="001D2C35" w:rsidRDefault="00615BD3" w:rsidP="00615BD3">
      <w:pPr>
        <w:pStyle w:val="30"/>
        <w:shd w:val="clear" w:color="auto" w:fill="auto"/>
        <w:spacing w:before="0" w:after="0" w:line="240" w:lineRule="auto"/>
        <w:ind w:left="-284" w:right="200" w:firstLine="568"/>
        <w:rPr>
          <w:sz w:val="28"/>
          <w:szCs w:val="28"/>
        </w:rPr>
      </w:pPr>
      <w:r w:rsidRPr="001D2C35">
        <w:rPr>
          <w:sz w:val="28"/>
          <w:szCs w:val="28"/>
        </w:rPr>
        <w:t>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615BD3" w:rsidRPr="001D2C35" w:rsidRDefault="00615BD3" w:rsidP="00615BD3">
      <w:pPr>
        <w:pStyle w:val="2"/>
        <w:numPr>
          <w:ilvl w:val="0"/>
          <w:numId w:val="10"/>
        </w:numPr>
        <w:shd w:val="clear" w:color="auto" w:fill="auto"/>
        <w:tabs>
          <w:tab w:val="left" w:pos="709"/>
          <w:tab w:val="left" w:pos="1109"/>
        </w:tabs>
        <w:spacing w:line="240" w:lineRule="auto"/>
        <w:ind w:left="-284" w:right="20" w:firstLine="568"/>
        <w:rPr>
          <w:sz w:val="28"/>
          <w:szCs w:val="28"/>
        </w:rPr>
      </w:pPr>
      <w:r w:rsidRPr="001D2C35">
        <w:rPr>
          <w:sz w:val="28"/>
          <w:szCs w:val="28"/>
        </w:rPr>
        <w:t>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w:t>
      </w:r>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615BD3" w:rsidRPr="001D2C35" w:rsidRDefault="00615BD3" w:rsidP="00615BD3">
      <w:pPr>
        <w:pStyle w:val="30"/>
        <w:shd w:val="clear" w:color="auto" w:fill="auto"/>
        <w:spacing w:before="0" w:after="0" w:line="240" w:lineRule="auto"/>
        <w:ind w:left="-284" w:firstLine="568"/>
        <w:jc w:val="both"/>
        <w:rPr>
          <w:sz w:val="28"/>
          <w:szCs w:val="28"/>
        </w:rPr>
      </w:pPr>
    </w:p>
    <w:p w:rsidR="00615BD3" w:rsidRPr="001D2C35" w:rsidRDefault="00615BD3" w:rsidP="00615BD3">
      <w:pPr>
        <w:pStyle w:val="30"/>
        <w:shd w:val="clear" w:color="auto" w:fill="auto"/>
        <w:spacing w:before="0" w:after="0" w:line="240" w:lineRule="auto"/>
        <w:ind w:left="-284" w:firstLine="568"/>
        <w:jc w:val="both"/>
        <w:rPr>
          <w:sz w:val="28"/>
          <w:szCs w:val="28"/>
        </w:rPr>
      </w:pPr>
      <w:r w:rsidRPr="001D2C35">
        <w:rPr>
          <w:sz w:val="28"/>
          <w:szCs w:val="28"/>
        </w:rPr>
        <w:t>Положения, характеризующие требования к порядку и формам контроля за</w:t>
      </w:r>
    </w:p>
    <w:p w:rsidR="00615BD3" w:rsidRPr="001D2C35" w:rsidRDefault="00615BD3" w:rsidP="00615BD3">
      <w:pPr>
        <w:pStyle w:val="30"/>
        <w:shd w:val="clear" w:color="auto" w:fill="auto"/>
        <w:spacing w:before="0" w:after="0" w:line="240" w:lineRule="auto"/>
        <w:ind w:left="-284" w:firstLine="568"/>
        <w:jc w:val="both"/>
        <w:rPr>
          <w:sz w:val="28"/>
          <w:szCs w:val="28"/>
        </w:rPr>
      </w:pPr>
      <w:r w:rsidRPr="001D2C35">
        <w:rPr>
          <w:sz w:val="28"/>
          <w:szCs w:val="28"/>
        </w:rPr>
        <w:t>предоставлением муниципальной услуги, в том числе со стороны граждан, их</w:t>
      </w:r>
    </w:p>
    <w:p w:rsidR="00615BD3" w:rsidRPr="001D2C35" w:rsidRDefault="00615BD3" w:rsidP="00615BD3">
      <w:pPr>
        <w:pStyle w:val="30"/>
        <w:shd w:val="clear" w:color="auto" w:fill="auto"/>
        <w:spacing w:before="0" w:after="0" w:line="240" w:lineRule="auto"/>
        <w:ind w:left="-284" w:firstLine="568"/>
        <w:rPr>
          <w:sz w:val="28"/>
          <w:szCs w:val="28"/>
        </w:rPr>
      </w:pPr>
      <w:r w:rsidRPr="001D2C35">
        <w:rPr>
          <w:sz w:val="28"/>
          <w:szCs w:val="28"/>
        </w:rPr>
        <w:t>объединений и организаций</w:t>
      </w:r>
    </w:p>
    <w:p w:rsidR="00615BD3" w:rsidRPr="001D2C35" w:rsidRDefault="00615BD3" w:rsidP="00615BD3">
      <w:pPr>
        <w:pStyle w:val="2"/>
        <w:numPr>
          <w:ilvl w:val="0"/>
          <w:numId w:val="10"/>
        </w:numPr>
        <w:shd w:val="clear" w:color="auto" w:fill="auto"/>
        <w:tabs>
          <w:tab w:val="left" w:pos="709"/>
        </w:tabs>
        <w:spacing w:line="240" w:lineRule="auto"/>
        <w:ind w:left="-284" w:right="20" w:firstLine="568"/>
        <w:rPr>
          <w:sz w:val="28"/>
          <w:szCs w:val="28"/>
        </w:rPr>
      </w:pPr>
      <w:r w:rsidRPr="001D2C35">
        <w:rPr>
          <w:sz w:val="28"/>
          <w:szCs w:val="28"/>
        </w:rPr>
        <w:t>Граждане, их объединения и организации могут контролировать предоставление муниципальной услуги путем получения информации по телефонам Органа, на официальном веб - сайте Органа, а также направления письменного обращения в Орган.</w:t>
      </w:r>
    </w:p>
    <w:p w:rsidR="00615BD3" w:rsidRPr="001D2C35" w:rsidRDefault="00615BD3" w:rsidP="00615BD3">
      <w:pPr>
        <w:pStyle w:val="30"/>
        <w:shd w:val="clear" w:color="auto" w:fill="auto"/>
        <w:spacing w:before="0" w:after="0" w:line="240" w:lineRule="auto"/>
        <w:ind w:left="-284" w:firstLine="568"/>
        <w:jc w:val="center"/>
        <w:rPr>
          <w:sz w:val="28"/>
          <w:szCs w:val="28"/>
        </w:rPr>
      </w:pPr>
    </w:p>
    <w:p w:rsidR="00615BD3" w:rsidRPr="001D2C35" w:rsidRDefault="00615BD3" w:rsidP="00615BD3">
      <w:pPr>
        <w:pStyle w:val="30"/>
        <w:shd w:val="clear" w:color="auto" w:fill="auto"/>
        <w:spacing w:before="0" w:after="0" w:line="240" w:lineRule="auto"/>
        <w:ind w:left="-284" w:firstLine="568"/>
        <w:jc w:val="center"/>
        <w:rPr>
          <w:bCs/>
          <w:sz w:val="28"/>
          <w:szCs w:val="28"/>
        </w:rPr>
      </w:pPr>
      <w:r w:rsidRPr="001D2C35">
        <w:rPr>
          <w:sz w:val="28"/>
          <w:szCs w:val="28"/>
        </w:rPr>
        <w:t xml:space="preserve">V. Досудебный (внесудебный) порядок обжалования решений и действий (бездействия) органа, предоставляющего муниципальную услугу, его должностных лиц, а также </w:t>
      </w:r>
      <w:r w:rsidRPr="001D2C35">
        <w:rPr>
          <w:bCs/>
          <w:sz w:val="28"/>
          <w:szCs w:val="28"/>
        </w:rPr>
        <w:t>МФЦ и работников МФЦ</w:t>
      </w:r>
    </w:p>
    <w:p w:rsidR="00615BD3" w:rsidRPr="001D2C35" w:rsidRDefault="00615BD3" w:rsidP="00615BD3">
      <w:pPr>
        <w:pStyle w:val="30"/>
        <w:shd w:val="clear" w:color="auto" w:fill="auto"/>
        <w:spacing w:before="0" w:after="0" w:line="240" w:lineRule="auto"/>
        <w:ind w:left="-284" w:firstLine="568"/>
        <w:rPr>
          <w:sz w:val="28"/>
          <w:szCs w:val="28"/>
        </w:rPr>
      </w:pPr>
    </w:p>
    <w:p w:rsidR="00615BD3" w:rsidRPr="001D2C35" w:rsidRDefault="00615BD3" w:rsidP="00615BD3">
      <w:pPr>
        <w:pStyle w:val="30"/>
        <w:shd w:val="clear" w:color="auto" w:fill="auto"/>
        <w:spacing w:before="0" w:after="0" w:line="240" w:lineRule="auto"/>
        <w:ind w:left="-284" w:right="20" w:firstLine="568"/>
        <w:jc w:val="center"/>
        <w:rPr>
          <w:sz w:val="28"/>
          <w:szCs w:val="28"/>
        </w:rPr>
      </w:pPr>
      <w:r w:rsidRPr="001D2C35">
        <w:rPr>
          <w:sz w:val="28"/>
          <w:szCs w:val="28"/>
        </w:rPr>
        <w:t xml:space="preserve">Информация для заявителя о его праве подать жалобу на решение и (или) действие (бездействие) исполнительного органа муниципальной власти Республики </w:t>
      </w:r>
      <w:r w:rsidRPr="001D2C35">
        <w:rPr>
          <w:sz w:val="28"/>
          <w:szCs w:val="28"/>
        </w:rPr>
        <w:lastRenderedPageBreak/>
        <w:t>Крым, предоставляющего государственную услугу, МФЦ, а также его должностных лиц при предоставлении муниципальной услуги</w:t>
      </w:r>
    </w:p>
    <w:p w:rsidR="00615BD3" w:rsidRPr="001D2C35" w:rsidRDefault="00615BD3" w:rsidP="00615BD3">
      <w:pPr>
        <w:autoSpaceDE w:val="0"/>
        <w:autoSpaceDN w:val="0"/>
        <w:adjustRightInd w:val="0"/>
        <w:ind w:left="-284" w:firstLine="568"/>
        <w:jc w:val="both"/>
        <w:outlineLvl w:val="0"/>
        <w:rPr>
          <w:rFonts w:ascii="Times New Roman" w:hAnsi="Times New Roman" w:cs="Times New Roman"/>
          <w:color w:val="auto"/>
          <w:sz w:val="28"/>
          <w:szCs w:val="28"/>
        </w:rPr>
      </w:pPr>
      <w:r w:rsidRPr="001D2C35">
        <w:rPr>
          <w:rFonts w:ascii="Times New Roman" w:hAnsi="Times New Roman" w:cs="Times New Roman"/>
          <w:color w:val="auto"/>
          <w:sz w:val="28"/>
          <w:szCs w:val="28"/>
        </w:rPr>
        <w:t xml:space="preserve">59. </w:t>
      </w:r>
      <w:bookmarkStart w:id="42" w:name="bookmark43"/>
      <w:r w:rsidRPr="001D2C35">
        <w:rPr>
          <w:rFonts w:ascii="Times New Roman" w:hAnsi="Times New Roman" w:cs="Times New Roman"/>
          <w:color w:val="auto"/>
          <w:sz w:val="28"/>
          <w:szCs w:val="28"/>
        </w:rPr>
        <w:t xml:space="preserve">Заявитель имеет право на обжалование действий (бездействия) органа, предоставляющего </w:t>
      </w:r>
      <w:proofErr w:type="spellStart"/>
      <w:r w:rsidRPr="001D2C35">
        <w:rPr>
          <w:rFonts w:ascii="Times New Roman" w:hAnsi="Times New Roman" w:cs="Times New Roman"/>
          <w:color w:val="auto"/>
          <w:sz w:val="28"/>
          <w:szCs w:val="28"/>
        </w:rPr>
        <w:t>муницильную</w:t>
      </w:r>
      <w:proofErr w:type="spellEnd"/>
      <w:r w:rsidRPr="001D2C35">
        <w:rPr>
          <w:rFonts w:ascii="Times New Roman" w:hAnsi="Times New Roman" w:cs="Times New Roman"/>
          <w:color w:val="auto"/>
          <w:sz w:val="28"/>
          <w:szCs w:val="28"/>
        </w:rPr>
        <w:t xml:space="preserve"> услугу, а также его должностных лиц, </w:t>
      </w:r>
      <w:r w:rsidRPr="001D2C35">
        <w:rPr>
          <w:rFonts w:ascii="Times New Roman" w:hAnsi="Times New Roman" w:cs="Times New Roman"/>
          <w:bCs/>
          <w:color w:val="auto"/>
          <w:sz w:val="28"/>
          <w:szCs w:val="28"/>
        </w:rPr>
        <w:t xml:space="preserve">многофункционального центра, работника многофункционального центра </w:t>
      </w:r>
      <w:r w:rsidRPr="001D2C35">
        <w:rPr>
          <w:rFonts w:ascii="Times New Roman" w:hAnsi="Times New Roman" w:cs="Times New Roman"/>
          <w:color w:val="auto"/>
          <w:sz w:val="28"/>
          <w:szCs w:val="28"/>
        </w:rPr>
        <w:t xml:space="preserve">в досудебном </w:t>
      </w:r>
      <w:r w:rsidRPr="001D2C35">
        <w:rPr>
          <w:rStyle w:val="20pt"/>
          <w:rFonts w:eastAsia="Arial Unicode MS"/>
          <w:color w:val="auto"/>
          <w:sz w:val="28"/>
          <w:szCs w:val="28"/>
        </w:rPr>
        <w:t>(судебном) п</w:t>
      </w:r>
      <w:r w:rsidRPr="001D2C35">
        <w:rPr>
          <w:rFonts w:ascii="Times New Roman" w:hAnsi="Times New Roman" w:cs="Times New Roman"/>
          <w:color w:val="auto"/>
          <w:sz w:val="28"/>
          <w:szCs w:val="28"/>
        </w:rPr>
        <w:t>орядке.</w:t>
      </w:r>
      <w:bookmarkEnd w:id="42"/>
    </w:p>
    <w:p w:rsidR="00615BD3" w:rsidRPr="001D2C35" w:rsidRDefault="00615BD3" w:rsidP="00615BD3">
      <w:pPr>
        <w:pStyle w:val="21"/>
        <w:keepNext/>
        <w:keepLines/>
        <w:shd w:val="clear" w:color="auto" w:fill="auto"/>
        <w:spacing w:before="0" w:after="0" w:line="240" w:lineRule="auto"/>
        <w:ind w:left="-284" w:firstLine="568"/>
        <w:rPr>
          <w:sz w:val="28"/>
          <w:szCs w:val="28"/>
        </w:rPr>
      </w:pPr>
      <w:bookmarkStart w:id="43" w:name="bookmark44"/>
    </w:p>
    <w:p w:rsidR="00615BD3" w:rsidRPr="001D2C35" w:rsidRDefault="00615BD3" w:rsidP="00615BD3">
      <w:pPr>
        <w:pStyle w:val="21"/>
        <w:keepNext/>
        <w:keepLines/>
        <w:shd w:val="clear" w:color="auto" w:fill="auto"/>
        <w:spacing w:before="0" w:after="0" w:line="240" w:lineRule="auto"/>
        <w:ind w:left="-284" w:firstLine="568"/>
        <w:rPr>
          <w:sz w:val="28"/>
          <w:szCs w:val="28"/>
        </w:rPr>
      </w:pPr>
      <w:r w:rsidRPr="001D2C35">
        <w:rPr>
          <w:sz w:val="28"/>
          <w:szCs w:val="28"/>
        </w:rPr>
        <w:t>Предмет жалобы</w:t>
      </w:r>
      <w:bookmarkEnd w:id="43"/>
    </w:p>
    <w:p w:rsidR="00615BD3" w:rsidRPr="001D2C35" w:rsidRDefault="00615BD3" w:rsidP="00615BD3">
      <w:pPr>
        <w:pStyle w:val="2"/>
        <w:numPr>
          <w:ilvl w:val="0"/>
          <w:numId w:val="11"/>
        </w:numPr>
        <w:shd w:val="clear" w:color="auto" w:fill="auto"/>
        <w:tabs>
          <w:tab w:val="left" w:pos="567"/>
        </w:tabs>
        <w:spacing w:line="240" w:lineRule="auto"/>
        <w:ind w:left="-284" w:right="20" w:firstLine="568"/>
        <w:rPr>
          <w:sz w:val="28"/>
          <w:szCs w:val="28"/>
        </w:rPr>
      </w:pPr>
      <w:r w:rsidRPr="001D2C35">
        <w:rPr>
          <w:sz w:val="28"/>
          <w:szCs w:val="28"/>
        </w:rPr>
        <w:t>Заявитель может обратиться с жалобой в досудебном (внесудебном) порядке, в том числе в следующих случаях:</w:t>
      </w:r>
    </w:p>
    <w:p w:rsidR="00615BD3" w:rsidRPr="001D2C35" w:rsidRDefault="00615BD3" w:rsidP="00615BD3">
      <w:pPr>
        <w:pStyle w:val="2"/>
        <w:numPr>
          <w:ilvl w:val="1"/>
          <w:numId w:val="11"/>
        </w:numPr>
        <w:shd w:val="clear" w:color="auto" w:fill="auto"/>
        <w:tabs>
          <w:tab w:val="left" w:pos="567"/>
          <w:tab w:val="left" w:pos="1022"/>
        </w:tabs>
        <w:spacing w:line="240" w:lineRule="auto"/>
        <w:ind w:left="-284" w:right="20" w:firstLine="568"/>
        <w:rPr>
          <w:sz w:val="28"/>
          <w:szCs w:val="28"/>
        </w:rPr>
      </w:pPr>
      <w:r w:rsidRPr="001D2C35">
        <w:rPr>
          <w:sz w:val="28"/>
          <w:szCs w:val="28"/>
        </w:rPr>
        <w:t>нарушение срока регистрации запроса о предоставлении муниципальной услуги,</w:t>
      </w:r>
      <w:r w:rsidRPr="001D2C35">
        <w:rPr>
          <w:b/>
          <w:bCs/>
          <w:sz w:val="28"/>
          <w:szCs w:val="28"/>
        </w:rPr>
        <w:t xml:space="preserve"> </w:t>
      </w:r>
      <w:r w:rsidRPr="001D2C35">
        <w:rPr>
          <w:bCs/>
          <w:sz w:val="28"/>
          <w:szCs w:val="28"/>
        </w:rPr>
        <w:t xml:space="preserve">запроса, указанного в </w:t>
      </w:r>
      <w:hyperlink r:id="rId11" w:history="1">
        <w:r w:rsidRPr="001D2C35">
          <w:rPr>
            <w:rStyle w:val="a3"/>
            <w:bCs/>
            <w:color w:val="auto"/>
            <w:sz w:val="28"/>
            <w:szCs w:val="28"/>
            <w:u w:val="none"/>
          </w:rPr>
          <w:t>статье 15.1</w:t>
        </w:r>
      </w:hyperlink>
      <w:r w:rsidRPr="001D2C35">
        <w:rPr>
          <w:bCs/>
          <w:sz w:val="28"/>
          <w:szCs w:val="28"/>
        </w:rPr>
        <w:t xml:space="preserve"> </w:t>
      </w:r>
      <w:r w:rsidRPr="001D2C35">
        <w:rPr>
          <w:sz w:val="28"/>
          <w:szCs w:val="28"/>
        </w:rPr>
        <w:t>Федерального закона Российской Федерации от 27.07.2010 №210-ФЗ «Об организации предоставления государственных и муниципальных услуг»</w:t>
      </w:r>
      <w:r w:rsidRPr="001D2C35">
        <w:rPr>
          <w:bCs/>
          <w:sz w:val="28"/>
          <w:szCs w:val="28"/>
        </w:rPr>
        <w:t>;</w:t>
      </w:r>
    </w:p>
    <w:p w:rsidR="00615BD3" w:rsidRPr="001D2C35" w:rsidRDefault="00615BD3" w:rsidP="00615BD3">
      <w:pPr>
        <w:pStyle w:val="2"/>
        <w:numPr>
          <w:ilvl w:val="1"/>
          <w:numId w:val="11"/>
        </w:numPr>
        <w:shd w:val="clear" w:color="auto" w:fill="auto"/>
        <w:tabs>
          <w:tab w:val="left" w:pos="567"/>
          <w:tab w:val="left" w:pos="964"/>
        </w:tabs>
        <w:spacing w:line="240" w:lineRule="auto"/>
        <w:ind w:left="-284" w:firstLine="568"/>
        <w:rPr>
          <w:sz w:val="28"/>
          <w:szCs w:val="28"/>
        </w:rPr>
      </w:pPr>
      <w:r w:rsidRPr="001D2C35">
        <w:rPr>
          <w:sz w:val="28"/>
          <w:szCs w:val="28"/>
        </w:rPr>
        <w:t>нарушение срока предоставления муниципальной услуги;</w:t>
      </w:r>
    </w:p>
    <w:p w:rsidR="00615BD3" w:rsidRPr="001D2C35" w:rsidRDefault="00615BD3" w:rsidP="00615BD3">
      <w:pPr>
        <w:pStyle w:val="2"/>
        <w:numPr>
          <w:ilvl w:val="1"/>
          <w:numId w:val="11"/>
        </w:numPr>
        <w:shd w:val="clear" w:color="auto" w:fill="auto"/>
        <w:tabs>
          <w:tab w:val="left" w:pos="567"/>
          <w:tab w:val="left" w:pos="989"/>
        </w:tabs>
        <w:spacing w:line="240" w:lineRule="auto"/>
        <w:ind w:left="-284" w:right="20" w:firstLine="568"/>
        <w:rPr>
          <w:sz w:val="28"/>
          <w:szCs w:val="28"/>
        </w:rPr>
      </w:pPr>
      <w:r w:rsidRPr="001D2C35">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15BD3" w:rsidRPr="001D2C35" w:rsidRDefault="00615BD3" w:rsidP="00615BD3">
      <w:pPr>
        <w:pStyle w:val="2"/>
        <w:numPr>
          <w:ilvl w:val="1"/>
          <w:numId w:val="11"/>
        </w:numPr>
        <w:shd w:val="clear" w:color="auto" w:fill="auto"/>
        <w:tabs>
          <w:tab w:val="left" w:pos="567"/>
          <w:tab w:val="left" w:pos="998"/>
        </w:tabs>
        <w:spacing w:line="240" w:lineRule="auto"/>
        <w:ind w:left="-284" w:right="20" w:firstLine="568"/>
        <w:rPr>
          <w:sz w:val="28"/>
          <w:szCs w:val="28"/>
        </w:rPr>
      </w:pPr>
      <w:r w:rsidRPr="001D2C35">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15BD3" w:rsidRPr="001D2C35" w:rsidRDefault="00615BD3" w:rsidP="00615BD3">
      <w:pPr>
        <w:pStyle w:val="2"/>
        <w:numPr>
          <w:ilvl w:val="1"/>
          <w:numId w:val="11"/>
        </w:numPr>
        <w:shd w:val="clear" w:color="auto" w:fill="auto"/>
        <w:tabs>
          <w:tab w:val="left" w:pos="567"/>
        </w:tabs>
        <w:spacing w:line="240" w:lineRule="auto"/>
        <w:ind w:left="-284" w:right="20" w:firstLine="568"/>
        <w:rPr>
          <w:sz w:val="28"/>
          <w:szCs w:val="28"/>
        </w:rPr>
      </w:pPr>
      <w:r w:rsidRPr="001D2C35">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субъектов Российской Федерации, муниципальными правовыми актами;</w:t>
      </w:r>
    </w:p>
    <w:p w:rsidR="00615BD3" w:rsidRPr="001D2C35" w:rsidRDefault="00615BD3" w:rsidP="00615BD3">
      <w:pPr>
        <w:pStyle w:val="2"/>
        <w:numPr>
          <w:ilvl w:val="1"/>
          <w:numId w:val="11"/>
        </w:numPr>
        <w:shd w:val="clear" w:color="auto" w:fill="auto"/>
        <w:tabs>
          <w:tab w:val="left" w:pos="567"/>
          <w:tab w:val="left" w:pos="1046"/>
        </w:tabs>
        <w:spacing w:line="240" w:lineRule="auto"/>
        <w:ind w:left="-284" w:right="20" w:firstLine="568"/>
        <w:rPr>
          <w:sz w:val="28"/>
          <w:szCs w:val="28"/>
        </w:rPr>
      </w:pPr>
      <w:r w:rsidRPr="001D2C35">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15BD3" w:rsidRPr="001D2C35" w:rsidRDefault="00615BD3" w:rsidP="00615BD3">
      <w:pPr>
        <w:pStyle w:val="2"/>
        <w:numPr>
          <w:ilvl w:val="1"/>
          <w:numId w:val="11"/>
        </w:numPr>
        <w:shd w:val="clear" w:color="auto" w:fill="auto"/>
        <w:tabs>
          <w:tab w:val="left" w:pos="567"/>
          <w:tab w:val="left" w:pos="994"/>
        </w:tabs>
        <w:spacing w:line="240" w:lineRule="auto"/>
        <w:ind w:left="-284" w:right="20" w:firstLine="568"/>
        <w:rPr>
          <w:sz w:val="28"/>
          <w:szCs w:val="28"/>
        </w:rPr>
      </w:pPr>
      <w:r w:rsidRPr="001D2C35">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15BD3" w:rsidRPr="001D2C35" w:rsidRDefault="00615BD3" w:rsidP="00615BD3">
      <w:pPr>
        <w:autoSpaceDE w:val="0"/>
        <w:autoSpaceDN w:val="0"/>
        <w:adjustRightInd w:val="0"/>
        <w:ind w:left="-284" w:firstLine="568"/>
        <w:jc w:val="both"/>
        <w:rPr>
          <w:rFonts w:ascii="Times New Roman" w:hAnsi="Times New Roman" w:cs="Times New Roman"/>
          <w:bCs/>
          <w:color w:val="auto"/>
          <w:sz w:val="28"/>
          <w:szCs w:val="28"/>
        </w:rPr>
      </w:pPr>
      <w:r w:rsidRPr="001D2C35">
        <w:rPr>
          <w:rFonts w:ascii="Times New Roman" w:hAnsi="Times New Roman" w:cs="Times New Roman"/>
          <w:bCs/>
          <w:color w:val="auto"/>
          <w:sz w:val="28"/>
          <w:szCs w:val="28"/>
        </w:rPr>
        <w:t>8) нарушение срока или порядка выдачи документов по результатам предоставления муниципальной услуги;</w:t>
      </w:r>
    </w:p>
    <w:p w:rsidR="00615BD3" w:rsidRPr="001D2C35" w:rsidRDefault="00615BD3" w:rsidP="00615BD3">
      <w:pPr>
        <w:autoSpaceDE w:val="0"/>
        <w:autoSpaceDN w:val="0"/>
        <w:adjustRightInd w:val="0"/>
        <w:ind w:left="-284" w:firstLine="568"/>
        <w:jc w:val="both"/>
        <w:rPr>
          <w:rFonts w:ascii="Times New Roman" w:hAnsi="Times New Roman" w:cs="Times New Roman"/>
          <w:bCs/>
          <w:color w:val="auto"/>
          <w:sz w:val="28"/>
          <w:szCs w:val="28"/>
        </w:rPr>
      </w:pPr>
      <w:r w:rsidRPr="001D2C35">
        <w:rPr>
          <w:rFonts w:ascii="Times New Roman" w:hAnsi="Times New Roman" w:cs="Times New Roman"/>
          <w:bCs/>
          <w:color w:val="auto"/>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615BD3" w:rsidRPr="001D2C35" w:rsidRDefault="00615BD3" w:rsidP="00615BD3">
      <w:pPr>
        <w:pStyle w:val="2"/>
        <w:shd w:val="clear" w:color="auto" w:fill="auto"/>
        <w:tabs>
          <w:tab w:val="left" w:pos="994"/>
        </w:tabs>
        <w:spacing w:line="240" w:lineRule="auto"/>
        <w:ind w:left="-284" w:right="20" w:firstLine="568"/>
        <w:rPr>
          <w:sz w:val="28"/>
          <w:szCs w:val="28"/>
        </w:rPr>
      </w:pPr>
    </w:p>
    <w:p w:rsidR="00615BD3" w:rsidRPr="001D2C35" w:rsidRDefault="00615BD3" w:rsidP="00615BD3">
      <w:pPr>
        <w:pStyle w:val="21"/>
        <w:keepNext/>
        <w:keepLines/>
        <w:shd w:val="clear" w:color="auto" w:fill="auto"/>
        <w:spacing w:before="0" w:after="0" w:line="240" w:lineRule="auto"/>
        <w:ind w:left="-284" w:right="320" w:firstLine="568"/>
        <w:rPr>
          <w:sz w:val="28"/>
          <w:szCs w:val="28"/>
        </w:rPr>
      </w:pPr>
      <w:bookmarkStart w:id="44" w:name="bookmark45"/>
      <w:r w:rsidRPr="001D2C35">
        <w:rPr>
          <w:sz w:val="28"/>
          <w:szCs w:val="28"/>
        </w:rPr>
        <w:lastRenderedPageBreak/>
        <w:t>Органы власти и уполномоченные на рассмотрение жалобы должностные лица, которым может быть направлена жалоба</w:t>
      </w:r>
      <w:bookmarkEnd w:id="44"/>
    </w:p>
    <w:p w:rsidR="00615BD3" w:rsidRPr="001D2C35" w:rsidRDefault="00615BD3" w:rsidP="00615BD3">
      <w:pPr>
        <w:pStyle w:val="2"/>
        <w:numPr>
          <w:ilvl w:val="0"/>
          <w:numId w:val="11"/>
        </w:numPr>
        <w:shd w:val="clear" w:color="auto" w:fill="auto"/>
        <w:tabs>
          <w:tab w:val="left" w:pos="567"/>
          <w:tab w:val="left" w:leader="underscore" w:pos="9533"/>
        </w:tabs>
        <w:spacing w:line="240" w:lineRule="auto"/>
        <w:ind w:left="-284" w:right="20" w:firstLine="568"/>
        <w:rPr>
          <w:sz w:val="28"/>
          <w:szCs w:val="28"/>
        </w:rPr>
      </w:pPr>
      <w:r w:rsidRPr="001D2C35">
        <w:rPr>
          <w:sz w:val="28"/>
          <w:szCs w:val="28"/>
        </w:rPr>
        <w:t xml:space="preserve"> В случае обжалования действий (бездействия) или решения специалиста Органа, жалоба направляется главе Администрации.</w:t>
      </w:r>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В Органе и МФЦ для заявителей предусматривается наличие на видном месте книги жалоб и предложений.</w:t>
      </w:r>
    </w:p>
    <w:p w:rsidR="00615BD3" w:rsidRPr="001D2C35" w:rsidRDefault="00615BD3" w:rsidP="00615BD3">
      <w:pPr>
        <w:pStyle w:val="21"/>
        <w:keepNext/>
        <w:keepLines/>
        <w:shd w:val="clear" w:color="auto" w:fill="auto"/>
        <w:spacing w:before="0" w:after="0" w:line="240" w:lineRule="auto"/>
        <w:ind w:left="-284" w:firstLine="568"/>
        <w:rPr>
          <w:sz w:val="28"/>
          <w:szCs w:val="28"/>
        </w:rPr>
      </w:pPr>
      <w:bookmarkStart w:id="45" w:name="bookmark46"/>
      <w:r w:rsidRPr="001D2C35">
        <w:rPr>
          <w:sz w:val="28"/>
          <w:szCs w:val="28"/>
        </w:rPr>
        <w:t>Порядок подачи и рассмотрения жалобы</w:t>
      </w:r>
      <w:bookmarkEnd w:id="45"/>
    </w:p>
    <w:p w:rsidR="00615BD3" w:rsidRPr="001D2C35" w:rsidRDefault="00615BD3" w:rsidP="00615BD3">
      <w:pPr>
        <w:pStyle w:val="2"/>
        <w:numPr>
          <w:ilvl w:val="0"/>
          <w:numId w:val="11"/>
        </w:numPr>
        <w:shd w:val="clear" w:color="auto" w:fill="auto"/>
        <w:tabs>
          <w:tab w:val="left" w:pos="567"/>
        </w:tabs>
        <w:spacing w:line="240" w:lineRule="auto"/>
        <w:ind w:left="-284" w:right="20" w:firstLine="568"/>
        <w:rPr>
          <w:sz w:val="28"/>
          <w:szCs w:val="28"/>
        </w:rPr>
      </w:pPr>
      <w:r w:rsidRPr="001D2C35">
        <w:rPr>
          <w:sz w:val="28"/>
          <w:szCs w:val="28"/>
        </w:rPr>
        <w:t xml:space="preserve">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Также жалоба может быть подана посредством «Книги Жалоб», которая находится в Органе ответственном за предоставление услуги.</w:t>
      </w:r>
    </w:p>
    <w:p w:rsidR="00615BD3" w:rsidRPr="001D2C35" w:rsidRDefault="00615BD3" w:rsidP="00615BD3">
      <w:pPr>
        <w:pStyle w:val="2"/>
        <w:shd w:val="clear" w:color="auto" w:fill="auto"/>
        <w:tabs>
          <w:tab w:val="left" w:pos="567"/>
        </w:tabs>
        <w:spacing w:line="240" w:lineRule="auto"/>
        <w:ind w:left="-284" w:firstLine="568"/>
        <w:rPr>
          <w:sz w:val="28"/>
          <w:szCs w:val="28"/>
        </w:rPr>
      </w:pPr>
      <w:r w:rsidRPr="001D2C35">
        <w:rPr>
          <w:sz w:val="28"/>
          <w:szCs w:val="28"/>
        </w:rPr>
        <w:t>Жалоба должна содержать:</w:t>
      </w:r>
    </w:p>
    <w:p w:rsidR="00615BD3" w:rsidRPr="001D2C35" w:rsidRDefault="00615BD3" w:rsidP="00615BD3">
      <w:pPr>
        <w:pStyle w:val="2"/>
        <w:numPr>
          <w:ilvl w:val="1"/>
          <w:numId w:val="11"/>
        </w:numPr>
        <w:shd w:val="clear" w:color="auto" w:fill="auto"/>
        <w:tabs>
          <w:tab w:val="left" w:pos="567"/>
          <w:tab w:val="left" w:pos="974"/>
        </w:tabs>
        <w:spacing w:line="240" w:lineRule="auto"/>
        <w:ind w:left="-284" w:right="20" w:firstLine="568"/>
        <w:rPr>
          <w:sz w:val="28"/>
          <w:szCs w:val="28"/>
        </w:rPr>
      </w:pPr>
      <w:r w:rsidRPr="001D2C35">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615BD3" w:rsidRPr="001D2C35" w:rsidRDefault="00615BD3" w:rsidP="00615BD3">
      <w:pPr>
        <w:pStyle w:val="2"/>
        <w:numPr>
          <w:ilvl w:val="1"/>
          <w:numId w:val="11"/>
        </w:numPr>
        <w:shd w:val="clear" w:color="auto" w:fill="auto"/>
        <w:tabs>
          <w:tab w:val="left" w:pos="567"/>
          <w:tab w:val="left" w:pos="1013"/>
        </w:tabs>
        <w:spacing w:line="240" w:lineRule="auto"/>
        <w:ind w:left="-284" w:right="20" w:firstLine="568"/>
        <w:rPr>
          <w:sz w:val="28"/>
          <w:szCs w:val="28"/>
        </w:rPr>
      </w:pPr>
      <w:r w:rsidRPr="001D2C35">
        <w:rPr>
          <w:sz w:val="28"/>
          <w:szCs w:val="28"/>
        </w:rPr>
        <w:t>фамилию, имя, отчество (последнее - при наличии),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5BD3" w:rsidRPr="001D2C35" w:rsidRDefault="00615BD3" w:rsidP="00615BD3">
      <w:pPr>
        <w:pStyle w:val="2"/>
        <w:numPr>
          <w:ilvl w:val="1"/>
          <w:numId w:val="11"/>
        </w:numPr>
        <w:shd w:val="clear" w:color="auto" w:fill="auto"/>
        <w:tabs>
          <w:tab w:val="left" w:pos="567"/>
        </w:tabs>
        <w:spacing w:line="240" w:lineRule="auto"/>
        <w:ind w:left="-284" w:right="20" w:firstLine="568"/>
        <w:rPr>
          <w:sz w:val="28"/>
          <w:szCs w:val="28"/>
        </w:rPr>
      </w:pPr>
      <w:r w:rsidRPr="001D2C35">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15BD3" w:rsidRPr="001D2C35" w:rsidRDefault="00615BD3" w:rsidP="00615BD3">
      <w:pPr>
        <w:pStyle w:val="2"/>
        <w:numPr>
          <w:ilvl w:val="1"/>
          <w:numId w:val="11"/>
        </w:numPr>
        <w:shd w:val="clear" w:color="auto" w:fill="auto"/>
        <w:tabs>
          <w:tab w:val="left" w:pos="567"/>
          <w:tab w:val="left" w:pos="1062"/>
        </w:tabs>
        <w:spacing w:line="240" w:lineRule="auto"/>
        <w:ind w:left="-284" w:right="20" w:firstLine="568"/>
        <w:rPr>
          <w:sz w:val="28"/>
          <w:szCs w:val="28"/>
        </w:rPr>
      </w:pPr>
      <w:r w:rsidRPr="001D2C35">
        <w:rPr>
          <w:sz w:val="28"/>
          <w:szCs w:val="28"/>
        </w:rPr>
        <w:t>доводы, на основании которых заявитель не согласен с решением и действием (бездействием)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615BD3" w:rsidRPr="001D2C35" w:rsidRDefault="00615BD3" w:rsidP="00615BD3">
      <w:pPr>
        <w:pStyle w:val="21"/>
        <w:keepNext/>
        <w:keepLines/>
        <w:shd w:val="clear" w:color="auto" w:fill="auto"/>
        <w:spacing w:before="0" w:after="0" w:line="240" w:lineRule="auto"/>
        <w:ind w:left="-284" w:firstLine="568"/>
        <w:rPr>
          <w:sz w:val="28"/>
          <w:szCs w:val="28"/>
        </w:rPr>
      </w:pPr>
      <w:bookmarkStart w:id="46" w:name="bookmark47"/>
    </w:p>
    <w:p w:rsidR="00615BD3" w:rsidRPr="001D2C35" w:rsidRDefault="00615BD3" w:rsidP="00615BD3">
      <w:pPr>
        <w:pStyle w:val="21"/>
        <w:keepNext/>
        <w:keepLines/>
        <w:shd w:val="clear" w:color="auto" w:fill="auto"/>
        <w:spacing w:before="0" w:after="0" w:line="240" w:lineRule="auto"/>
        <w:ind w:left="-284" w:firstLine="568"/>
        <w:rPr>
          <w:sz w:val="28"/>
          <w:szCs w:val="28"/>
        </w:rPr>
      </w:pPr>
      <w:r w:rsidRPr="001D2C35">
        <w:rPr>
          <w:sz w:val="28"/>
          <w:szCs w:val="28"/>
        </w:rPr>
        <w:t>Сроки рассмотрения жалобы</w:t>
      </w:r>
      <w:bookmarkEnd w:id="46"/>
    </w:p>
    <w:p w:rsidR="00615BD3" w:rsidRPr="001D2C35" w:rsidRDefault="00615BD3" w:rsidP="00615BD3">
      <w:pPr>
        <w:pStyle w:val="2"/>
        <w:numPr>
          <w:ilvl w:val="0"/>
          <w:numId w:val="11"/>
        </w:numPr>
        <w:shd w:val="clear" w:color="auto" w:fill="auto"/>
        <w:tabs>
          <w:tab w:val="left" w:pos="709"/>
        </w:tabs>
        <w:spacing w:line="240" w:lineRule="auto"/>
        <w:ind w:left="-284" w:right="20" w:firstLine="568"/>
        <w:rPr>
          <w:sz w:val="28"/>
          <w:szCs w:val="28"/>
        </w:rPr>
      </w:pPr>
      <w:r w:rsidRPr="001D2C35">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615BD3" w:rsidRPr="001D2C35" w:rsidRDefault="00615BD3" w:rsidP="00615BD3">
      <w:pPr>
        <w:pStyle w:val="21"/>
        <w:keepNext/>
        <w:keepLines/>
        <w:shd w:val="clear" w:color="auto" w:fill="auto"/>
        <w:spacing w:before="0" w:after="0" w:line="240" w:lineRule="auto"/>
        <w:ind w:left="-284" w:right="20" w:firstLine="568"/>
        <w:jc w:val="center"/>
        <w:rPr>
          <w:sz w:val="28"/>
          <w:szCs w:val="28"/>
        </w:rPr>
      </w:pPr>
      <w:bookmarkStart w:id="47" w:name="bookmark48"/>
    </w:p>
    <w:p w:rsidR="00615BD3" w:rsidRPr="001D2C35" w:rsidRDefault="00615BD3" w:rsidP="00615BD3">
      <w:pPr>
        <w:pStyle w:val="21"/>
        <w:keepNext/>
        <w:keepLines/>
        <w:shd w:val="clear" w:color="auto" w:fill="auto"/>
        <w:spacing w:before="0" w:after="0" w:line="240" w:lineRule="auto"/>
        <w:ind w:left="-284" w:right="20" w:firstLine="568"/>
        <w:jc w:val="center"/>
        <w:rPr>
          <w:sz w:val="28"/>
          <w:szCs w:val="28"/>
        </w:rPr>
      </w:pPr>
      <w:r w:rsidRPr="001D2C35">
        <w:rPr>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bookmarkEnd w:id="47"/>
    </w:p>
    <w:p w:rsidR="00615BD3" w:rsidRPr="001D2C35" w:rsidRDefault="00615BD3" w:rsidP="00615BD3">
      <w:pPr>
        <w:pStyle w:val="2"/>
        <w:numPr>
          <w:ilvl w:val="0"/>
          <w:numId w:val="11"/>
        </w:numPr>
        <w:shd w:val="clear" w:color="auto" w:fill="auto"/>
        <w:tabs>
          <w:tab w:val="left" w:pos="709"/>
        </w:tabs>
        <w:spacing w:line="240" w:lineRule="auto"/>
        <w:ind w:left="-284" w:firstLine="568"/>
        <w:rPr>
          <w:sz w:val="28"/>
          <w:szCs w:val="28"/>
        </w:rPr>
      </w:pPr>
      <w:r w:rsidRPr="001D2C35">
        <w:rPr>
          <w:sz w:val="28"/>
          <w:szCs w:val="28"/>
        </w:rPr>
        <w:t>Основания для приостановления рассмотрения жалобы отсутствуют.</w:t>
      </w:r>
    </w:p>
    <w:p w:rsidR="00615BD3" w:rsidRPr="001D2C35" w:rsidRDefault="00615BD3" w:rsidP="00615BD3">
      <w:pPr>
        <w:pStyle w:val="21"/>
        <w:keepNext/>
        <w:keepLines/>
        <w:shd w:val="clear" w:color="auto" w:fill="auto"/>
        <w:spacing w:before="0" w:after="0" w:line="240" w:lineRule="auto"/>
        <w:ind w:left="-284" w:firstLine="568"/>
        <w:rPr>
          <w:sz w:val="28"/>
          <w:szCs w:val="28"/>
        </w:rPr>
      </w:pPr>
      <w:bookmarkStart w:id="48" w:name="bookmark49"/>
    </w:p>
    <w:p w:rsidR="00615BD3" w:rsidRPr="001D2C35" w:rsidRDefault="00615BD3" w:rsidP="00615BD3">
      <w:pPr>
        <w:pStyle w:val="21"/>
        <w:keepNext/>
        <w:keepLines/>
        <w:shd w:val="clear" w:color="auto" w:fill="auto"/>
        <w:spacing w:before="0" w:after="0" w:line="240" w:lineRule="auto"/>
        <w:ind w:left="-284" w:firstLine="568"/>
        <w:rPr>
          <w:sz w:val="28"/>
          <w:szCs w:val="28"/>
        </w:rPr>
      </w:pPr>
      <w:r w:rsidRPr="001D2C35">
        <w:rPr>
          <w:sz w:val="28"/>
          <w:szCs w:val="28"/>
        </w:rPr>
        <w:t>Результат рассмотрения жалобы</w:t>
      </w:r>
      <w:bookmarkEnd w:id="48"/>
    </w:p>
    <w:p w:rsidR="00615BD3" w:rsidRPr="001D2C35" w:rsidRDefault="00615BD3" w:rsidP="00615BD3">
      <w:pPr>
        <w:pStyle w:val="2"/>
        <w:numPr>
          <w:ilvl w:val="0"/>
          <w:numId w:val="11"/>
        </w:numPr>
        <w:shd w:val="clear" w:color="auto" w:fill="auto"/>
        <w:tabs>
          <w:tab w:val="left" w:pos="709"/>
        </w:tabs>
        <w:spacing w:line="240" w:lineRule="auto"/>
        <w:ind w:left="-284" w:firstLine="568"/>
        <w:rPr>
          <w:sz w:val="28"/>
          <w:szCs w:val="28"/>
        </w:rPr>
      </w:pPr>
      <w:r w:rsidRPr="001D2C35">
        <w:rPr>
          <w:sz w:val="28"/>
          <w:szCs w:val="28"/>
        </w:rPr>
        <w:t>По результатам рассмотрения жалобы принимается одно из следующих решений:</w:t>
      </w:r>
    </w:p>
    <w:p w:rsidR="00615BD3" w:rsidRPr="001D2C35" w:rsidRDefault="00615BD3" w:rsidP="00615BD3">
      <w:pPr>
        <w:pStyle w:val="2"/>
        <w:numPr>
          <w:ilvl w:val="1"/>
          <w:numId w:val="11"/>
        </w:numPr>
        <w:shd w:val="clear" w:color="auto" w:fill="auto"/>
        <w:tabs>
          <w:tab w:val="left" w:pos="567"/>
        </w:tabs>
        <w:spacing w:line="240" w:lineRule="auto"/>
        <w:ind w:left="-284" w:right="20" w:firstLine="568"/>
        <w:rPr>
          <w:sz w:val="28"/>
          <w:szCs w:val="28"/>
        </w:rPr>
      </w:pPr>
      <w:r w:rsidRPr="001D2C35">
        <w:rPr>
          <w:sz w:val="28"/>
          <w:szCs w:val="28"/>
        </w:rPr>
        <w:t>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Крым и настоящим административным регламентом, а также в иных формах;</w:t>
      </w:r>
    </w:p>
    <w:p w:rsidR="00615BD3" w:rsidRPr="001D2C35" w:rsidRDefault="00615BD3" w:rsidP="00615BD3">
      <w:pPr>
        <w:pStyle w:val="2"/>
        <w:numPr>
          <w:ilvl w:val="1"/>
          <w:numId w:val="11"/>
        </w:numPr>
        <w:shd w:val="clear" w:color="auto" w:fill="auto"/>
        <w:tabs>
          <w:tab w:val="left" w:pos="567"/>
          <w:tab w:val="left" w:pos="979"/>
        </w:tabs>
        <w:spacing w:line="240" w:lineRule="auto"/>
        <w:ind w:left="-284" w:firstLine="568"/>
        <w:rPr>
          <w:sz w:val="28"/>
          <w:szCs w:val="28"/>
        </w:rPr>
      </w:pPr>
      <w:r w:rsidRPr="001D2C35">
        <w:rPr>
          <w:sz w:val="28"/>
          <w:szCs w:val="28"/>
        </w:rPr>
        <w:t>отказ в удовлетворении жалобы.</w:t>
      </w:r>
    </w:p>
    <w:p w:rsidR="00615BD3" w:rsidRPr="001D2C35" w:rsidRDefault="00615BD3" w:rsidP="00615BD3">
      <w:pPr>
        <w:pStyle w:val="2"/>
        <w:shd w:val="clear" w:color="auto" w:fill="auto"/>
        <w:spacing w:line="240" w:lineRule="auto"/>
        <w:ind w:left="-284" w:firstLine="568"/>
        <w:rPr>
          <w:sz w:val="28"/>
          <w:szCs w:val="28"/>
        </w:rPr>
      </w:pPr>
      <w:r w:rsidRPr="001D2C35">
        <w:rPr>
          <w:sz w:val="28"/>
          <w:szCs w:val="28"/>
        </w:rPr>
        <w:t>В удовлетворении жалобы заявителя отказывается в следующих случаях:</w:t>
      </w:r>
    </w:p>
    <w:p w:rsidR="00615BD3" w:rsidRPr="001D2C35" w:rsidRDefault="00615BD3" w:rsidP="00615BD3">
      <w:pPr>
        <w:pStyle w:val="2"/>
        <w:numPr>
          <w:ilvl w:val="2"/>
          <w:numId w:val="11"/>
        </w:numPr>
        <w:shd w:val="clear" w:color="auto" w:fill="auto"/>
        <w:tabs>
          <w:tab w:val="left" w:pos="567"/>
          <w:tab w:val="left" w:pos="994"/>
        </w:tabs>
        <w:spacing w:line="240" w:lineRule="auto"/>
        <w:ind w:left="-284" w:right="20" w:firstLine="568"/>
        <w:rPr>
          <w:sz w:val="28"/>
          <w:szCs w:val="28"/>
        </w:rPr>
      </w:pPr>
      <w:r w:rsidRPr="001D2C35">
        <w:rPr>
          <w:sz w:val="28"/>
          <w:szCs w:val="28"/>
        </w:rPr>
        <w:t>наличие вступившего в законную силу решения суда, арбитражного суда по жалобе о том же предмете и по тем же основаниям;</w:t>
      </w:r>
    </w:p>
    <w:p w:rsidR="00615BD3" w:rsidRPr="001D2C35" w:rsidRDefault="00615BD3" w:rsidP="00615BD3">
      <w:pPr>
        <w:pStyle w:val="2"/>
        <w:numPr>
          <w:ilvl w:val="2"/>
          <w:numId w:val="11"/>
        </w:numPr>
        <w:shd w:val="clear" w:color="auto" w:fill="auto"/>
        <w:tabs>
          <w:tab w:val="left" w:pos="567"/>
          <w:tab w:val="left" w:pos="985"/>
        </w:tabs>
        <w:spacing w:line="240" w:lineRule="auto"/>
        <w:ind w:left="-284" w:right="20" w:firstLine="568"/>
        <w:rPr>
          <w:sz w:val="28"/>
          <w:szCs w:val="28"/>
        </w:rPr>
      </w:pPr>
      <w:r w:rsidRPr="001D2C35">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615BD3" w:rsidRPr="001D2C35" w:rsidRDefault="00615BD3" w:rsidP="00615BD3">
      <w:pPr>
        <w:pStyle w:val="2"/>
        <w:numPr>
          <w:ilvl w:val="2"/>
          <w:numId w:val="11"/>
        </w:numPr>
        <w:shd w:val="clear" w:color="auto" w:fill="auto"/>
        <w:tabs>
          <w:tab w:val="left" w:pos="567"/>
          <w:tab w:val="left" w:pos="1086"/>
        </w:tabs>
        <w:spacing w:line="240" w:lineRule="auto"/>
        <w:ind w:left="-284" w:right="20" w:firstLine="568"/>
        <w:rPr>
          <w:sz w:val="28"/>
          <w:szCs w:val="28"/>
        </w:rPr>
      </w:pPr>
      <w:r w:rsidRPr="001D2C35">
        <w:rPr>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статьи 11.2 210-ФЗ, незамедлительно направляет имеющиеся материалы в органы прокуратуры.</w:t>
      </w:r>
    </w:p>
    <w:p w:rsidR="00615BD3" w:rsidRPr="001D2C35" w:rsidRDefault="00615BD3" w:rsidP="00615BD3">
      <w:pPr>
        <w:pStyle w:val="21"/>
        <w:keepNext/>
        <w:keepLines/>
        <w:shd w:val="clear" w:color="auto" w:fill="auto"/>
        <w:spacing w:before="0" w:after="0" w:line="240" w:lineRule="auto"/>
        <w:ind w:left="-284" w:firstLine="568"/>
        <w:rPr>
          <w:sz w:val="28"/>
          <w:szCs w:val="28"/>
        </w:rPr>
      </w:pPr>
      <w:bookmarkStart w:id="49" w:name="bookmark50"/>
    </w:p>
    <w:p w:rsidR="00615BD3" w:rsidRPr="001D2C35" w:rsidRDefault="00615BD3" w:rsidP="00615BD3">
      <w:pPr>
        <w:pStyle w:val="21"/>
        <w:keepNext/>
        <w:keepLines/>
        <w:shd w:val="clear" w:color="auto" w:fill="auto"/>
        <w:spacing w:before="0" w:after="0" w:line="240" w:lineRule="auto"/>
        <w:ind w:left="-284" w:firstLine="568"/>
        <w:rPr>
          <w:sz w:val="28"/>
          <w:szCs w:val="28"/>
        </w:rPr>
      </w:pPr>
      <w:r w:rsidRPr="001D2C35">
        <w:rPr>
          <w:sz w:val="28"/>
          <w:szCs w:val="28"/>
        </w:rPr>
        <w:t>Порядок информирования заявителя о результатах рассмотрения жалобы</w:t>
      </w:r>
      <w:bookmarkEnd w:id="49"/>
    </w:p>
    <w:p w:rsidR="00615BD3" w:rsidRPr="001D2C35" w:rsidRDefault="00615BD3" w:rsidP="00615BD3">
      <w:pPr>
        <w:pStyle w:val="2"/>
        <w:numPr>
          <w:ilvl w:val="3"/>
          <w:numId w:val="11"/>
        </w:numPr>
        <w:shd w:val="clear" w:color="auto" w:fill="auto"/>
        <w:tabs>
          <w:tab w:val="left" w:pos="567"/>
          <w:tab w:val="left" w:pos="1134"/>
        </w:tabs>
        <w:spacing w:line="240" w:lineRule="auto"/>
        <w:ind w:left="-284" w:right="20" w:firstLine="568"/>
        <w:rPr>
          <w:sz w:val="28"/>
          <w:szCs w:val="28"/>
        </w:rPr>
      </w:pPr>
      <w:r w:rsidRPr="001D2C35">
        <w:rPr>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5BD3" w:rsidRPr="001D2C35" w:rsidRDefault="00615BD3" w:rsidP="00615BD3">
      <w:pPr>
        <w:pStyle w:val="21"/>
        <w:keepNext/>
        <w:keepLines/>
        <w:shd w:val="clear" w:color="auto" w:fill="auto"/>
        <w:spacing w:before="0" w:after="0" w:line="240" w:lineRule="auto"/>
        <w:ind w:left="-284" w:right="20" w:firstLine="568"/>
        <w:rPr>
          <w:sz w:val="28"/>
          <w:szCs w:val="28"/>
        </w:rPr>
      </w:pPr>
      <w:bookmarkStart w:id="50" w:name="bookmark51"/>
      <w:r w:rsidRPr="001D2C35">
        <w:rPr>
          <w:sz w:val="28"/>
          <w:szCs w:val="28"/>
        </w:rPr>
        <w:t>Порядок обжалования решения по жалобе</w:t>
      </w:r>
      <w:bookmarkEnd w:id="50"/>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67. Решения по жалобе заявителя могут обжаловать в судебном порядке.</w:t>
      </w:r>
    </w:p>
    <w:p w:rsidR="00615BD3" w:rsidRPr="001D2C35" w:rsidRDefault="00615BD3" w:rsidP="00615BD3">
      <w:pPr>
        <w:pStyle w:val="21"/>
        <w:keepNext/>
        <w:keepLines/>
        <w:shd w:val="clear" w:color="auto" w:fill="auto"/>
        <w:spacing w:before="0" w:after="0" w:line="240" w:lineRule="auto"/>
        <w:ind w:left="-284" w:right="20" w:firstLine="568"/>
        <w:rPr>
          <w:sz w:val="28"/>
          <w:szCs w:val="28"/>
        </w:rPr>
      </w:pPr>
      <w:bookmarkStart w:id="51" w:name="bookmark52"/>
    </w:p>
    <w:p w:rsidR="00615BD3" w:rsidRPr="001D2C35" w:rsidRDefault="00615BD3" w:rsidP="00615BD3">
      <w:pPr>
        <w:pStyle w:val="21"/>
        <w:keepNext/>
        <w:keepLines/>
        <w:shd w:val="clear" w:color="auto" w:fill="auto"/>
        <w:spacing w:before="0" w:after="0" w:line="240" w:lineRule="auto"/>
        <w:ind w:left="-284" w:right="20" w:firstLine="568"/>
        <w:rPr>
          <w:sz w:val="28"/>
          <w:szCs w:val="28"/>
        </w:rPr>
      </w:pPr>
      <w:r w:rsidRPr="001D2C35">
        <w:rPr>
          <w:sz w:val="28"/>
          <w:szCs w:val="28"/>
        </w:rPr>
        <w:t>Право заявителя на получение информации и документов, необходимых для обоснования и рассмотрения жалобы</w:t>
      </w:r>
      <w:bookmarkEnd w:id="51"/>
    </w:p>
    <w:p w:rsidR="00615BD3" w:rsidRPr="001D2C35" w:rsidRDefault="00615BD3" w:rsidP="00615BD3">
      <w:pPr>
        <w:pStyle w:val="2"/>
        <w:shd w:val="clear" w:color="auto" w:fill="auto"/>
        <w:spacing w:line="240" w:lineRule="auto"/>
        <w:ind w:left="-284" w:right="20" w:firstLine="568"/>
        <w:rPr>
          <w:sz w:val="28"/>
          <w:szCs w:val="28"/>
        </w:rPr>
      </w:pPr>
      <w:r w:rsidRPr="001D2C35">
        <w:rPr>
          <w:sz w:val="28"/>
          <w:szCs w:val="28"/>
        </w:rPr>
        <w:t>68. Заявитель имеет право обратиться в Орган за получением информации и документов, необходимых для обоснования и рассмотрения жалобы.</w:t>
      </w:r>
    </w:p>
    <w:p w:rsidR="00615BD3" w:rsidRPr="001D2C35" w:rsidRDefault="00615BD3" w:rsidP="00615BD3">
      <w:pPr>
        <w:pStyle w:val="21"/>
        <w:keepNext/>
        <w:keepLines/>
        <w:shd w:val="clear" w:color="auto" w:fill="auto"/>
        <w:spacing w:before="0" w:after="0" w:line="240" w:lineRule="auto"/>
        <w:ind w:left="-284" w:right="20" w:firstLine="568"/>
        <w:rPr>
          <w:sz w:val="28"/>
          <w:szCs w:val="28"/>
        </w:rPr>
      </w:pPr>
      <w:bookmarkStart w:id="52" w:name="bookmark53"/>
    </w:p>
    <w:p w:rsidR="00615BD3" w:rsidRPr="001D2C35" w:rsidRDefault="00615BD3" w:rsidP="00615BD3">
      <w:pPr>
        <w:pStyle w:val="21"/>
        <w:keepNext/>
        <w:keepLines/>
        <w:shd w:val="clear" w:color="auto" w:fill="auto"/>
        <w:spacing w:before="0" w:after="0" w:line="240" w:lineRule="auto"/>
        <w:ind w:left="-284" w:right="20" w:firstLine="568"/>
        <w:rPr>
          <w:sz w:val="28"/>
          <w:szCs w:val="28"/>
        </w:rPr>
      </w:pPr>
      <w:r w:rsidRPr="001D2C35">
        <w:rPr>
          <w:sz w:val="28"/>
          <w:szCs w:val="28"/>
        </w:rPr>
        <w:t>Способы информирования заявителей о порядке подачи и рассмотрения жалобы</w:t>
      </w:r>
      <w:bookmarkEnd w:id="52"/>
    </w:p>
    <w:p w:rsidR="00615BD3" w:rsidRPr="001D2C35" w:rsidRDefault="00615BD3" w:rsidP="005D7D51">
      <w:pPr>
        <w:pStyle w:val="2"/>
        <w:shd w:val="clear" w:color="auto" w:fill="auto"/>
        <w:spacing w:line="240" w:lineRule="auto"/>
        <w:ind w:left="-284" w:right="20" w:firstLine="568"/>
        <w:rPr>
          <w:sz w:val="28"/>
          <w:szCs w:val="28"/>
        </w:rPr>
      </w:pPr>
      <w:r w:rsidRPr="001D2C35">
        <w:rPr>
          <w:sz w:val="28"/>
          <w:szCs w:val="28"/>
        </w:rPr>
        <w:t xml:space="preserve">69. Информацию о порядке подачи и рассмотрения жалобы заявители могут получить в администрации </w:t>
      </w:r>
      <w:proofErr w:type="spellStart"/>
      <w:r w:rsidRPr="001D2C35">
        <w:rPr>
          <w:sz w:val="28"/>
          <w:szCs w:val="28"/>
        </w:rPr>
        <w:t>Цветочненского</w:t>
      </w:r>
      <w:proofErr w:type="spellEnd"/>
      <w:r w:rsidRPr="001D2C35">
        <w:rPr>
          <w:sz w:val="28"/>
          <w:szCs w:val="28"/>
        </w:rPr>
        <w:t xml:space="preserve"> сельского поселения Белогорского района Республики Крым, на официальном веб - сайте Органа, Едином портале или Портале услуг РК.</w:t>
      </w:r>
    </w:p>
    <w:p w:rsidR="00E466AF" w:rsidRPr="001D2C35" w:rsidRDefault="00E466AF">
      <w:pPr>
        <w:rPr>
          <w:sz w:val="28"/>
          <w:szCs w:val="28"/>
        </w:rPr>
      </w:pPr>
    </w:p>
    <w:sectPr w:rsidR="00E466AF" w:rsidRPr="001D2C35" w:rsidSect="001D2C3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67E81"/>
    <w:multiLevelType w:val="multilevel"/>
    <w:tmpl w:val="F884AA8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30"/>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D202AEB"/>
    <w:multiLevelType w:val="hybridMultilevel"/>
    <w:tmpl w:val="A90224A0"/>
    <w:lvl w:ilvl="0" w:tplc="0419000F">
      <w:start w:val="5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31F34F3"/>
    <w:multiLevelType w:val="multilevel"/>
    <w:tmpl w:val="1000389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C3A7BB7"/>
    <w:multiLevelType w:val="multilevel"/>
    <w:tmpl w:val="0022904A"/>
    <w:lvl w:ilvl="0">
      <w:start w:val="1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062422F"/>
    <w:multiLevelType w:val="multilevel"/>
    <w:tmpl w:val="ABD6B8CA"/>
    <w:lvl w:ilvl="0">
      <w:start w:val="3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9E11448"/>
    <w:multiLevelType w:val="multilevel"/>
    <w:tmpl w:val="8292957E"/>
    <w:lvl w:ilvl="0">
      <w:start w:val="3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DEB060E"/>
    <w:multiLevelType w:val="multilevel"/>
    <w:tmpl w:val="010C93B4"/>
    <w:lvl w:ilvl="0">
      <w:start w:val="4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F8C0151"/>
    <w:multiLevelType w:val="multilevel"/>
    <w:tmpl w:val="4A3A23D6"/>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9"/>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BCB44A6"/>
    <w:multiLevelType w:val="multilevel"/>
    <w:tmpl w:val="895ABFF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3"/>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64F25D31"/>
    <w:multiLevelType w:val="multilevel"/>
    <w:tmpl w:val="BF662E26"/>
    <w:lvl w:ilvl="0">
      <w:start w:val="6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66"/>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5093367"/>
    <w:multiLevelType w:val="multilevel"/>
    <w:tmpl w:val="70F4C2A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6"/>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8"/>
    <w:lvlOverride w:ilvl="0"/>
    <w:lvlOverride w:ilvl="1">
      <w:startOverride w:val="3"/>
    </w:lvlOverride>
    <w:lvlOverride w:ilvl="2">
      <w:startOverride w:val="1"/>
    </w:lvlOverride>
    <w:lvlOverride w:ilvl="3"/>
    <w:lvlOverride w:ilvl="4"/>
    <w:lvlOverride w:ilvl="5"/>
    <w:lvlOverride w:ilvl="6"/>
    <w:lvlOverride w:ilvl="7"/>
    <w:lvlOverride w:ilvl="8"/>
  </w:num>
  <w:num w:numId="2">
    <w:abstractNumId w:val="10"/>
    <w:lvlOverride w:ilvl="0"/>
    <w:lvlOverride w:ilvl="1">
      <w:startOverride w:val="2"/>
    </w:lvlOverride>
    <w:lvlOverride w:ilvl="2">
      <w:startOverride w:val="6"/>
    </w:lvlOverride>
    <w:lvlOverride w:ilvl="3">
      <w:startOverride w:val="1"/>
    </w:lvlOverride>
    <w:lvlOverride w:ilvl="4"/>
    <w:lvlOverride w:ilvl="5"/>
    <w:lvlOverride w:ilvl="6"/>
    <w:lvlOverride w:ilvl="7"/>
    <w:lvlOverride w:ilvl="8"/>
  </w:num>
  <w:num w:numId="3">
    <w:abstractNumId w:val="2"/>
    <w:lvlOverride w:ilvl="0"/>
    <w:lvlOverride w:ilvl="1">
      <w:startOverride w:val="2"/>
    </w:lvlOverride>
    <w:lvlOverride w:ilvl="2"/>
    <w:lvlOverride w:ilvl="3"/>
    <w:lvlOverride w:ilvl="4"/>
    <w:lvlOverride w:ilvl="5"/>
    <w:lvlOverride w:ilvl="6"/>
    <w:lvlOverride w:ilvl="7"/>
    <w:lvlOverride w:ilvl="8"/>
  </w:num>
  <w:num w:numId="4">
    <w:abstractNumId w:val="7"/>
    <w:lvlOverride w:ilvl="0">
      <w:startOverride w:val="3"/>
    </w:lvlOverride>
    <w:lvlOverride w:ilvl="1">
      <w:startOverride w:val="9"/>
    </w:lvlOverride>
    <w:lvlOverride w:ilvl="2"/>
    <w:lvlOverride w:ilvl="3"/>
    <w:lvlOverride w:ilvl="4"/>
    <w:lvlOverride w:ilvl="5"/>
    <w:lvlOverride w:ilvl="6"/>
    <w:lvlOverride w:ilvl="7"/>
    <w:lvlOverride w:ilvl="8"/>
  </w:num>
  <w:num w:numId="5">
    <w:abstractNumId w:val="3"/>
    <w:lvlOverride w:ilvl="0">
      <w:startOverride w:val="19"/>
    </w:lvlOverride>
    <w:lvlOverride w:ilvl="1">
      <w:startOverride w:val="1"/>
    </w:lvlOverride>
    <w:lvlOverride w:ilvl="2"/>
    <w:lvlOverride w:ilvl="3"/>
    <w:lvlOverride w:ilvl="4"/>
    <w:lvlOverride w:ilvl="5"/>
    <w:lvlOverride w:ilvl="6"/>
    <w:lvlOverride w:ilvl="7"/>
    <w:lvlOverride w:ilvl="8"/>
  </w:num>
  <w:num w:numId="6">
    <w:abstractNumId w:val="0"/>
    <w:lvlOverride w:ilvl="0"/>
    <w:lvlOverride w:ilvl="1">
      <w:startOverride w:val="30"/>
    </w:lvlOverride>
    <w:lvlOverride w:ilvl="2"/>
    <w:lvlOverride w:ilvl="3"/>
    <w:lvlOverride w:ilvl="4"/>
    <w:lvlOverride w:ilvl="5"/>
    <w:lvlOverride w:ilvl="6"/>
    <w:lvlOverride w:ilvl="7"/>
    <w:lvlOverride w:ilvl="8"/>
  </w:num>
  <w:num w:numId="7">
    <w:abstractNumId w:val="4"/>
    <w:lvlOverride w:ilvl="0">
      <w:startOverride w:val="31"/>
    </w:lvlOverride>
    <w:lvlOverride w:ilvl="1"/>
    <w:lvlOverride w:ilvl="2"/>
    <w:lvlOverride w:ilvl="3"/>
    <w:lvlOverride w:ilvl="4"/>
    <w:lvlOverride w:ilvl="5"/>
    <w:lvlOverride w:ilvl="6"/>
    <w:lvlOverride w:ilvl="7"/>
    <w:lvlOverride w:ilvl="8"/>
  </w:num>
  <w:num w:numId="8">
    <w:abstractNumId w:val="5"/>
    <w:lvlOverride w:ilvl="0">
      <w:startOverride w:val="36"/>
    </w:lvlOverride>
    <w:lvlOverride w:ilvl="1">
      <w:startOverride w:val="1"/>
    </w:lvlOverride>
    <w:lvlOverride w:ilvl="2"/>
    <w:lvlOverride w:ilvl="3"/>
    <w:lvlOverride w:ilvl="4"/>
    <w:lvlOverride w:ilvl="5"/>
    <w:lvlOverride w:ilvl="6"/>
    <w:lvlOverride w:ilvl="7"/>
    <w:lvlOverride w:ilvl="8"/>
  </w:num>
  <w:num w:numId="9">
    <w:abstractNumId w:val="6"/>
    <w:lvlOverride w:ilvl="0">
      <w:startOverride w:val="43"/>
    </w:lvlOverride>
    <w:lvlOverride w:ilvl="1">
      <w:startOverride w:val="1"/>
    </w:lvlOverride>
    <w:lvlOverride w:ilvl="2"/>
    <w:lvlOverride w:ilvl="3"/>
    <w:lvlOverride w:ilvl="4"/>
    <w:lvlOverride w:ilvl="5"/>
    <w:lvlOverride w:ilvl="6"/>
    <w:lvlOverride w:ilvl="7"/>
    <w:lvlOverride w:ilvl="8"/>
  </w:num>
  <w:num w:numId="10">
    <w:abstractNumId w:val="1"/>
    <w:lvlOverride w:ilvl="0">
      <w:startOverride w:val="5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60"/>
    </w:lvlOverride>
    <w:lvlOverride w:ilvl="1">
      <w:startOverride w:val="1"/>
    </w:lvlOverride>
    <w:lvlOverride w:ilvl="2">
      <w:startOverride w:val="1"/>
    </w:lvlOverride>
    <w:lvlOverride w:ilvl="3">
      <w:startOverride w:val="66"/>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5F"/>
    <w:rsid w:val="00157A74"/>
    <w:rsid w:val="001D2C35"/>
    <w:rsid w:val="005D7D51"/>
    <w:rsid w:val="00615BD3"/>
    <w:rsid w:val="00940E72"/>
    <w:rsid w:val="00E466AF"/>
    <w:rsid w:val="00EB3914"/>
    <w:rsid w:val="00FD5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3C605-BE07-4DA6-909F-DD8EA5CB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BD3"/>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15BD3"/>
    <w:rPr>
      <w:color w:val="0066CC"/>
      <w:u w:val="single"/>
    </w:rPr>
  </w:style>
  <w:style w:type="paragraph" w:styleId="a4">
    <w:name w:val="No Spacing"/>
    <w:uiPriority w:val="1"/>
    <w:qFormat/>
    <w:rsid w:val="00615BD3"/>
    <w:pPr>
      <w:spacing w:after="0" w:line="240" w:lineRule="auto"/>
    </w:pPr>
    <w:rPr>
      <w:rFonts w:ascii="Arial Unicode MS" w:eastAsia="Arial Unicode MS" w:hAnsi="Arial Unicode MS" w:cs="Arial Unicode MS"/>
      <w:color w:val="000000"/>
      <w:sz w:val="24"/>
      <w:szCs w:val="24"/>
      <w:lang w:eastAsia="ru-RU"/>
    </w:rPr>
  </w:style>
  <w:style w:type="character" w:customStyle="1" w:styleId="3">
    <w:name w:val="Основной текст (3)_"/>
    <w:link w:val="30"/>
    <w:locked/>
    <w:rsid w:val="00615BD3"/>
    <w:rPr>
      <w:rFonts w:ascii="Times New Roman" w:eastAsia="Times New Roman" w:hAnsi="Times New Roman" w:cs="Times New Roman"/>
      <w:shd w:val="clear" w:color="auto" w:fill="FFFFFF"/>
    </w:rPr>
  </w:style>
  <w:style w:type="paragraph" w:customStyle="1" w:styleId="30">
    <w:name w:val="Основной текст (3)"/>
    <w:basedOn w:val="a"/>
    <w:link w:val="3"/>
    <w:rsid w:val="00615BD3"/>
    <w:pPr>
      <w:shd w:val="clear" w:color="auto" w:fill="FFFFFF"/>
      <w:spacing w:before="240" w:after="600" w:line="0" w:lineRule="atLeast"/>
      <w:ind w:hanging="1940"/>
    </w:pPr>
    <w:rPr>
      <w:rFonts w:ascii="Times New Roman" w:eastAsia="Times New Roman" w:hAnsi="Times New Roman" w:cs="Times New Roman"/>
      <w:color w:val="auto"/>
      <w:sz w:val="22"/>
      <w:szCs w:val="22"/>
      <w:lang w:eastAsia="en-US"/>
    </w:rPr>
  </w:style>
  <w:style w:type="character" w:customStyle="1" w:styleId="a5">
    <w:name w:val="Основной текст_"/>
    <w:link w:val="2"/>
    <w:locked/>
    <w:rsid w:val="00615BD3"/>
    <w:rPr>
      <w:rFonts w:ascii="Times New Roman" w:eastAsia="Times New Roman" w:hAnsi="Times New Roman" w:cs="Times New Roman"/>
      <w:shd w:val="clear" w:color="auto" w:fill="FFFFFF"/>
    </w:rPr>
  </w:style>
  <w:style w:type="paragraph" w:customStyle="1" w:styleId="2">
    <w:name w:val="Основной текст2"/>
    <w:basedOn w:val="a"/>
    <w:link w:val="a5"/>
    <w:rsid w:val="00615BD3"/>
    <w:pPr>
      <w:shd w:val="clear" w:color="auto" w:fill="FFFFFF"/>
      <w:spacing w:line="274" w:lineRule="exact"/>
      <w:jc w:val="both"/>
    </w:pPr>
    <w:rPr>
      <w:rFonts w:ascii="Times New Roman" w:eastAsia="Times New Roman" w:hAnsi="Times New Roman" w:cs="Times New Roman"/>
      <w:color w:val="auto"/>
      <w:sz w:val="22"/>
      <w:szCs w:val="22"/>
      <w:lang w:eastAsia="en-US"/>
    </w:rPr>
  </w:style>
  <w:style w:type="character" w:customStyle="1" w:styleId="4">
    <w:name w:val="Основной текст (4)_"/>
    <w:link w:val="40"/>
    <w:locked/>
    <w:rsid w:val="00615BD3"/>
    <w:rPr>
      <w:rFonts w:ascii="Times New Roman" w:eastAsia="Times New Roman" w:hAnsi="Times New Roman" w:cs="Times New Roman"/>
      <w:shd w:val="clear" w:color="auto" w:fill="FFFFFF"/>
    </w:rPr>
  </w:style>
  <w:style w:type="paragraph" w:customStyle="1" w:styleId="40">
    <w:name w:val="Основной текст (4)"/>
    <w:basedOn w:val="a"/>
    <w:link w:val="4"/>
    <w:rsid w:val="00615BD3"/>
    <w:pPr>
      <w:shd w:val="clear" w:color="auto" w:fill="FFFFFF"/>
      <w:spacing w:line="274" w:lineRule="exact"/>
      <w:jc w:val="both"/>
    </w:pPr>
    <w:rPr>
      <w:rFonts w:ascii="Times New Roman" w:eastAsia="Times New Roman" w:hAnsi="Times New Roman" w:cs="Times New Roman"/>
      <w:color w:val="auto"/>
      <w:sz w:val="22"/>
      <w:szCs w:val="22"/>
      <w:lang w:eastAsia="en-US"/>
    </w:rPr>
  </w:style>
  <w:style w:type="character" w:customStyle="1" w:styleId="20">
    <w:name w:val="Заголовок №2_"/>
    <w:link w:val="21"/>
    <w:locked/>
    <w:rsid w:val="00615BD3"/>
    <w:rPr>
      <w:rFonts w:ascii="Times New Roman" w:eastAsia="Times New Roman" w:hAnsi="Times New Roman" w:cs="Times New Roman"/>
      <w:shd w:val="clear" w:color="auto" w:fill="FFFFFF"/>
    </w:rPr>
  </w:style>
  <w:style w:type="paragraph" w:customStyle="1" w:styleId="21">
    <w:name w:val="Заголовок №2"/>
    <w:basedOn w:val="a"/>
    <w:link w:val="20"/>
    <w:rsid w:val="00615BD3"/>
    <w:pPr>
      <w:shd w:val="clear" w:color="auto" w:fill="FFFFFF"/>
      <w:spacing w:before="240" w:after="300" w:line="0" w:lineRule="atLeast"/>
      <w:ind w:hanging="1940"/>
      <w:outlineLvl w:val="1"/>
    </w:pPr>
    <w:rPr>
      <w:rFonts w:ascii="Times New Roman" w:eastAsia="Times New Roman" w:hAnsi="Times New Roman" w:cs="Times New Roman"/>
      <w:color w:val="auto"/>
      <w:sz w:val="22"/>
      <w:szCs w:val="22"/>
      <w:lang w:eastAsia="en-US"/>
    </w:rPr>
  </w:style>
  <w:style w:type="character" w:customStyle="1" w:styleId="22">
    <w:name w:val="Заголовок №2 (2)_"/>
    <w:link w:val="220"/>
    <w:locked/>
    <w:rsid w:val="00615BD3"/>
    <w:rPr>
      <w:rFonts w:ascii="Times New Roman" w:eastAsia="Times New Roman" w:hAnsi="Times New Roman" w:cs="Times New Roman"/>
      <w:shd w:val="clear" w:color="auto" w:fill="FFFFFF"/>
    </w:rPr>
  </w:style>
  <w:style w:type="paragraph" w:customStyle="1" w:styleId="220">
    <w:name w:val="Заголовок №2 (2)"/>
    <w:basedOn w:val="a"/>
    <w:link w:val="22"/>
    <w:rsid w:val="00615BD3"/>
    <w:pPr>
      <w:shd w:val="clear" w:color="auto" w:fill="FFFFFF"/>
      <w:spacing w:before="240" w:line="278" w:lineRule="exact"/>
      <w:outlineLvl w:val="1"/>
    </w:pPr>
    <w:rPr>
      <w:rFonts w:ascii="Times New Roman" w:eastAsia="Times New Roman" w:hAnsi="Times New Roman" w:cs="Times New Roman"/>
      <w:color w:val="auto"/>
      <w:sz w:val="22"/>
      <w:szCs w:val="22"/>
      <w:lang w:eastAsia="en-US"/>
    </w:rPr>
  </w:style>
  <w:style w:type="paragraph" w:customStyle="1" w:styleId="ConsPlusNormal">
    <w:name w:val="ConsPlusNormal"/>
    <w:rsid w:val="00615BD3"/>
    <w:pPr>
      <w:widowControl w:val="0"/>
      <w:autoSpaceDE w:val="0"/>
      <w:autoSpaceDN w:val="0"/>
      <w:spacing w:after="0" w:line="240" w:lineRule="auto"/>
    </w:pPr>
    <w:rPr>
      <w:rFonts w:ascii="Calibri" w:eastAsia="Times New Roman" w:hAnsi="Calibri" w:cs="Calibri"/>
      <w:szCs w:val="20"/>
      <w:lang w:val="uk-UA" w:eastAsia="uk-UA"/>
    </w:rPr>
  </w:style>
  <w:style w:type="paragraph" w:customStyle="1" w:styleId="ConsPlusTitle">
    <w:name w:val="ConsPlusTitle"/>
    <w:rsid w:val="00615BD3"/>
    <w:pPr>
      <w:widowControl w:val="0"/>
      <w:autoSpaceDE w:val="0"/>
      <w:autoSpaceDN w:val="0"/>
      <w:spacing w:after="0" w:line="240" w:lineRule="auto"/>
    </w:pPr>
    <w:rPr>
      <w:rFonts w:ascii="Calibri" w:eastAsia="Times New Roman" w:hAnsi="Calibri" w:cs="Calibri"/>
      <w:b/>
      <w:szCs w:val="20"/>
      <w:lang w:val="uk-UA" w:eastAsia="uk-UA"/>
    </w:rPr>
  </w:style>
  <w:style w:type="character" w:customStyle="1" w:styleId="411pt">
    <w:name w:val="Основной текст (4) + 11 pt"/>
    <w:aliases w:val="Не курсив"/>
    <w:rsid w:val="00615BD3"/>
    <w:rPr>
      <w:rFonts w:ascii="Times New Roman" w:eastAsia="Times New Roman" w:hAnsi="Times New Roman" w:cs="Times New Roman" w:hint="default"/>
      <w:b w:val="0"/>
      <w:bCs w:val="0"/>
      <w:i/>
      <w:iCs/>
      <w:smallCaps w:val="0"/>
      <w:strike w:val="0"/>
      <w:dstrike w:val="0"/>
      <w:spacing w:val="0"/>
      <w:sz w:val="22"/>
      <w:szCs w:val="22"/>
      <w:u w:val="none"/>
      <w:effect w:val="none"/>
    </w:rPr>
  </w:style>
  <w:style w:type="character" w:customStyle="1" w:styleId="1">
    <w:name w:val="Основной текст1"/>
    <w:rsid w:val="00615BD3"/>
    <w:rPr>
      <w:rFonts w:ascii="Times New Roman" w:eastAsia="Times New Roman" w:hAnsi="Times New Roman" w:cs="Times New Roman" w:hint="default"/>
      <w:b w:val="0"/>
      <w:bCs w:val="0"/>
      <w:i w:val="0"/>
      <w:iCs w:val="0"/>
      <w:smallCaps w:val="0"/>
      <w:strike w:val="0"/>
      <w:dstrike w:val="0"/>
      <w:spacing w:val="0"/>
      <w:sz w:val="22"/>
      <w:szCs w:val="22"/>
      <w:u w:val="none"/>
      <w:effect w:val="none"/>
      <w:lang w:val="en-US"/>
    </w:rPr>
  </w:style>
  <w:style w:type="character" w:customStyle="1" w:styleId="10">
    <w:name w:val="Основной текст + 10"/>
    <w:aliases w:val="5 pt"/>
    <w:rsid w:val="00615BD3"/>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0pt">
    <w:name w:val="Основной текст + 10 pt"/>
    <w:aliases w:val="Курсив"/>
    <w:rsid w:val="00615BD3"/>
    <w:rPr>
      <w:rFonts w:ascii="Times New Roman" w:eastAsia="Times New Roman" w:hAnsi="Times New Roman" w:cs="Times New Roman" w:hint="default"/>
      <w:b w:val="0"/>
      <w:bCs w:val="0"/>
      <w:i/>
      <w:iCs/>
      <w:smallCaps w:val="0"/>
      <w:strike w:val="0"/>
      <w:dstrike w:val="0"/>
      <w:spacing w:val="0"/>
      <w:sz w:val="20"/>
      <w:szCs w:val="20"/>
      <w:u w:val="none"/>
      <w:effect w:val="none"/>
    </w:rPr>
  </w:style>
  <w:style w:type="character" w:customStyle="1" w:styleId="31">
    <w:name w:val="Основной текст (3) + Не полужирный"/>
    <w:rsid w:val="00615BD3"/>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20pt">
    <w:name w:val="Заголовок №2 + Интервал 0 pt"/>
    <w:rsid w:val="00615BD3"/>
    <w:rPr>
      <w:rFonts w:ascii="Times New Roman" w:eastAsia="Times New Roman" w:hAnsi="Times New Roman" w:cs="Times New Roman" w:hint="default"/>
      <w:b w:val="0"/>
      <w:bCs w:val="0"/>
      <w:i w:val="0"/>
      <w:iCs w:val="0"/>
      <w:smallCaps w:val="0"/>
      <w:strike w:val="0"/>
      <w:dstrike w:val="0"/>
      <w:spacing w:val="-1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8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78CBD5B2AD3AB67A00372ACFCFAE357EAC81890CAC87034D73F3A0EA7A36A51F67BB37F1j9YF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978CBD5B2AD3AB67A00372ACFCFAE357EAC81890CAC87034D73F3A0EA7A36A51F67BB37F1j9YA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d-crimea.ru" TargetMode="External"/><Relationship Id="rId11" Type="http://schemas.openxmlformats.org/officeDocument/2006/relationships/hyperlink" Target="consultantplus://offline/ref=B8F0E28F19B8DBA0D44179C00205E956D91DECA3A1D104D44877CB46DE00F1F72E6C07CA7BuFW4O" TargetMode="External"/><Relationship Id="rId5" Type="http://schemas.openxmlformats.org/officeDocument/2006/relationships/hyperlink" Target="https://md-crimea.ru" TargetMode="External"/><Relationship Id="rId10" Type="http://schemas.openxmlformats.org/officeDocument/2006/relationships/hyperlink" Target="consultantplus://offline/ref=44CA51A7E684FDF8AD95748785AFC5A371234001DFB3F30C30AE2505B9EF59CB68ECFDD45B830040PEaCG" TargetMode="External"/><Relationship Id="rId4" Type="http://schemas.openxmlformats.org/officeDocument/2006/relationships/webSettings" Target="webSettings.xml"/><Relationship Id="rId9" Type="http://schemas.openxmlformats.org/officeDocument/2006/relationships/hyperlink" Target="consultantplus://offline/ref=0978CBD5B2AD3AB67A00372ACFCFAE357EAC81890CAC87034D73F3A0EA7A36A51F67BB37F1j9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23</Pages>
  <Words>9037</Words>
  <Characters>51513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5</cp:revision>
  <dcterms:created xsi:type="dcterms:W3CDTF">2018-03-22T07:06:00Z</dcterms:created>
  <dcterms:modified xsi:type="dcterms:W3CDTF">2018-03-22T12:24:00Z</dcterms:modified>
</cp:coreProperties>
</file>